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74A6" w14:textId="77777777" w:rsidR="00C11A8A" w:rsidRDefault="00C11A8A">
      <w:pPr>
        <w:spacing w:line="720" w:lineRule="exact"/>
        <w:jc w:val="center"/>
        <w:rPr>
          <w:rFonts w:ascii="仿宋" w:eastAsia="仿宋" w:hAnsi="仿宋" w:cs="仿宋"/>
          <w:b/>
          <w:sz w:val="48"/>
          <w:szCs w:val="48"/>
        </w:rPr>
      </w:pPr>
    </w:p>
    <w:p w14:paraId="2B32094E" w14:textId="77777777" w:rsidR="00C11A8A" w:rsidRDefault="00C11A8A">
      <w:pPr>
        <w:spacing w:line="720" w:lineRule="exact"/>
        <w:jc w:val="center"/>
        <w:rPr>
          <w:rFonts w:ascii="仿宋" w:eastAsia="仿宋" w:hAnsi="仿宋" w:cs="仿宋"/>
          <w:b/>
          <w:sz w:val="52"/>
          <w:szCs w:val="52"/>
        </w:rPr>
      </w:pPr>
    </w:p>
    <w:p w14:paraId="399BB8B2" w14:textId="77777777" w:rsidR="00C11A8A"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绍兴市人民医院无菌敷贴、经外周插管的中心静脉导管套件及附件(耐高压）耗材采购项目</w:t>
      </w:r>
    </w:p>
    <w:p w14:paraId="260969D2" w14:textId="77777777" w:rsidR="00C11A8A" w:rsidRDefault="00C11A8A">
      <w:pPr>
        <w:jc w:val="center"/>
        <w:rPr>
          <w:rFonts w:ascii="仿宋" w:eastAsia="仿宋" w:hAnsi="仿宋" w:cs="仿宋"/>
          <w:b/>
          <w:bCs/>
          <w:sz w:val="72"/>
          <w:szCs w:val="72"/>
        </w:rPr>
      </w:pPr>
    </w:p>
    <w:p w14:paraId="522D5902" w14:textId="77777777" w:rsidR="00C11A8A" w:rsidRDefault="00C11A8A">
      <w:pPr>
        <w:jc w:val="center"/>
        <w:rPr>
          <w:rFonts w:ascii="仿宋" w:eastAsia="仿宋" w:hAnsi="仿宋" w:cs="仿宋"/>
          <w:b/>
          <w:bCs/>
          <w:sz w:val="72"/>
          <w:szCs w:val="72"/>
        </w:rPr>
      </w:pPr>
    </w:p>
    <w:p w14:paraId="30BC72A6" w14:textId="77777777" w:rsidR="00C11A8A"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8872ABD" w14:textId="77777777" w:rsidR="00C11A8A"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047F65BD" w14:textId="77777777" w:rsidR="00C11A8A"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66EA54E" w14:textId="77777777" w:rsidR="00C11A8A"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7DC86A2A" w14:textId="77777777" w:rsidR="00C11A8A" w:rsidRDefault="00C11A8A">
      <w:pPr>
        <w:jc w:val="center"/>
        <w:rPr>
          <w:rFonts w:ascii="仿宋" w:eastAsia="仿宋" w:hAnsi="仿宋" w:cs="仿宋"/>
          <w:sz w:val="28"/>
          <w:szCs w:val="28"/>
        </w:rPr>
      </w:pPr>
    </w:p>
    <w:p w14:paraId="0C9DBC61" w14:textId="77777777" w:rsidR="00C11A8A"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SXRMYY-2023-36</w:t>
      </w:r>
    </w:p>
    <w:p w14:paraId="1A50971A" w14:textId="77777777" w:rsidR="00C11A8A"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20C18D53" w14:textId="77777777" w:rsidR="00C11A8A"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3C576A91" w14:textId="7D982682" w:rsidR="00C11A8A"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sidR="004A5940">
        <w:rPr>
          <w:rFonts w:ascii="仿宋" w:eastAsia="仿宋" w:hAnsi="仿宋" w:cs="仿宋"/>
          <w:sz w:val="28"/>
          <w:u w:val="single"/>
        </w:rPr>
        <w:t>1</w:t>
      </w:r>
      <w:r>
        <w:rPr>
          <w:rFonts w:ascii="仿宋" w:eastAsia="仿宋" w:hAnsi="仿宋" w:cs="仿宋" w:hint="eastAsia"/>
          <w:sz w:val="28"/>
        </w:rPr>
        <w:t>月</w:t>
      </w:r>
    </w:p>
    <w:p w14:paraId="00A0061C" w14:textId="77777777" w:rsidR="00C11A8A" w:rsidRDefault="00C11A8A">
      <w:pPr>
        <w:jc w:val="center"/>
        <w:rPr>
          <w:rFonts w:ascii="仿宋" w:eastAsia="仿宋" w:hAnsi="仿宋" w:cs="仿宋"/>
          <w:b/>
          <w:sz w:val="52"/>
          <w:szCs w:val="52"/>
        </w:rPr>
      </w:pPr>
    </w:p>
    <w:p w14:paraId="161713F3" w14:textId="77777777" w:rsidR="00C11A8A"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0E651877" w14:textId="77777777" w:rsidR="00C11A8A" w:rsidRDefault="00C11A8A">
      <w:pPr>
        <w:jc w:val="center"/>
        <w:rPr>
          <w:rFonts w:ascii="仿宋" w:eastAsia="仿宋" w:hAnsi="仿宋" w:cs="仿宋"/>
          <w:b/>
          <w:sz w:val="44"/>
          <w:szCs w:val="44"/>
        </w:rPr>
      </w:pPr>
    </w:p>
    <w:p w14:paraId="57683B46"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4B6CACD"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038EFEE1" w14:textId="77777777" w:rsidR="00C11A8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1FD4C080" w14:textId="77777777" w:rsidR="00C11A8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FE9C245" w14:textId="77777777" w:rsidR="00C11A8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05CEADC2" w14:textId="77777777" w:rsidR="00C11A8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4EC9309" w14:textId="77777777" w:rsidR="00C11A8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62D1BCE0"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2347B9D7"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1B12621"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4107C3B"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77ABEC6" w14:textId="77777777" w:rsidR="00C11A8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AF57584" w14:textId="77777777" w:rsidR="00C11A8A"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5AA1CA7" w14:textId="77777777" w:rsidR="00C11A8A" w:rsidRDefault="00C11A8A">
      <w:pPr>
        <w:rPr>
          <w:rFonts w:ascii="仿宋" w:eastAsia="仿宋" w:hAnsi="仿宋" w:cs="仿宋"/>
        </w:rPr>
      </w:pPr>
    </w:p>
    <w:p w14:paraId="3A19E206" w14:textId="77777777" w:rsidR="00C11A8A" w:rsidRDefault="00C11A8A">
      <w:pPr>
        <w:pStyle w:val="1"/>
        <w:rPr>
          <w:rFonts w:ascii="仿宋" w:hAnsi="仿宋" w:cs="仿宋"/>
        </w:rPr>
        <w:sectPr w:rsidR="00C11A8A">
          <w:headerReference w:type="default" r:id="rId8"/>
          <w:headerReference w:type="first" r:id="rId9"/>
          <w:pgSz w:w="11907" w:h="16840"/>
          <w:pgMar w:top="1361" w:right="1361" w:bottom="1361" w:left="1361" w:header="765" w:footer="822" w:gutter="0"/>
          <w:cols w:space="720"/>
          <w:titlePg/>
          <w:docGrid w:type="lines" w:linePitch="312"/>
        </w:sectPr>
      </w:pPr>
    </w:p>
    <w:p w14:paraId="0E00D23B" w14:textId="77777777" w:rsidR="00C11A8A"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508DD0F0" w14:textId="77777777" w:rsidR="00C11A8A"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B95672B" w14:textId="77777777" w:rsidR="00C11A8A"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SXRMYY-2023-36</w:t>
      </w:r>
    </w:p>
    <w:p w14:paraId="5DA3D09C" w14:textId="77777777" w:rsidR="00C11A8A"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086D167" w14:textId="77777777" w:rsidR="00C11A8A"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06"/>
        <w:gridCol w:w="1842"/>
        <w:gridCol w:w="1604"/>
        <w:gridCol w:w="527"/>
        <w:gridCol w:w="1127"/>
        <w:gridCol w:w="1134"/>
        <w:gridCol w:w="1417"/>
        <w:gridCol w:w="818"/>
      </w:tblGrid>
      <w:tr w:rsidR="004A5940" w:rsidRPr="004A5940" w14:paraId="25A5EE4A" w14:textId="77777777">
        <w:trPr>
          <w:jc w:val="center"/>
        </w:trPr>
        <w:tc>
          <w:tcPr>
            <w:tcW w:w="384" w:type="pct"/>
            <w:vAlign w:val="center"/>
          </w:tcPr>
          <w:p w14:paraId="7F1C495C" w14:textId="77777777" w:rsidR="00C11A8A" w:rsidRPr="004A5940" w:rsidRDefault="00000000">
            <w:pPr>
              <w:jc w:val="center"/>
              <w:rPr>
                <w:rFonts w:ascii="仿宋" w:eastAsia="仿宋" w:hAnsi="仿宋" w:cs="Arial"/>
              </w:rPr>
            </w:pPr>
            <w:r w:rsidRPr="004A5940">
              <w:rPr>
                <w:rFonts w:ascii="仿宋" w:eastAsia="仿宋" w:hAnsi="仿宋" w:cs="Arial" w:hint="eastAsia"/>
              </w:rPr>
              <w:t>标段号</w:t>
            </w:r>
          </w:p>
        </w:tc>
        <w:tc>
          <w:tcPr>
            <w:tcW w:w="1003" w:type="pct"/>
            <w:vAlign w:val="center"/>
          </w:tcPr>
          <w:p w14:paraId="7B3752D1" w14:textId="77777777" w:rsidR="00C11A8A" w:rsidRPr="004A5940" w:rsidRDefault="00000000">
            <w:pPr>
              <w:jc w:val="center"/>
              <w:rPr>
                <w:rFonts w:ascii="仿宋" w:eastAsia="仿宋" w:hAnsi="仿宋" w:cs="Arial"/>
              </w:rPr>
            </w:pPr>
            <w:r w:rsidRPr="004A5940">
              <w:rPr>
                <w:rFonts w:ascii="仿宋" w:eastAsia="仿宋" w:hAnsi="仿宋" w:cs="Arial" w:hint="eastAsia"/>
              </w:rPr>
              <w:t>标段名称</w:t>
            </w:r>
          </w:p>
        </w:tc>
        <w:tc>
          <w:tcPr>
            <w:tcW w:w="873" w:type="pct"/>
            <w:vAlign w:val="center"/>
          </w:tcPr>
          <w:p w14:paraId="14711AA2" w14:textId="77777777" w:rsidR="00C11A8A" w:rsidRPr="004A5940" w:rsidRDefault="00000000">
            <w:pPr>
              <w:jc w:val="center"/>
              <w:rPr>
                <w:rFonts w:ascii="仿宋" w:eastAsia="仿宋" w:hAnsi="仿宋" w:cs="Arial"/>
              </w:rPr>
            </w:pPr>
            <w:r w:rsidRPr="004A5940">
              <w:rPr>
                <w:rFonts w:ascii="仿宋" w:eastAsia="仿宋" w:hAnsi="仿宋" w:cs="Arial" w:hint="eastAsia"/>
              </w:rPr>
              <w:t>规格型号</w:t>
            </w:r>
          </w:p>
        </w:tc>
        <w:tc>
          <w:tcPr>
            <w:tcW w:w="287" w:type="pct"/>
            <w:vAlign w:val="center"/>
          </w:tcPr>
          <w:p w14:paraId="52177252" w14:textId="77777777" w:rsidR="00C11A8A" w:rsidRPr="004A5940" w:rsidRDefault="00000000">
            <w:pPr>
              <w:jc w:val="center"/>
              <w:rPr>
                <w:rFonts w:ascii="仿宋" w:eastAsia="仿宋" w:hAnsi="仿宋" w:cs="仿宋"/>
              </w:rPr>
            </w:pPr>
            <w:r w:rsidRPr="004A5940">
              <w:rPr>
                <w:rFonts w:ascii="仿宋" w:eastAsia="仿宋" w:hAnsi="仿宋" w:cs="Arial" w:hint="eastAsia"/>
              </w:rPr>
              <w:t>单位</w:t>
            </w:r>
          </w:p>
        </w:tc>
        <w:tc>
          <w:tcPr>
            <w:tcW w:w="614" w:type="pct"/>
            <w:vAlign w:val="center"/>
          </w:tcPr>
          <w:p w14:paraId="688999D7" w14:textId="77777777" w:rsidR="00C11A8A" w:rsidRPr="004A5940" w:rsidRDefault="00000000">
            <w:pPr>
              <w:jc w:val="center"/>
              <w:rPr>
                <w:rFonts w:ascii="仿宋" w:eastAsia="仿宋" w:hAnsi="仿宋" w:cs="仿宋"/>
              </w:rPr>
            </w:pPr>
            <w:r w:rsidRPr="004A5940">
              <w:rPr>
                <w:rFonts w:ascii="仿宋" w:eastAsia="仿宋" w:hAnsi="仿宋" w:cs="仿宋" w:hint="eastAsia"/>
                <w:szCs w:val="21"/>
              </w:rPr>
              <w:t>上限单价（元）</w:t>
            </w:r>
          </w:p>
        </w:tc>
        <w:tc>
          <w:tcPr>
            <w:tcW w:w="618" w:type="pct"/>
            <w:vAlign w:val="center"/>
          </w:tcPr>
          <w:p w14:paraId="01DFB616" w14:textId="77777777" w:rsidR="00C11A8A" w:rsidRPr="004A5940" w:rsidRDefault="00000000">
            <w:pPr>
              <w:jc w:val="center"/>
              <w:rPr>
                <w:rFonts w:ascii="仿宋" w:eastAsia="仿宋" w:hAnsi="仿宋" w:cs="仿宋"/>
              </w:rPr>
            </w:pPr>
            <w:r w:rsidRPr="004A5940">
              <w:rPr>
                <w:rFonts w:ascii="仿宋" w:eastAsia="仿宋" w:hAnsi="仿宋" w:cs="仿宋" w:hint="eastAsia"/>
                <w:szCs w:val="21"/>
              </w:rPr>
              <w:t>预估数量（2年）</w:t>
            </w:r>
          </w:p>
        </w:tc>
        <w:tc>
          <w:tcPr>
            <w:tcW w:w="772" w:type="pct"/>
            <w:vAlign w:val="center"/>
          </w:tcPr>
          <w:p w14:paraId="7E590975" w14:textId="77777777" w:rsidR="00C11A8A" w:rsidRPr="004A5940" w:rsidRDefault="00000000">
            <w:pPr>
              <w:jc w:val="center"/>
              <w:rPr>
                <w:rFonts w:ascii="仿宋" w:eastAsia="仿宋" w:hAnsi="仿宋" w:cs="仿宋"/>
              </w:rPr>
            </w:pPr>
            <w:r w:rsidRPr="004A5940">
              <w:rPr>
                <w:rFonts w:ascii="仿宋" w:eastAsia="仿宋" w:hAnsi="仿宋" w:cs="仿宋" w:hint="eastAsia"/>
                <w:szCs w:val="21"/>
              </w:rPr>
              <w:t>预估金额（元/</w:t>
            </w:r>
            <w:r w:rsidRPr="004A5940">
              <w:rPr>
                <w:rFonts w:ascii="仿宋" w:eastAsia="仿宋" w:hAnsi="仿宋" w:cs="仿宋"/>
                <w:szCs w:val="21"/>
              </w:rPr>
              <w:t>2</w:t>
            </w:r>
            <w:r w:rsidRPr="004A5940">
              <w:rPr>
                <w:rFonts w:ascii="仿宋" w:eastAsia="仿宋" w:hAnsi="仿宋" w:cs="仿宋" w:hint="eastAsia"/>
                <w:szCs w:val="21"/>
              </w:rPr>
              <w:t>年）</w:t>
            </w:r>
          </w:p>
        </w:tc>
        <w:tc>
          <w:tcPr>
            <w:tcW w:w="446" w:type="pct"/>
            <w:vAlign w:val="center"/>
          </w:tcPr>
          <w:p w14:paraId="38CCD8CC" w14:textId="31AAF343" w:rsidR="00C11A8A" w:rsidRPr="004A5940" w:rsidRDefault="004A5940">
            <w:pPr>
              <w:jc w:val="center"/>
              <w:rPr>
                <w:rFonts w:ascii="仿宋" w:eastAsia="仿宋" w:hAnsi="仿宋" w:cs="Arial"/>
              </w:rPr>
            </w:pPr>
            <w:r>
              <w:rPr>
                <w:rFonts w:ascii="仿宋" w:eastAsia="仿宋" w:hAnsi="仿宋" w:cs="Arial" w:hint="eastAsia"/>
              </w:rPr>
              <w:t>合同</w:t>
            </w:r>
            <w:r w:rsidR="00000000" w:rsidRPr="004A5940">
              <w:rPr>
                <w:rFonts w:ascii="仿宋" w:eastAsia="仿宋" w:hAnsi="仿宋" w:cs="Arial" w:hint="eastAsia"/>
              </w:rPr>
              <w:t>期限</w:t>
            </w:r>
          </w:p>
        </w:tc>
      </w:tr>
      <w:tr w:rsidR="004A5940" w:rsidRPr="004A5940" w14:paraId="40A42403" w14:textId="77777777">
        <w:trPr>
          <w:trHeight w:val="468"/>
          <w:jc w:val="center"/>
        </w:trPr>
        <w:tc>
          <w:tcPr>
            <w:tcW w:w="384" w:type="pct"/>
            <w:vMerge w:val="restart"/>
            <w:vAlign w:val="center"/>
          </w:tcPr>
          <w:p w14:paraId="69B3611A" w14:textId="77777777" w:rsidR="00C11A8A" w:rsidRPr="004A5940" w:rsidRDefault="00000000">
            <w:pPr>
              <w:jc w:val="center"/>
              <w:rPr>
                <w:rFonts w:ascii="仿宋" w:eastAsia="仿宋" w:hAnsi="仿宋" w:cs="宋体"/>
                <w:kern w:val="0"/>
                <w:lang w:bidi="ar"/>
              </w:rPr>
            </w:pPr>
            <w:r w:rsidRPr="004A5940">
              <w:rPr>
                <w:rFonts w:ascii="仿宋" w:eastAsia="仿宋" w:hAnsi="仿宋" w:cs="Arial" w:hint="eastAsia"/>
              </w:rPr>
              <w:t>1</w:t>
            </w:r>
          </w:p>
        </w:tc>
        <w:tc>
          <w:tcPr>
            <w:tcW w:w="1003" w:type="pct"/>
            <w:vMerge w:val="restart"/>
            <w:vAlign w:val="center"/>
          </w:tcPr>
          <w:p w14:paraId="21A10295" w14:textId="77777777" w:rsidR="00C11A8A" w:rsidRPr="004A5940" w:rsidRDefault="00000000">
            <w:pPr>
              <w:jc w:val="center"/>
              <w:rPr>
                <w:rFonts w:ascii="仿宋" w:eastAsia="仿宋" w:hAnsi="仿宋" w:cs="宋体"/>
                <w:kern w:val="0"/>
                <w:szCs w:val="21"/>
                <w:lang w:bidi="ar"/>
              </w:rPr>
            </w:pPr>
            <w:r w:rsidRPr="004A5940">
              <w:rPr>
                <w:rFonts w:ascii="仿宋" w:eastAsia="仿宋" w:hAnsi="仿宋" w:cs="Arial" w:hint="eastAsia"/>
                <w:szCs w:val="21"/>
              </w:rPr>
              <w:t>无菌敷贴</w:t>
            </w:r>
          </w:p>
        </w:tc>
        <w:tc>
          <w:tcPr>
            <w:tcW w:w="873" w:type="pct"/>
            <w:vAlign w:val="center"/>
          </w:tcPr>
          <w:p w14:paraId="38ECC354"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w:t>
            </w:r>
            <w:r w:rsidRPr="004A5940">
              <w:rPr>
                <w:rFonts w:ascii="仿宋" w:eastAsia="仿宋" w:hAnsi="仿宋" w:cs="Arial"/>
                <w:kern w:val="0"/>
                <w:szCs w:val="21"/>
                <w:lang w:bidi="ar"/>
              </w:rPr>
              <w:t>10cm</w:t>
            </w:r>
            <w:r w:rsidRPr="004A5940">
              <w:rPr>
                <w:rFonts w:ascii="仿宋" w:eastAsia="仿宋" w:hAnsi="仿宋" w:cs="仿宋" w:hint="eastAsia"/>
                <w:kern w:val="0"/>
                <w:szCs w:val="21"/>
              </w:rPr>
              <w:t>*</w:t>
            </w:r>
            <w:r w:rsidRPr="004A5940">
              <w:rPr>
                <w:rFonts w:ascii="仿宋" w:eastAsia="仿宋" w:hAnsi="仿宋" w:cs="Arial"/>
                <w:kern w:val="0"/>
                <w:szCs w:val="21"/>
                <w:lang w:bidi="ar"/>
              </w:rPr>
              <w:t>10cm</w:t>
            </w:r>
          </w:p>
        </w:tc>
        <w:tc>
          <w:tcPr>
            <w:tcW w:w="287" w:type="pct"/>
            <w:vAlign w:val="center"/>
          </w:tcPr>
          <w:p w14:paraId="6E0E4601" w14:textId="77777777" w:rsidR="00C11A8A" w:rsidRPr="004A5940" w:rsidRDefault="00000000">
            <w:pPr>
              <w:jc w:val="center"/>
              <w:rPr>
                <w:rFonts w:ascii="仿宋" w:eastAsia="仿宋" w:hAnsi="仿宋" w:cs="宋体"/>
                <w:kern w:val="0"/>
                <w:szCs w:val="21"/>
                <w:lang w:bidi="ar"/>
              </w:rPr>
            </w:pPr>
            <w:r w:rsidRPr="004A5940">
              <w:rPr>
                <w:rFonts w:ascii="仿宋" w:eastAsia="仿宋" w:hAnsi="仿宋" w:cs="宋体" w:hint="eastAsia"/>
                <w:kern w:val="0"/>
                <w:szCs w:val="21"/>
                <w:lang w:bidi="ar"/>
              </w:rPr>
              <w:t>张</w:t>
            </w:r>
          </w:p>
        </w:tc>
        <w:tc>
          <w:tcPr>
            <w:tcW w:w="614" w:type="pct"/>
            <w:vAlign w:val="center"/>
          </w:tcPr>
          <w:p w14:paraId="34A0820F"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0.92</w:t>
            </w:r>
          </w:p>
        </w:tc>
        <w:tc>
          <w:tcPr>
            <w:tcW w:w="618" w:type="pct"/>
            <w:vAlign w:val="center"/>
          </w:tcPr>
          <w:p w14:paraId="0CAA504B"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97560</w:t>
            </w:r>
          </w:p>
        </w:tc>
        <w:tc>
          <w:tcPr>
            <w:tcW w:w="772" w:type="pct"/>
            <w:vAlign w:val="center"/>
          </w:tcPr>
          <w:p w14:paraId="7CD714B9"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89755.2</w:t>
            </w:r>
          </w:p>
        </w:tc>
        <w:tc>
          <w:tcPr>
            <w:tcW w:w="446" w:type="pct"/>
            <w:vMerge w:val="restart"/>
            <w:vAlign w:val="center"/>
          </w:tcPr>
          <w:p w14:paraId="62430859" w14:textId="77777777" w:rsidR="00C11A8A" w:rsidRPr="004A5940" w:rsidRDefault="00000000">
            <w:pPr>
              <w:jc w:val="center"/>
              <w:rPr>
                <w:rFonts w:ascii="仿宋" w:eastAsia="仿宋" w:hAnsi="仿宋"/>
                <w:szCs w:val="21"/>
              </w:rPr>
            </w:pPr>
            <w:r w:rsidRPr="004A5940">
              <w:rPr>
                <w:rFonts w:ascii="仿宋" w:eastAsia="仿宋" w:hAnsi="仿宋" w:cs="Arial" w:hint="eastAsia"/>
                <w:szCs w:val="21"/>
              </w:rPr>
              <w:t>2年</w:t>
            </w:r>
          </w:p>
        </w:tc>
      </w:tr>
      <w:tr w:rsidR="004A5940" w:rsidRPr="004A5940" w14:paraId="4039356E" w14:textId="77777777">
        <w:trPr>
          <w:trHeight w:val="468"/>
          <w:jc w:val="center"/>
        </w:trPr>
        <w:tc>
          <w:tcPr>
            <w:tcW w:w="384" w:type="pct"/>
            <w:vMerge/>
            <w:vAlign w:val="center"/>
          </w:tcPr>
          <w:p w14:paraId="74064D38" w14:textId="77777777" w:rsidR="00C11A8A" w:rsidRPr="004A5940" w:rsidRDefault="00C11A8A">
            <w:pPr>
              <w:jc w:val="center"/>
              <w:rPr>
                <w:rFonts w:ascii="仿宋" w:eastAsia="仿宋" w:hAnsi="仿宋" w:cs="宋体"/>
                <w:kern w:val="0"/>
                <w:lang w:bidi="ar"/>
              </w:rPr>
            </w:pPr>
          </w:p>
        </w:tc>
        <w:tc>
          <w:tcPr>
            <w:tcW w:w="1003" w:type="pct"/>
            <w:vMerge/>
            <w:vAlign w:val="center"/>
          </w:tcPr>
          <w:p w14:paraId="30CD5E26" w14:textId="77777777" w:rsidR="00C11A8A" w:rsidRPr="004A5940" w:rsidRDefault="00C11A8A">
            <w:pPr>
              <w:jc w:val="center"/>
              <w:rPr>
                <w:rFonts w:ascii="仿宋" w:eastAsia="仿宋" w:hAnsi="仿宋" w:cs="宋体"/>
                <w:kern w:val="0"/>
                <w:szCs w:val="21"/>
                <w:lang w:bidi="ar"/>
              </w:rPr>
            </w:pPr>
          </w:p>
        </w:tc>
        <w:tc>
          <w:tcPr>
            <w:tcW w:w="873" w:type="pct"/>
            <w:vAlign w:val="center"/>
          </w:tcPr>
          <w:p w14:paraId="51A19492" w14:textId="77777777" w:rsidR="00C11A8A" w:rsidRPr="004A5940" w:rsidRDefault="00000000">
            <w:pPr>
              <w:jc w:val="center"/>
              <w:rPr>
                <w:rFonts w:ascii="仿宋" w:eastAsia="仿宋" w:hAnsi="仿宋" w:cs="宋体"/>
                <w:kern w:val="0"/>
                <w:szCs w:val="21"/>
                <w:lang w:bidi="ar"/>
              </w:rPr>
            </w:pPr>
            <w:r w:rsidRPr="004A5940">
              <w:rPr>
                <w:rFonts w:ascii="仿宋" w:eastAsia="仿宋" w:hAnsi="仿宋" w:cs="Arial" w:hint="eastAsia"/>
                <w:kern w:val="0"/>
                <w:szCs w:val="21"/>
                <w:lang w:bidi="ar"/>
              </w:rPr>
              <w:t>≥</w:t>
            </w:r>
            <w:r w:rsidRPr="004A5940">
              <w:rPr>
                <w:rFonts w:ascii="仿宋" w:eastAsia="仿宋" w:hAnsi="仿宋" w:cs="Arial"/>
                <w:kern w:val="0"/>
                <w:szCs w:val="21"/>
                <w:lang w:bidi="ar"/>
              </w:rPr>
              <w:t>10cm</w:t>
            </w:r>
            <w:r w:rsidRPr="004A5940">
              <w:rPr>
                <w:rFonts w:ascii="仿宋" w:eastAsia="仿宋" w:hAnsi="仿宋" w:cs="仿宋" w:hint="eastAsia"/>
                <w:kern w:val="0"/>
                <w:szCs w:val="21"/>
              </w:rPr>
              <w:t>*</w:t>
            </w:r>
            <w:r w:rsidRPr="004A5940">
              <w:rPr>
                <w:rFonts w:ascii="仿宋" w:eastAsia="仿宋" w:hAnsi="仿宋" w:cs="Arial"/>
                <w:kern w:val="0"/>
                <w:szCs w:val="21"/>
                <w:lang w:bidi="ar"/>
              </w:rPr>
              <w:t>15cm</w:t>
            </w:r>
          </w:p>
        </w:tc>
        <w:tc>
          <w:tcPr>
            <w:tcW w:w="287" w:type="pct"/>
            <w:vAlign w:val="center"/>
          </w:tcPr>
          <w:p w14:paraId="3ECD8ACB" w14:textId="77777777" w:rsidR="00C11A8A" w:rsidRPr="004A5940" w:rsidRDefault="00000000">
            <w:pPr>
              <w:jc w:val="center"/>
              <w:rPr>
                <w:rFonts w:ascii="仿宋" w:eastAsia="仿宋" w:hAnsi="仿宋" w:cs="仿宋"/>
                <w:szCs w:val="21"/>
              </w:rPr>
            </w:pPr>
            <w:r w:rsidRPr="004A5940">
              <w:rPr>
                <w:rFonts w:ascii="仿宋" w:eastAsia="仿宋" w:hAnsi="仿宋" w:cs="宋体" w:hint="eastAsia"/>
                <w:kern w:val="0"/>
                <w:szCs w:val="21"/>
                <w:lang w:bidi="ar"/>
              </w:rPr>
              <w:t>张</w:t>
            </w:r>
          </w:p>
        </w:tc>
        <w:tc>
          <w:tcPr>
            <w:tcW w:w="614" w:type="pct"/>
            <w:vAlign w:val="center"/>
          </w:tcPr>
          <w:p w14:paraId="6E525AD8" w14:textId="77777777" w:rsidR="00C11A8A" w:rsidRPr="004A5940" w:rsidRDefault="00000000">
            <w:pPr>
              <w:jc w:val="center"/>
              <w:rPr>
                <w:rFonts w:ascii="仿宋" w:eastAsia="仿宋" w:hAnsi="仿宋" w:cs="仿宋"/>
                <w:szCs w:val="21"/>
              </w:rPr>
            </w:pPr>
            <w:r w:rsidRPr="004A5940">
              <w:rPr>
                <w:rFonts w:ascii="仿宋" w:eastAsia="仿宋" w:hAnsi="仿宋" w:cs="Arial" w:hint="eastAsia"/>
                <w:kern w:val="0"/>
                <w:szCs w:val="21"/>
                <w:lang w:bidi="ar"/>
              </w:rPr>
              <w:t>1.05</w:t>
            </w:r>
          </w:p>
        </w:tc>
        <w:tc>
          <w:tcPr>
            <w:tcW w:w="618" w:type="pct"/>
            <w:vAlign w:val="center"/>
          </w:tcPr>
          <w:p w14:paraId="68740D26" w14:textId="77777777" w:rsidR="00C11A8A" w:rsidRPr="004A5940" w:rsidRDefault="00000000">
            <w:pPr>
              <w:jc w:val="center"/>
              <w:rPr>
                <w:rFonts w:ascii="仿宋" w:eastAsia="仿宋" w:hAnsi="仿宋" w:cs="仿宋"/>
                <w:szCs w:val="21"/>
              </w:rPr>
            </w:pPr>
            <w:r w:rsidRPr="004A5940">
              <w:rPr>
                <w:rFonts w:ascii="仿宋" w:eastAsia="仿宋" w:hAnsi="仿宋" w:cs="Arial" w:hint="eastAsia"/>
                <w:kern w:val="0"/>
                <w:szCs w:val="21"/>
                <w:lang w:bidi="ar"/>
              </w:rPr>
              <w:t>61960</w:t>
            </w:r>
          </w:p>
        </w:tc>
        <w:tc>
          <w:tcPr>
            <w:tcW w:w="772" w:type="pct"/>
            <w:vAlign w:val="center"/>
          </w:tcPr>
          <w:p w14:paraId="47294E3C" w14:textId="77777777" w:rsidR="00C11A8A" w:rsidRPr="004A5940" w:rsidRDefault="00000000">
            <w:pPr>
              <w:jc w:val="center"/>
              <w:rPr>
                <w:rFonts w:ascii="仿宋" w:eastAsia="仿宋" w:hAnsi="仿宋" w:cs="仿宋"/>
                <w:szCs w:val="21"/>
              </w:rPr>
            </w:pPr>
            <w:r w:rsidRPr="004A5940">
              <w:rPr>
                <w:rFonts w:ascii="仿宋" w:eastAsia="仿宋" w:hAnsi="仿宋" w:cs="Arial" w:hint="eastAsia"/>
                <w:kern w:val="0"/>
                <w:szCs w:val="21"/>
                <w:lang w:bidi="ar"/>
              </w:rPr>
              <w:t>65058</w:t>
            </w:r>
          </w:p>
        </w:tc>
        <w:tc>
          <w:tcPr>
            <w:tcW w:w="446" w:type="pct"/>
            <w:vMerge/>
            <w:vAlign w:val="center"/>
          </w:tcPr>
          <w:p w14:paraId="16AB2F10" w14:textId="77777777" w:rsidR="00C11A8A" w:rsidRPr="004A5940" w:rsidRDefault="00C11A8A">
            <w:pPr>
              <w:jc w:val="center"/>
              <w:rPr>
                <w:rFonts w:ascii="仿宋" w:eastAsia="仿宋" w:hAnsi="仿宋"/>
                <w:szCs w:val="21"/>
              </w:rPr>
            </w:pPr>
          </w:p>
        </w:tc>
      </w:tr>
      <w:tr w:rsidR="004A5940" w:rsidRPr="004A5940" w14:paraId="19B95D3F" w14:textId="77777777">
        <w:trPr>
          <w:trHeight w:val="468"/>
          <w:jc w:val="center"/>
        </w:trPr>
        <w:tc>
          <w:tcPr>
            <w:tcW w:w="384" w:type="pct"/>
            <w:vMerge/>
            <w:vAlign w:val="center"/>
          </w:tcPr>
          <w:p w14:paraId="6DC394C6" w14:textId="77777777" w:rsidR="00C11A8A" w:rsidRPr="004A5940" w:rsidRDefault="00C11A8A">
            <w:pPr>
              <w:jc w:val="center"/>
              <w:rPr>
                <w:rFonts w:ascii="仿宋" w:eastAsia="仿宋" w:hAnsi="仿宋" w:cs="Arial"/>
              </w:rPr>
            </w:pPr>
          </w:p>
        </w:tc>
        <w:tc>
          <w:tcPr>
            <w:tcW w:w="1003" w:type="pct"/>
            <w:vMerge/>
            <w:vAlign w:val="center"/>
          </w:tcPr>
          <w:p w14:paraId="032F6BA4" w14:textId="77777777" w:rsidR="00C11A8A" w:rsidRPr="004A5940" w:rsidRDefault="00C11A8A">
            <w:pPr>
              <w:jc w:val="center"/>
              <w:rPr>
                <w:rFonts w:ascii="仿宋" w:eastAsia="仿宋" w:hAnsi="仿宋" w:cs="宋体"/>
                <w:kern w:val="0"/>
                <w:szCs w:val="21"/>
                <w:lang w:bidi="ar"/>
              </w:rPr>
            </w:pPr>
          </w:p>
        </w:tc>
        <w:tc>
          <w:tcPr>
            <w:tcW w:w="873" w:type="pct"/>
            <w:vAlign w:val="center"/>
          </w:tcPr>
          <w:p w14:paraId="4D4121DB"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w:t>
            </w:r>
            <w:r w:rsidRPr="004A5940">
              <w:rPr>
                <w:rFonts w:ascii="仿宋" w:eastAsia="仿宋" w:hAnsi="仿宋" w:cs="Arial"/>
                <w:kern w:val="0"/>
                <w:szCs w:val="21"/>
                <w:lang w:bidi="ar"/>
              </w:rPr>
              <w:t>10cm</w:t>
            </w:r>
            <w:r w:rsidRPr="004A5940">
              <w:rPr>
                <w:rFonts w:ascii="仿宋" w:eastAsia="仿宋" w:hAnsi="仿宋" w:cs="仿宋" w:hint="eastAsia"/>
                <w:kern w:val="0"/>
                <w:szCs w:val="21"/>
              </w:rPr>
              <w:t>*</w:t>
            </w:r>
            <w:r w:rsidRPr="004A5940">
              <w:rPr>
                <w:rFonts w:ascii="仿宋" w:eastAsia="仿宋" w:hAnsi="仿宋" w:cs="Arial"/>
                <w:kern w:val="0"/>
                <w:szCs w:val="21"/>
                <w:lang w:bidi="ar"/>
              </w:rPr>
              <w:t>20cm</w:t>
            </w:r>
          </w:p>
        </w:tc>
        <w:tc>
          <w:tcPr>
            <w:tcW w:w="287" w:type="pct"/>
            <w:vAlign w:val="center"/>
          </w:tcPr>
          <w:p w14:paraId="56BCC000"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宋体" w:hint="eastAsia"/>
                <w:kern w:val="0"/>
                <w:szCs w:val="21"/>
                <w:lang w:bidi="ar"/>
              </w:rPr>
              <w:t>张</w:t>
            </w:r>
          </w:p>
        </w:tc>
        <w:tc>
          <w:tcPr>
            <w:tcW w:w="614" w:type="pct"/>
            <w:vAlign w:val="center"/>
          </w:tcPr>
          <w:p w14:paraId="221EB0FE"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1.75</w:t>
            </w:r>
          </w:p>
        </w:tc>
        <w:tc>
          <w:tcPr>
            <w:tcW w:w="618" w:type="pct"/>
            <w:vAlign w:val="center"/>
          </w:tcPr>
          <w:p w14:paraId="0E78D6D2"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47760</w:t>
            </w:r>
          </w:p>
        </w:tc>
        <w:tc>
          <w:tcPr>
            <w:tcW w:w="772" w:type="pct"/>
            <w:vAlign w:val="center"/>
          </w:tcPr>
          <w:p w14:paraId="4CD5E1E6"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83580</w:t>
            </w:r>
          </w:p>
        </w:tc>
        <w:tc>
          <w:tcPr>
            <w:tcW w:w="446" w:type="pct"/>
            <w:vMerge/>
            <w:vAlign w:val="center"/>
          </w:tcPr>
          <w:p w14:paraId="44480374" w14:textId="77777777" w:rsidR="00C11A8A" w:rsidRPr="004A5940" w:rsidRDefault="00C11A8A">
            <w:pPr>
              <w:jc w:val="center"/>
              <w:rPr>
                <w:rFonts w:ascii="仿宋" w:eastAsia="仿宋" w:hAnsi="仿宋" w:cs="Arial"/>
                <w:szCs w:val="21"/>
              </w:rPr>
            </w:pPr>
          </w:p>
        </w:tc>
      </w:tr>
      <w:tr w:rsidR="004A5940" w:rsidRPr="004A5940" w14:paraId="1DB3CEAD" w14:textId="77777777">
        <w:trPr>
          <w:trHeight w:val="468"/>
          <w:jc w:val="center"/>
        </w:trPr>
        <w:tc>
          <w:tcPr>
            <w:tcW w:w="384" w:type="pct"/>
            <w:vMerge/>
            <w:vAlign w:val="center"/>
          </w:tcPr>
          <w:p w14:paraId="773B0722" w14:textId="77777777" w:rsidR="00C11A8A" w:rsidRPr="004A5940" w:rsidRDefault="00C11A8A">
            <w:pPr>
              <w:jc w:val="center"/>
              <w:rPr>
                <w:rFonts w:ascii="仿宋" w:eastAsia="仿宋" w:hAnsi="仿宋" w:cs="Arial"/>
              </w:rPr>
            </w:pPr>
          </w:p>
        </w:tc>
        <w:tc>
          <w:tcPr>
            <w:tcW w:w="1003" w:type="pct"/>
            <w:vMerge/>
            <w:vAlign w:val="center"/>
          </w:tcPr>
          <w:p w14:paraId="2E8DADF8" w14:textId="77777777" w:rsidR="00C11A8A" w:rsidRPr="004A5940" w:rsidRDefault="00C11A8A">
            <w:pPr>
              <w:jc w:val="center"/>
              <w:rPr>
                <w:rFonts w:ascii="仿宋" w:eastAsia="仿宋" w:hAnsi="仿宋" w:cs="宋体"/>
                <w:kern w:val="0"/>
                <w:szCs w:val="21"/>
                <w:lang w:bidi="ar"/>
              </w:rPr>
            </w:pPr>
          </w:p>
        </w:tc>
        <w:tc>
          <w:tcPr>
            <w:tcW w:w="873" w:type="pct"/>
            <w:vAlign w:val="center"/>
          </w:tcPr>
          <w:p w14:paraId="0C57DE6F"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w:t>
            </w:r>
            <w:r w:rsidRPr="004A5940">
              <w:rPr>
                <w:rFonts w:ascii="仿宋" w:eastAsia="仿宋" w:hAnsi="仿宋" w:cs="Arial"/>
                <w:kern w:val="0"/>
                <w:szCs w:val="21"/>
                <w:lang w:bidi="ar"/>
              </w:rPr>
              <w:t>10cm</w:t>
            </w:r>
            <w:r w:rsidRPr="004A5940">
              <w:rPr>
                <w:rFonts w:ascii="仿宋" w:eastAsia="仿宋" w:hAnsi="仿宋" w:cs="仿宋" w:hint="eastAsia"/>
                <w:kern w:val="0"/>
                <w:szCs w:val="21"/>
              </w:rPr>
              <w:t>*</w:t>
            </w:r>
            <w:r w:rsidRPr="004A5940">
              <w:rPr>
                <w:rFonts w:ascii="仿宋" w:eastAsia="仿宋" w:hAnsi="仿宋" w:cs="Arial"/>
                <w:kern w:val="0"/>
                <w:szCs w:val="21"/>
                <w:lang w:bidi="ar"/>
              </w:rPr>
              <w:t>25cm</w:t>
            </w:r>
          </w:p>
        </w:tc>
        <w:tc>
          <w:tcPr>
            <w:tcW w:w="287" w:type="pct"/>
            <w:vAlign w:val="center"/>
          </w:tcPr>
          <w:p w14:paraId="21FD0BE9"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宋体" w:hint="eastAsia"/>
                <w:kern w:val="0"/>
                <w:szCs w:val="21"/>
                <w:lang w:bidi="ar"/>
              </w:rPr>
              <w:t>张</w:t>
            </w:r>
          </w:p>
        </w:tc>
        <w:tc>
          <w:tcPr>
            <w:tcW w:w="614" w:type="pct"/>
            <w:vAlign w:val="center"/>
          </w:tcPr>
          <w:p w14:paraId="03BEBD58"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2.08</w:t>
            </w:r>
          </w:p>
        </w:tc>
        <w:tc>
          <w:tcPr>
            <w:tcW w:w="618" w:type="pct"/>
            <w:vAlign w:val="center"/>
          </w:tcPr>
          <w:p w14:paraId="47728853"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43020</w:t>
            </w:r>
          </w:p>
        </w:tc>
        <w:tc>
          <w:tcPr>
            <w:tcW w:w="772" w:type="pct"/>
            <w:vAlign w:val="center"/>
          </w:tcPr>
          <w:p w14:paraId="0FE4AA34"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89481.6</w:t>
            </w:r>
          </w:p>
        </w:tc>
        <w:tc>
          <w:tcPr>
            <w:tcW w:w="446" w:type="pct"/>
            <w:vMerge/>
            <w:vAlign w:val="center"/>
          </w:tcPr>
          <w:p w14:paraId="52623C65" w14:textId="77777777" w:rsidR="00C11A8A" w:rsidRPr="004A5940" w:rsidRDefault="00C11A8A">
            <w:pPr>
              <w:jc w:val="center"/>
              <w:rPr>
                <w:rFonts w:ascii="仿宋" w:eastAsia="仿宋" w:hAnsi="仿宋" w:cs="Arial"/>
                <w:szCs w:val="21"/>
              </w:rPr>
            </w:pPr>
          </w:p>
        </w:tc>
      </w:tr>
      <w:tr w:rsidR="004A5940" w:rsidRPr="004A5940" w14:paraId="470403E1" w14:textId="77777777">
        <w:trPr>
          <w:trHeight w:val="468"/>
          <w:jc w:val="center"/>
        </w:trPr>
        <w:tc>
          <w:tcPr>
            <w:tcW w:w="384" w:type="pct"/>
            <w:vMerge/>
            <w:vAlign w:val="center"/>
          </w:tcPr>
          <w:p w14:paraId="160C907A" w14:textId="77777777" w:rsidR="00C11A8A" w:rsidRPr="004A5940" w:rsidRDefault="00C11A8A">
            <w:pPr>
              <w:jc w:val="center"/>
              <w:rPr>
                <w:rFonts w:ascii="仿宋" w:eastAsia="仿宋" w:hAnsi="仿宋" w:cs="Arial"/>
              </w:rPr>
            </w:pPr>
          </w:p>
        </w:tc>
        <w:tc>
          <w:tcPr>
            <w:tcW w:w="1003" w:type="pct"/>
            <w:vMerge/>
            <w:vAlign w:val="center"/>
          </w:tcPr>
          <w:p w14:paraId="7B0F52B0" w14:textId="77777777" w:rsidR="00C11A8A" w:rsidRPr="004A5940" w:rsidRDefault="00C11A8A">
            <w:pPr>
              <w:jc w:val="center"/>
              <w:rPr>
                <w:rFonts w:ascii="仿宋" w:eastAsia="仿宋" w:hAnsi="仿宋" w:cs="宋体"/>
                <w:kern w:val="0"/>
                <w:szCs w:val="21"/>
                <w:lang w:bidi="ar"/>
              </w:rPr>
            </w:pPr>
          </w:p>
        </w:tc>
        <w:tc>
          <w:tcPr>
            <w:tcW w:w="873" w:type="pct"/>
            <w:vAlign w:val="center"/>
          </w:tcPr>
          <w:p w14:paraId="15E416E3"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w:t>
            </w:r>
            <w:r w:rsidRPr="004A5940">
              <w:rPr>
                <w:rFonts w:ascii="仿宋" w:eastAsia="仿宋" w:hAnsi="仿宋" w:cs="Arial"/>
                <w:kern w:val="0"/>
                <w:szCs w:val="21"/>
                <w:lang w:bidi="ar"/>
              </w:rPr>
              <w:t>10cm</w:t>
            </w:r>
            <w:r w:rsidRPr="004A5940">
              <w:rPr>
                <w:rFonts w:ascii="仿宋" w:eastAsia="仿宋" w:hAnsi="仿宋" w:cs="仿宋" w:hint="eastAsia"/>
                <w:kern w:val="0"/>
                <w:szCs w:val="21"/>
              </w:rPr>
              <w:t>*</w:t>
            </w:r>
            <w:r w:rsidRPr="004A5940">
              <w:rPr>
                <w:rFonts w:ascii="仿宋" w:eastAsia="仿宋" w:hAnsi="仿宋" w:cs="Arial"/>
                <w:kern w:val="0"/>
                <w:szCs w:val="21"/>
                <w:lang w:bidi="ar"/>
              </w:rPr>
              <w:t>30cm</w:t>
            </w:r>
          </w:p>
        </w:tc>
        <w:tc>
          <w:tcPr>
            <w:tcW w:w="287" w:type="pct"/>
            <w:vAlign w:val="center"/>
          </w:tcPr>
          <w:p w14:paraId="6A4EBA22"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宋体" w:hint="eastAsia"/>
                <w:kern w:val="0"/>
                <w:szCs w:val="21"/>
                <w:lang w:bidi="ar"/>
              </w:rPr>
              <w:t>张</w:t>
            </w:r>
          </w:p>
        </w:tc>
        <w:tc>
          <w:tcPr>
            <w:tcW w:w="614" w:type="pct"/>
            <w:vAlign w:val="center"/>
          </w:tcPr>
          <w:p w14:paraId="6947A8FA"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2.4</w:t>
            </w:r>
          </w:p>
        </w:tc>
        <w:tc>
          <w:tcPr>
            <w:tcW w:w="618" w:type="pct"/>
            <w:vAlign w:val="center"/>
          </w:tcPr>
          <w:p w14:paraId="7D2A7DF8" w14:textId="77777777" w:rsidR="00C11A8A" w:rsidRPr="004A5940" w:rsidRDefault="00000000">
            <w:pPr>
              <w:jc w:val="center"/>
              <w:rPr>
                <w:rFonts w:ascii="仿宋" w:eastAsia="仿宋" w:hAnsi="仿宋" w:cs="Arial"/>
                <w:szCs w:val="21"/>
              </w:rPr>
            </w:pPr>
            <w:r w:rsidRPr="004A5940">
              <w:rPr>
                <w:rFonts w:ascii="仿宋" w:eastAsia="仿宋" w:hAnsi="仿宋" w:cs="Arial" w:hint="eastAsia"/>
                <w:kern w:val="0"/>
                <w:szCs w:val="21"/>
                <w:lang w:bidi="ar"/>
              </w:rPr>
              <w:t>32560</w:t>
            </w:r>
          </w:p>
        </w:tc>
        <w:tc>
          <w:tcPr>
            <w:tcW w:w="772" w:type="pct"/>
            <w:vAlign w:val="center"/>
          </w:tcPr>
          <w:p w14:paraId="622F9CA9"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78144</w:t>
            </w:r>
          </w:p>
        </w:tc>
        <w:tc>
          <w:tcPr>
            <w:tcW w:w="446" w:type="pct"/>
            <w:vMerge/>
            <w:vAlign w:val="center"/>
          </w:tcPr>
          <w:p w14:paraId="5799EC1D" w14:textId="77777777" w:rsidR="00C11A8A" w:rsidRPr="004A5940" w:rsidRDefault="00C11A8A">
            <w:pPr>
              <w:jc w:val="center"/>
              <w:rPr>
                <w:rFonts w:ascii="仿宋" w:eastAsia="仿宋" w:hAnsi="仿宋" w:cs="Arial"/>
                <w:szCs w:val="21"/>
              </w:rPr>
            </w:pPr>
          </w:p>
        </w:tc>
      </w:tr>
      <w:tr w:rsidR="004A5940" w:rsidRPr="004A5940" w14:paraId="42D086F7" w14:textId="77777777">
        <w:trPr>
          <w:trHeight w:val="468"/>
          <w:jc w:val="center"/>
        </w:trPr>
        <w:tc>
          <w:tcPr>
            <w:tcW w:w="384" w:type="pct"/>
            <w:vMerge w:val="restart"/>
            <w:vAlign w:val="center"/>
          </w:tcPr>
          <w:p w14:paraId="0015A56F" w14:textId="77777777" w:rsidR="00C11A8A" w:rsidRPr="004A5940" w:rsidRDefault="00000000">
            <w:pPr>
              <w:jc w:val="center"/>
              <w:rPr>
                <w:rFonts w:ascii="仿宋" w:eastAsia="仿宋" w:hAnsi="仿宋" w:cs="Arial"/>
              </w:rPr>
            </w:pPr>
            <w:r w:rsidRPr="004A5940">
              <w:rPr>
                <w:rFonts w:ascii="仿宋" w:eastAsia="仿宋" w:hAnsi="仿宋" w:cs="Arial" w:hint="eastAsia"/>
              </w:rPr>
              <w:t>2</w:t>
            </w:r>
          </w:p>
        </w:tc>
        <w:tc>
          <w:tcPr>
            <w:tcW w:w="1003" w:type="pct"/>
            <w:vMerge w:val="restart"/>
            <w:vAlign w:val="center"/>
          </w:tcPr>
          <w:p w14:paraId="59784CDE" w14:textId="77777777" w:rsidR="00C11A8A" w:rsidRPr="004A5940" w:rsidRDefault="00000000">
            <w:pPr>
              <w:jc w:val="center"/>
              <w:rPr>
                <w:rFonts w:ascii="仿宋" w:eastAsia="仿宋" w:hAnsi="仿宋" w:cs="宋体"/>
                <w:kern w:val="0"/>
                <w:szCs w:val="21"/>
                <w:lang w:bidi="ar"/>
              </w:rPr>
            </w:pPr>
            <w:r w:rsidRPr="004A5940">
              <w:rPr>
                <w:rFonts w:ascii="仿宋" w:eastAsia="仿宋" w:hAnsi="仿宋" w:cs="Arial" w:hint="eastAsia"/>
                <w:szCs w:val="21"/>
              </w:rPr>
              <w:t>经外周插管的中心静脉导管套件及附件(耐高压）</w:t>
            </w:r>
          </w:p>
        </w:tc>
        <w:tc>
          <w:tcPr>
            <w:tcW w:w="873" w:type="pct"/>
            <w:vAlign w:val="center"/>
          </w:tcPr>
          <w:p w14:paraId="7729CDAB" w14:textId="77777777" w:rsidR="00C11A8A" w:rsidRPr="004A5940" w:rsidRDefault="00000000">
            <w:pPr>
              <w:jc w:val="center"/>
              <w:rPr>
                <w:rFonts w:ascii="仿宋" w:eastAsia="仿宋" w:hAnsi="仿宋" w:cs="Arial"/>
                <w:szCs w:val="21"/>
              </w:rPr>
            </w:pPr>
            <w:r w:rsidRPr="004A5940">
              <w:rPr>
                <w:rFonts w:ascii="仿宋" w:eastAsia="仿宋" w:hAnsi="仿宋" w:cs="仿宋" w:hint="eastAsia"/>
                <w:kern w:val="0"/>
                <w:szCs w:val="21"/>
              </w:rPr>
              <w:t>耐高压 单腔（含穿刺针）</w:t>
            </w:r>
          </w:p>
        </w:tc>
        <w:tc>
          <w:tcPr>
            <w:tcW w:w="287" w:type="pct"/>
            <w:vAlign w:val="center"/>
          </w:tcPr>
          <w:p w14:paraId="19C40B9D"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宋体" w:hint="eastAsia"/>
                <w:kern w:val="0"/>
                <w:szCs w:val="21"/>
                <w:lang w:bidi="ar"/>
              </w:rPr>
              <w:t>套</w:t>
            </w:r>
          </w:p>
        </w:tc>
        <w:tc>
          <w:tcPr>
            <w:tcW w:w="614" w:type="pct"/>
            <w:vAlign w:val="center"/>
          </w:tcPr>
          <w:p w14:paraId="10FE4E7E" w14:textId="77777777" w:rsidR="00C11A8A" w:rsidRPr="004A5940" w:rsidRDefault="00000000">
            <w:pPr>
              <w:jc w:val="center"/>
              <w:rPr>
                <w:rFonts w:ascii="仿宋" w:eastAsia="仿宋" w:hAnsi="仿宋" w:cs="Arial"/>
                <w:szCs w:val="21"/>
              </w:rPr>
            </w:pPr>
            <w:r w:rsidRPr="004A5940">
              <w:rPr>
                <w:rFonts w:ascii="仿宋" w:eastAsia="仿宋" w:hAnsi="仿宋" w:cs="Arial"/>
                <w:kern w:val="0"/>
                <w:szCs w:val="21"/>
                <w:lang w:bidi="ar"/>
              </w:rPr>
              <w:t>1790</w:t>
            </w:r>
          </w:p>
        </w:tc>
        <w:tc>
          <w:tcPr>
            <w:tcW w:w="618" w:type="pct"/>
            <w:vAlign w:val="center"/>
          </w:tcPr>
          <w:p w14:paraId="0716040E" w14:textId="77777777" w:rsidR="00C11A8A" w:rsidRPr="004A5940" w:rsidRDefault="00000000">
            <w:pPr>
              <w:jc w:val="center"/>
              <w:rPr>
                <w:rFonts w:ascii="仿宋" w:eastAsia="仿宋" w:hAnsi="仿宋" w:cs="Arial"/>
                <w:szCs w:val="21"/>
              </w:rPr>
            </w:pPr>
            <w:r w:rsidRPr="004A5940">
              <w:rPr>
                <w:rFonts w:ascii="仿宋" w:eastAsia="仿宋" w:hAnsi="仿宋" w:cs="Arial" w:hint="eastAsia"/>
                <w:szCs w:val="21"/>
              </w:rPr>
              <w:t>800</w:t>
            </w:r>
          </w:p>
        </w:tc>
        <w:tc>
          <w:tcPr>
            <w:tcW w:w="772" w:type="pct"/>
            <w:vAlign w:val="center"/>
          </w:tcPr>
          <w:p w14:paraId="72A63D1D"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1432000</w:t>
            </w:r>
          </w:p>
        </w:tc>
        <w:tc>
          <w:tcPr>
            <w:tcW w:w="446" w:type="pct"/>
            <w:vMerge w:val="restart"/>
            <w:vAlign w:val="center"/>
          </w:tcPr>
          <w:p w14:paraId="6E836BEE" w14:textId="77777777" w:rsidR="00C11A8A" w:rsidRPr="004A5940" w:rsidRDefault="00000000">
            <w:pPr>
              <w:jc w:val="center"/>
              <w:rPr>
                <w:rFonts w:ascii="仿宋" w:eastAsia="仿宋" w:hAnsi="仿宋" w:cs="Arial"/>
                <w:szCs w:val="21"/>
              </w:rPr>
            </w:pPr>
            <w:r w:rsidRPr="004A5940">
              <w:rPr>
                <w:rFonts w:ascii="仿宋" w:eastAsia="仿宋" w:hAnsi="仿宋" w:cs="Arial" w:hint="eastAsia"/>
                <w:szCs w:val="21"/>
              </w:rPr>
              <w:t>2年</w:t>
            </w:r>
          </w:p>
        </w:tc>
      </w:tr>
      <w:tr w:rsidR="004A5940" w:rsidRPr="004A5940" w14:paraId="0D7D7527" w14:textId="77777777">
        <w:trPr>
          <w:trHeight w:val="468"/>
          <w:jc w:val="center"/>
        </w:trPr>
        <w:tc>
          <w:tcPr>
            <w:tcW w:w="384" w:type="pct"/>
            <w:vMerge/>
            <w:vAlign w:val="center"/>
          </w:tcPr>
          <w:p w14:paraId="54D69529" w14:textId="77777777" w:rsidR="00C11A8A" w:rsidRPr="004A5940" w:rsidRDefault="00C11A8A">
            <w:pPr>
              <w:jc w:val="center"/>
              <w:rPr>
                <w:rFonts w:ascii="仿宋" w:eastAsia="仿宋" w:hAnsi="仿宋" w:cs="Arial"/>
              </w:rPr>
            </w:pPr>
          </w:p>
        </w:tc>
        <w:tc>
          <w:tcPr>
            <w:tcW w:w="1003" w:type="pct"/>
            <w:vMerge/>
            <w:vAlign w:val="center"/>
          </w:tcPr>
          <w:p w14:paraId="47252128" w14:textId="77777777" w:rsidR="00C11A8A" w:rsidRPr="004A5940" w:rsidRDefault="00C11A8A">
            <w:pPr>
              <w:jc w:val="center"/>
              <w:rPr>
                <w:rFonts w:ascii="仿宋" w:eastAsia="仿宋" w:hAnsi="仿宋" w:cs="Arial"/>
                <w:szCs w:val="21"/>
              </w:rPr>
            </w:pPr>
          </w:p>
        </w:tc>
        <w:tc>
          <w:tcPr>
            <w:tcW w:w="873" w:type="pct"/>
            <w:vAlign w:val="center"/>
          </w:tcPr>
          <w:p w14:paraId="7675DE82" w14:textId="77777777" w:rsidR="00C11A8A" w:rsidRPr="004A5940" w:rsidRDefault="00000000">
            <w:pPr>
              <w:jc w:val="center"/>
              <w:rPr>
                <w:rFonts w:ascii="仿宋" w:eastAsia="仿宋" w:hAnsi="仿宋" w:cs="仿宋"/>
                <w:kern w:val="0"/>
                <w:szCs w:val="21"/>
              </w:rPr>
            </w:pPr>
            <w:r w:rsidRPr="004A5940">
              <w:rPr>
                <w:rFonts w:ascii="仿宋" w:eastAsia="仿宋" w:hAnsi="仿宋" w:cs="仿宋" w:hint="eastAsia"/>
                <w:kern w:val="0"/>
                <w:szCs w:val="21"/>
              </w:rPr>
              <w:t>耐高压 双腔（含穿刺针）</w:t>
            </w:r>
          </w:p>
        </w:tc>
        <w:tc>
          <w:tcPr>
            <w:tcW w:w="287" w:type="pct"/>
            <w:vAlign w:val="center"/>
          </w:tcPr>
          <w:p w14:paraId="22E61F68" w14:textId="77777777" w:rsidR="00C11A8A" w:rsidRPr="004A5940" w:rsidRDefault="00000000">
            <w:pPr>
              <w:jc w:val="center"/>
              <w:rPr>
                <w:rFonts w:ascii="仿宋" w:eastAsia="仿宋" w:hAnsi="仿宋" w:cs="宋体"/>
                <w:kern w:val="0"/>
                <w:szCs w:val="21"/>
                <w:lang w:bidi="ar"/>
              </w:rPr>
            </w:pPr>
            <w:r w:rsidRPr="004A5940">
              <w:rPr>
                <w:rFonts w:ascii="仿宋" w:eastAsia="仿宋" w:hAnsi="仿宋" w:cs="宋体" w:hint="eastAsia"/>
                <w:kern w:val="0"/>
                <w:szCs w:val="21"/>
                <w:lang w:bidi="ar"/>
              </w:rPr>
              <w:t>套</w:t>
            </w:r>
          </w:p>
        </w:tc>
        <w:tc>
          <w:tcPr>
            <w:tcW w:w="614" w:type="pct"/>
            <w:vAlign w:val="center"/>
          </w:tcPr>
          <w:p w14:paraId="714FAE1F"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kern w:val="0"/>
                <w:szCs w:val="21"/>
                <w:lang w:bidi="ar"/>
              </w:rPr>
              <w:t>1880</w:t>
            </w:r>
          </w:p>
        </w:tc>
        <w:tc>
          <w:tcPr>
            <w:tcW w:w="618" w:type="pct"/>
            <w:vAlign w:val="center"/>
          </w:tcPr>
          <w:p w14:paraId="18D7D732"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400</w:t>
            </w:r>
          </w:p>
        </w:tc>
        <w:tc>
          <w:tcPr>
            <w:tcW w:w="772" w:type="pct"/>
            <w:vAlign w:val="center"/>
          </w:tcPr>
          <w:p w14:paraId="2B675D6D" w14:textId="77777777" w:rsidR="00C11A8A" w:rsidRPr="004A5940" w:rsidRDefault="00000000">
            <w:pPr>
              <w:jc w:val="center"/>
              <w:rPr>
                <w:rFonts w:ascii="仿宋" w:eastAsia="仿宋" w:hAnsi="仿宋" w:cs="Arial"/>
                <w:kern w:val="0"/>
                <w:szCs w:val="21"/>
                <w:lang w:bidi="ar"/>
              </w:rPr>
            </w:pPr>
            <w:r w:rsidRPr="004A5940">
              <w:rPr>
                <w:rFonts w:ascii="仿宋" w:eastAsia="仿宋" w:hAnsi="仿宋" w:cs="Arial" w:hint="eastAsia"/>
                <w:kern w:val="0"/>
                <w:szCs w:val="21"/>
                <w:lang w:bidi="ar"/>
              </w:rPr>
              <w:t>752000</w:t>
            </w:r>
          </w:p>
        </w:tc>
        <w:tc>
          <w:tcPr>
            <w:tcW w:w="446" w:type="pct"/>
            <w:vMerge/>
            <w:vAlign w:val="center"/>
          </w:tcPr>
          <w:p w14:paraId="3777E448" w14:textId="77777777" w:rsidR="00C11A8A" w:rsidRPr="004A5940" w:rsidRDefault="00C11A8A">
            <w:pPr>
              <w:jc w:val="center"/>
              <w:rPr>
                <w:rFonts w:ascii="仿宋" w:eastAsia="仿宋" w:hAnsi="仿宋" w:cs="Arial"/>
                <w:szCs w:val="21"/>
              </w:rPr>
            </w:pPr>
          </w:p>
        </w:tc>
      </w:tr>
    </w:tbl>
    <w:p w14:paraId="2104083A" w14:textId="77777777" w:rsidR="00C11A8A"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32BC4F3F" w14:textId="77777777" w:rsidR="00C11A8A" w:rsidRDefault="00000000">
      <w:pPr>
        <w:spacing w:line="360" w:lineRule="auto"/>
        <w:rPr>
          <w:rFonts w:ascii="仿宋" w:eastAsia="仿宋" w:hAnsi="仿宋" w:cs="仿宋"/>
          <w:b/>
          <w:bCs/>
          <w:sz w:val="24"/>
          <w:szCs w:val="24"/>
        </w:rPr>
      </w:pPr>
      <w:r>
        <w:rPr>
          <w:rFonts w:ascii="仿宋" w:eastAsia="仿宋" w:hAnsi="仿宋" w:cs="仿宋" w:hint="eastAsia"/>
          <w:sz w:val="24"/>
          <w:szCs w:val="24"/>
        </w:rPr>
        <w:t>1.标段2中标单位须在合同期内根据医院要求按需提供一次性中心静脉置管穿刺护理包，提供一台配套的PICC置管专用的B超机（要求详情见下表），B超机的耗材及维保服务等也由中标单位负责承担，以及按需（如使用中发生断管）提供带延长管的连接器（PICC专用）</w:t>
      </w:r>
      <w:r w:rsidRPr="004A5940">
        <w:rPr>
          <w:rFonts w:ascii="仿宋" w:eastAsia="仿宋" w:hAnsi="仿宋" w:cs="仿宋" w:hint="eastAsia"/>
          <w:sz w:val="24"/>
          <w:szCs w:val="24"/>
        </w:rPr>
        <w:t>，上述均不</w:t>
      </w:r>
      <w:r>
        <w:rPr>
          <w:rFonts w:ascii="仿宋" w:eastAsia="仿宋" w:hAnsi="仿宋" w:cs="仿宋" w:hint="eastAsia"/>
          <w:sz w:val="24"/>
          <w:szCs w:val="24"/>
        </w:rPr>
        <w:t>单独报价。</w:t>
      </w:r>
    </w:p>
    <w:tbl>
      <w:tblPr>
        <w:tblStyle w:val="af1"/>
        <w:tblW w:w="5000" w:type="pct"/>
        <w:jc w:val="center"/>
        <w:tblLook w:val="04A0" w:firstRow="1" w:lastRow="0" w:firstColumn="1" w:lastColumn="0" w:noHBand="0" w:noVBand="1"/>
      </w:tblPr>
      <w:tblGrid>
        <w:gridCol w:w="982"/>
        <w:gridCol w:w="8193"/>
      </w:tblGrid>
      <w:tr w:rsidR="00C11A8A" w14:paraId="0DC761B6" w14:textId="77777777">
        <w:trPr>
          <w:jc w:val="center"/>
        </w:trPr>
        <w:tc>
          <w:tcPr>
            <w:tcW w:w="535" w:type="pct"/>
          </w:tcPr>
          <w:p w14:paraId="7D38E3DF" w14:textId="77777777" w:rsidR="00C11A8A"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序号</w:t>
            </w:r>
          </w:p>
        </w:tc>
        <w:tc>
          <w:tcPr>
            <w:tcW w:w="4464" w:type="pct"/>
          </w:tcPr>
          <w:p w14:paraId="0A8AE6DD" w14:textId="77777777" w:rsidR="00C11A8A"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B超机要求详情</w:t>
            </w:r>
          </w:p>
        </w:tc>
      </w:tr>
      <w:tr w:rsidR="00C11A8A" w14:paraId="455B97AE" w14:textId="77777777">
        <w:trPr>
          <w:jc w:val="center"/>
        </w:trPr>
        <w:tc>
          <w:tcPr>
            <w:tcW w:w="535" w:type="pct"/>
          </w:tcPr>
          <w:p w14:paraId="34FC4A26" w14:textId="77777777" w:rsidR="00C11A8A"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1</w:t>
            </w:r>
          </w:p>
        </w:tc>
        <w:tc>
          <w:tcPr>
            <w:tcW w:w="4464" w:type="pct"/>
          </w:tcPr>
          <w:p w14:paraId="4DB57523" w14:textId="77777777" w:rsidR="00C11A8A"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主机与显示器一体化，配有LED高清显示器屏幕，全触摸操作，无需键盘。</w:t>
            </w:r>
          </w:p>
        </w:tc>
      </w:tr>
      <w:tr w:rsidR="00C11A8A" w14:paraId="2684564E" w14:textId="77777777">
        <w:trPr>
          <w:jc w:val="center"/>
        </w:trPr>
        <w:tc>
          <w:tcPr>
            <w:tcW w:w="535" w:type="pct"/>
          </w:tcPr>
          <w:p w14:paraId="65D6D17D" w14:textId="77777777" w:rsidR="00C11A8A"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2</w:t>
            </w:r>
          </w:p>
        </w:tc>
        <w:tc>
          <w:tcPr>
            <w:tcW w:w="4464" w:type="pct"/>
          </w:tcPr>
          <w:p w14:paraId="7D2F9C19" w14:textId="77777777" w:rsidR="00C11A8A"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具有血管专用预设值选择界面，能够针对不同的血管部位预设超声参数。</w:t>
            </w:r>
          </w:p>
        </w:tc>
      </w:tr>
      <w:tr w:rsidR="00C11A8A" w14:paraId="368E0D25" w14:textId="77777777">
        <w:trPr>
          <w:jc w:val="center"/>
        </w:trPr>
        <w:tc>
          <w:tcPr>
            <w:tcW w:w="535" w:type="pct"/>
          </w:tcPr>
          <w:p w14:paraId="3DEFC57A" w14:textId="77777777" w:rsidR="00C11A8A"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3</w:t>
            </w:r>
          </w:p>
        </w:tc>
        <w:tc>
          <w:tcPr>
            <w:tcW w:w="4464" w:type="pct"/>
          </w:tcPr>
          <w:p w14:paraId="3277BCAD" w14:textId="77777777" w:rsidR="00C11A8A"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配套高频宽频线阵探头，保证最佳穿刺角度。</w:t>
            </w:r>
          </w:p>
        </w:tc>
      </w:tr>
      <w:tr w:rsidR="00C11A8A" w14:paraId="188DEA0A" w14:textId="77777777">
        <w:trPr>
          <w:jc w:val="center"/>
        </w:trPr>
        <w:tc>
          <w:tcPr>
            <w:tcW w:w="535" w:type="pct"/>
          </w:tcPr>
          <w:p w14:paraId="029B052F" w14:textId="77777777" w:rsidR="00C11A8A"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4</w:t>
            </w:r>
          </w:p>
        </w:tc>
        <w:tc>
          <w:tcPr>
            <w:tcW w:w="4464" w:type="pct"/>
          </w:tcPr>
          <w:p w14:paraId="10228D28" w14:textId="77777777" w:rsidR="00C11A8A"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支持二维，彩色，PW频谱模式。</w:t>
            </w:r>
          </w:p>
        </w:tc>
      </w:tr>
    </w:tbl>
    <w:p w14:paraId="17583616" w14:textId="77777777" w:rsidR="00C11A8A" w:rsidRDefault="00C11A8A">
      <w:pPr>
        <w:spacing w:line="360" w:lineRule="auto"/>
        <w:ind w:firstLineChars="200" w:firstLine="480"/>
        <w:rPr>
          <w:rFonts w:ascii="仿宋" w:eastAsia="仿宋" w:hAnsi="仿宋" w:cs="仿宋"/>
          <w:sz w:val="24"/>
          <w:szCs w:val="24"/>
        </w:rPr>
      </w:pPr>
    </w:p>
    <w:p w14:paraId="2E1FA32A" w14:textId="77777777" w:rsidR="00C11A8A"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EC34C71" w14:textId="77777777" w:rsidR="00C11A8A"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755837C8" w14:textId="77777777" w:rsidR="00C11A8A"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5460DE5A" w14:textId="77777777" w:rsidR="00C11A8A"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lastRenderedPageBreak/>
        <w:t>2.未被“信用中国”（www.creditchina.gov.cn）、中国政府采购网（www.ccgp.gov.cn）列入失信被执行人、重大税收违法案件当事人名单、政府采购严重违法失信行为记录名单；</w:t>
      </w:r>
    </w:p>
    <w:p w14:paraId="233F15B6" w14:textId="77777777" w:rsidR="00C11A8A"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4630B9FD" w14:textId="77777777" w:rsidR="00C11A8A"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65BF4B4" w14:textId="77777777" w:rsidR="00C11A8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0C77668" w14:textId="77777777" w:rsidR="00C11A8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投标人所投产品必须是在浙江省“智慧医保”招采子系统上注册的产品，而且要取得该产品的配送资格（投标人浙江省“智慧医保”招采子系统登陆成功及产品配送区域界面打印）。</w:t>
      </w:r>
    </w:p>
    <w:p w14:paraId="1F164588" w14:textId="77777777" w:rsidR="00C11A8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4762C67" w14:textId="77777777" w:rsidR="00C11A8A"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34923586" w14:textId="77777777" w:rsidR="00C11A8A"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81C21CE" w14:textId="77777777" w:rsidR="00C11A8A"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A49CAA8" w14:textId="77777777" w:rsidR="00C11A8A"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1BF05B50" w14:textId="77777777" w:rsidR="00C11A8A"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EEBBC17" w14:textId="215C3956" w:rsidR="00C11A8A"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1</w:t>
      </w:r>
      <w:r w:rsidR="004A5940">
        <w:rPr>
          <w:rFonts w:ascii="仿宋" w:eastAsia="仿宋" w:hAnsi="仿宋" w:cs="仿宋"/>
          <w:bCs/>
          <w:sz w:val="24"/>
          <w:highlight w:val="yellow"/>
        </w:rPr>
        <w:t>2</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649BA8C0" w14:textId="77777777" w:rsidR="00C11A8A"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w:t>
      </w:r>
      <w:r>
        <w:rPr>
          <w:rFonts w:ascii="仿宋" w:eastAsia="仿宋" w:hAnsi="仿宋" w:cs="仿宋" w:hint="eastAsia"/>
          <w:b/>
          <w:kern w:val="0"/>
          <w:sz w:val="24"/>
        </w:rPr>
        <w:lastRenderedPageBreak/>
        <w:t>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2A5CB41" w14:textId="77777777" w:rsidR="00C11A8A"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D735FF7" w14:textId="105AAAD1" w:rsidR="00C11A8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4A5940">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7E358162" w14:textId="77777777" w:rsidR="00C11A8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65B19A24" w14:textId="77777777" w:rsidR="00C11A8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6973358F" w14:textId="77777777" w:rsidR="00C11A8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03DAB107" w14:textId="223E4CED" w:rsidR="00C11A8A"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1</w:t>
      </w:r>
      <w:r w:rsidR="004A5940">
        <w:rPr>
          <w:rFonts w:ascii="仿宋" w:eastAsia="仿宋" w:hAnsi="仿宋" w:cs="仿宋"/>
          <w:sz w:val="24"/>
          <w:highlight w:val="yellow"/>
          <w:u w:val="single"/>
        </w:rPr>
        <w:t>2</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77C6199B" w14:textId="77777777" w:rsidR="00C11A8A"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5D134C4" w14:textId="77777777" w:rsidR="00C11A8A"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45E1F495" w14:textId="77777777" w:rsidR="00C11A8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870C682" w14:textId="77777777" w:rsidR="00C11A8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697C1C8D" w14:textId="77777777" w:rsidR="00C11A8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9603752" w14:textId="77777777" w:rsidR="00C11A8A"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B37266B" w14:textId="77777777" w:rsidR="00C11A8A"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DC9CAB5" w14:textId="77777777" w:rsidR="00C11A8A"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1727AE9" w14:textId="77777777" w:rsidR="00C11A8A"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w:t>
      </w:r>
      <w:r>
        <w:rPr>
          <w:rFonts w:ascii="仿宋" w:eastAsia="仿宋" w:hAnsi="仿宋" w:cs="仿宋" w:hint="eastAsia"/>
          <w:kern w:val="0"/>
          <w:sz w:val="24"/>
        </w:rPr>
        <w:lastRenderedPageBreak/>
        <w:t>标人需向采购代理机构工作人员告知其联系方式，以备询标等事宜。</w:t>
      </w:r>
    </w:p>
    <w:p w14:paraId="4FE231E8" w14:textId="77777777" w:rsidR="00C11A8A"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3A17576" w14:textId="77777777" w:rsidR="00C11A8A"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4240416" w14:textId="77777777" w:rsidR="00C11A8A"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4BDA021" w14:textId="77777777" w:rsidR="00C11A8A"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79B4C72F" w14:textId="77777777" w:rsidR="00C11A8A"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74A54EE" w14:textId="77777777" w:rsidR="00C11A8A"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9A8F5DE" w14:textId="77777777" w:rsidR="00C11A8A"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1ED2376" w14:textId="77777777" w:rsidR="00C11A8A"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5176293A" w14:textId="77777777" w:rsidR="00C11A8A"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3D187B39" w14:textId="77777777" w:rsidR="00C11A8A"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F3C1BC9" w14:textId="77777777" w:rsidR="00C11A8A"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002E54E" w14:textId="396924FB" w:rsidR="00C11A8A"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1</w:t>
      </w:r>
      <w:r w:rsidR="004A5940">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3A23C1C5" w14:textId="77777777" w:rsidR="00C11A8A" w:rsidRDefault="00C11A8A">
      <w:pPr>
        <w:spacing w:line="360" w:lineRule="auto"/>
        <w:jc w:val="center"/>
        <w:rPr>
          <w:rFonts w:ascii="仿宋" w:eastAsia="仿宋" w:hAnsi="仿宋" w:cs="仿宋"/>
          <w:b/>
          <w:bCs/>
          <w:sz w:val="44"/>
          <w:szCs w:val="44"/>
        </w:rPr>
      </w:pPr>
    </w:p>
    <w:p w14:paraId="08CD73B8" w14:textId="77777777" w:rsidR="00C11A8A"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4CDD0274" w14:textId="77777777" w:rsidR="00C11A8A" w:rsidRDefault="00C11A8A">
      <w:pPr>
        <w:spacing w:line="360" w:lineRule="auto"/>
        <w:jc w:val="center"/>
        <w:rPr>
          <w:rFonts w:ascii="仿宋" w:eastAsia="仿宋" w:hAnsi="仿宋" w:cs="仿宋"/>
          <w:b/>
          <w:bCs/>
          <w:sz w:val="32"/>
          <w:szCs w:val="28"/>
        </w:rPr>
      </w:pPr>
    </w:p>
    <w:p w14:paraId="55B40736" w14:textId="77777777" w:rsidR="00C11A8A"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6"/>
      </w:tblGrid>
      <w:tr w:rsidR="00C11A8A" w14:paraId="134E3037"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7685921C" w14:textId="77777777" w:rsidR="00C11A8A"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lastRenderedPageBreak/>
              <w:t>序号</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7D4320CC" w14:textId="77777777" w:rsidR="00C11A8A"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C11A8A" w14:paraId="17E05B61"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399C7C6E" w14:textId="77777777" w:rsidR="00C11A8A" w:rsidRDefault="00000000">
            <w:pPr>
              <w:jc w:val="center"/>
              <w:rPr>
                <w:rFonts w:ascii="仿宋" w:eastAsia="仿宋" w:hAnsi="仿宋" w:cs="仿宋"/>
                <w:sz w:val="24"/>
              </w:rPr>
            </w:pPr>
            <w:r>
              <w:rPr>
                <w:rFonts w:ascii="仿宋" w:eastAsia="仿宋" w:hAnsi="仿宋" w:cs="仿宋" w:hint="eastAsia"/>
                <w:sz w:val="24"/>
              </w:rPr>
              <w:t>1</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435E689E" w14:textId="77777777" w:rsidR="00C11A8A"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绍兴市人民医院无菌敷贴、经外周插管的中心静脉导管套件及附件(耐高压）耗材采购项目</w:t>
            </w:r>
          </w:p>
        </w:tc>
      </w:tr>
      <w:tr w:rsidR="00C11A8A" w14:paraId="4D0830A4"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51E53E2" w14:textId="77777777" w:rsidR="00C11A8A" w:rsidRDefault="00000000">
            <w:pPr>
              <w:jc w:val="center"/>
              <w:rPr>
                <w:rFonts w:ascii="仿宋" w:eastAsia="仿宋" w:hAnsi="仿宋" w:cs="仿宋"/>
                <w:sz w:val="24"/>
              </w:rPr>
            </w:pPr>
            <w:r>
              <w:rPr>
                <w:rFonts w:ascii="仿宋" w:eastAsia="仿宋" w:hAnsi="仿宋" w:cs="仿宋" w:hint="eastAsia"/>
                <w:sz w:val="24"/>
              </w:rPr>
              <w:t>2</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4784CF0E" w14:textId="77777777" w:rsidR="00C11A8A"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11A8A" w14:paraId="6AEEEE39"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4E3ED446" w14:textId="77777777" w:rsidR="00C11A8A" w:rsidRDefault="00000000">
            <w:pPr>
              <w:jc w:val="center"/>
              <w:rPr>
                <w:rFonts w:ascii="仿宋" w:eastAsia="仿宋" w:hAnsi="仿宋" w:cs="仿宋"/>
                <w:sz w:val="24"/>
              </w:rPr>
            </w:pPr>
            <w:r>
              <w:rPr>
                <w:rFonts w:ascii="仿宋" w:eastAsia="仿宋" w:hAnsi="仿宋" w:cs="仿宋" w:hint="eastAsia"/>
                <w:sz w:val="24"/>
              </w:rPr>
              <w:t>3</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5B627352" w14:textId="77777777" w:rsidR="00C11A8A"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C11A8A" w14:paraId="212D624C"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B35EDF3" w14:textId="77777777" w:rsidR="00C11A8A" w:rsidRDefault="00000000">
            <w:pPr>
              <w:jc w:val="center"/>
              <w:rPr>
                <w:rFonts w:ascii="仿宋" w:eastAsia="仿宋" w:hAnsi="仿宋" w:cs="仿宋"/>
                <w:sz w:val="24"/>
              </w:rPr>
            </w:pPr>
            <w:r>
              <w:rPr>
                <w:rFonts w:ascii="仿宋" w:eastAsia="仿宋" w:hAnsi="仿宋" w:cs="仿宋"/>
                <w:sz w:val="24"/>
              </w:rPr>
              <w:t>4</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EF67D30" w14:textId="77777777" w:rsidR="00C11A8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C11A8A" w14:paraId="11E1C853"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520B880" w14:textId="77777777" w:rsidR="00C11A8A" w:rsidRDefault="00000000">
            <w:pPr>
              <w:jc w:val="center"/>
              <w:rPr>
                <w:rFonts w:ascii="仿宋" w:eastAsia="仿宋" w:hAnsi="仿宋" w:cs="仿宋"/>
                <w:sz w:val="24"/>
              </w:rPr>
            </w:pPr>
            <w:r>
              <w:rPr>
                <w:rFonts w:ascii="仿宋" w:eastAsia="仿宋" w:hAnsi="仿宋" w:cs="仿宋"/>
                <w:sz w:val="24"/>
              </w:rPr>
              <w:t>5</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3352FDDD" w14:textId="77777777" w:rsidR="00C11A8A"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C11A8A" w14:paraId="3D5A82B0"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DCEE51B" w14:textId="77777777" w:rsidR="00C11A8A" w:rsidRDefault="00000000">
            <w:pPr>
              <w:jc w:val="center"/>
              <w:rPr>
                <w:rFonts w:ascii="仿宋" w:eastAsia="仿宋" w:hAnsi="仿宋" w:cs="仿宋"/>
                <w:sz w:val="24"/>
              </w:rPr>
            </w:pPr>
            <w:r>
              <w:rPr>
                <w:rFonts w:ascii="仿宋" w:eastAsia="仿宋" w:hAnsi="仿宋" w:cs="仿宋"/>
                <w:sz w:val="24"/>
              </w:rPr>
              <w:t>6</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25380531" w14:textId="77777777" w:rsidR="00C11A8A"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712BEE1B" w14:textId="77777777" w:rsidR="00C11A8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C11A8A" w14:paraId="28ABEF7C"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54545D99" w14:textId="77777777" w:rsidR="00C11A8A" w:rsidRDefault="00000000">
            <w:pPr>
              <w:jc w:val="center"/>
              <w:rPr>
                <w:rFonts w:ascii="仿宋" w:eastAsia="仿宋" w:hAnsi="仿宋" w:cs="仿宋"/>
                <w:sz w:val="24"/>
              </w:rPr>
            </w:pPr>
            <w:r>
              <w:rPr>
                <w:rFonts w:ascii="仿宋" w:eastAsia="仿宋" w:hAnsi="仿宋" w:cs="仿宋"/>
                <w:sz w:val="24"/>
              </w:rPr>
              <w:t>7</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4397913F" w14:textId="77777777" w:rsidR="00C11A8A"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11A8A" w14:paraId="6FB9320F"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70F3A77" w14:textId="77777777" w:rsidR="00C11A8A" w:rsidRDefault="00000000">
            <w:pPr>
              <w:jc w:val="center"/>
              <w:rPr>
                <w:rFonts w:ascii="仿宋" w:eastAsia="仿宋" w:hAnsi="仿宋" w:cs="仿宋"/>
                <w:sz w:val="24"/>
              </w:rPr>
            </w:pPr>
            <w:r>
              <w:rPr>
                <w:rFonts w:ascii="仿宋" w:eastAsia="仿宋" w:hAnsi="仿宋" w:cs="仿宋"/>
                <w:sz w:val="24"/>
              </w:rPr>
              <w:t>8</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4E42DFF0" w14:textId="77777777" w:rsidR="00C11A8A" w:rsidRDefault="00000000">
            <w:pPr>
              <w:rPr>
                <w:rFonts w:ascii="仿宋" w:eastAsia="仿宋" w:hAnsi="仿宋" w:cs="仿宋"/>
                <w:b/>
                <w:bCs/>
                <w:sz w:val="24"/>
              </w:rPr>
            </w:pPr>
            <w:r>
              <w:rPr>
                <w:rFonts w:ascii="仿宋" w:eastAsia="仿宋" w:hAnsi="仿宋" w:cs="仿宋" w:hint="eastAsia"/>
                <w:b/>
                <w:bCs/>
                <w:sz w:val="24"/>
              </w:rPr>
              <w:t>采购代理服务费：</w:t>
            </w:r>
          </w:p>
          <w:p w14:paraId="7695EBED" w14:textId="77777777" w:rsidR="00C11A8A"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088D8F5" w14:textId="77777777" w:rsidR="00C11A8A"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4CF82491" w14:textId="77777777" w:rsidR="00C11A8A" w:rsidRDefault="00000000">
            <w:pPr>
              <w:rPr>
                <w:rFonts w:ascii="仿宋" w:eastAsia="仿宋" w:hAnsi="仿宋" w:cs="仿宋"/>
                <w:sz w:val="24"/>
              </w:rPr>
            </w:pPr>
            <w:r>
              <w:rPr>
                <w:rFonts w:ascii="仿宋" w:eastAsia="仿宋" w:hAnsi="仿宋" w:cs="仿宋" w:hint="eastAsia"/>
                <w:sz w:val="24"/>
              </w:rPr>
              <w:t>招标代理服务收费标准：</w:t>
            </w:r>
          </w:p>
          <w:p w14:paraId="669FA85D" w14:textId="77777777" w:rsidR="00C11A8A"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160AE1E3" w14:textId="77777777" w:rsidR="00C11A8A"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3A887CBC" w14:textId="77777777" w:rsidR="00C11A8A"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212605C6" w14:textId="77777777" w:rsidR="00C11A8A"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AB84FBA" w14:textId="77777777" w:rsidR="00C11A8A"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BD76166" w14:textId="77777777" w:rsidR="00C11A8A"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0C03CD4" w14:textId="77777777" w:rsidR="00C11A8A"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9EA6263" w14:textId="77777777" w:rsidR="00C11A8A"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0FCD53D9" w14:textId="77777777" w:rsidR="00C11A8A" w:rsidRDefault="00000000">
            <w:pPr>
              <w:rPr>
                <w:rFonts w:ascii="仿宋" w:eastAsia="仿宋" w:hAnsi="仿宋" w:cs="仿宋"/>
                <w:sz w:val="24"/>
              </w:rPr>
            </w:pPr>
            <w:r>
              <w:rPr>
                <w:rFonts w:ascii="仿宋" w:eastAsia="仿宋" w:hAnsi="仿宋" w:cs="仿宋" w:hint="eastAsia"/>
                <w:sz w:val="24"/>
              </w:rPr>
              <w:t>（2）招标代理服务费的交纳方式：</w:t>
            </w:r>
          </w:p>
          <w:p w14:paraId="5316642D" w14:textId="77777777" w:rsidR="00C11A8A"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D0E02F8" w14:textId="77777777" w:rsidR="00C11A8A"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3D9497CB" w14:textId="77777777" w:rsidR="00C11A8A"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8902D54" w14:textId="77777777" w:rsidR="00C11A8A"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E27962E" w14:textId="77777777" w:rsidR="00C11A8A"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C11A8A" w14:paraId="729A75B5"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2EC25100" w14:textId="77777777" w:rsidR="00C11A8A" w:rsidRDefault="00000000">
            <w:pPr>
              <w:jc w:val="center"/>
              <w:rPr>
                <w:rFonts w:ascii="仿宋" w:eastAsia="仿宋" w:hAnsi="仿宋" w:cs="仿宋"/>
                <w:sz w:val="24"/>
              </w:rPr>
            </w:pPr>
            <w:r>
              <w:rPr>
                <w:rFonts w:ascii="仿宋" w:eastAsia="仿宋" w:hAnsi="仿宋" w:cs="仿宋"/>
                <w:sz w:val="24"/>
              </w:rPr>
              <w:t>9</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6FAA4809" w14:textId="77777777" w:rsidR="00C11A8A"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C11A8A" w14:paraId="01D5CEC9" w14:textId="77777777" w:rsidTr="004A5940">
        <w:trPr>
          <w:trHeight w:val="274"/>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2AA28516" w14:textId="77777777" w:rsidR="00C11A8A"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37D858DC" w14:textId="77777777" w:rsidR="00C11A8A"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w:t>
            </w:r>
            <w:r>
              <w:rPr>
                <w:rFonts w:ascii="仿宋" w:eastAsia="仿宋" w:hAnsi="仿宋" w:cs="仿宋" w:hint="eastAsia"/>
                <w:sz w:val="24"/>
              </w:rPr>
              <w:lastRenderedPageBreak/>
              <w:t>计错误的应当予以纠正，不再重新组织采购。</w:t>
            </w:r>
          </w:p>
        </w:tc>
      </w:tr>
    </w:tbl>
    <w:p w14:paraId="026AA6DA" w14:textId="77777777" w:rsidR="00C11A8A" w:rsidRDefault="00C11A8A">
      <w:pPr>
        <w:spacing w:line="360" w:lineRule="auto"/>
        <w:jc w:val="center"/>
        <w:rPr>
          <w:rFonts w:ascii="仿宋" w:eastAsia="仿宋" w:hAnsi="仿宋" w:cs="仿宋"/>
          <w:b/>
          <w:bCs/>
          <w:sz w:val="32"/>
          <w:szCs w:val="28"/>
        </w:rPr>
      </w:pPr>
    </w:p>
    <w:p w14:paraId="508FA4A8" w14:textId="77777777" w:rsidR="00C11A8A"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31AC98FE"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57623E9"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604C811A"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7201AC04"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5311308"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6B4043C"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3131B9B"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F16F0C9"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3E2022F1"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1E93BCF"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BA86040"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25812808"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E977E5"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5A986DA"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3A719EE"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C9ABD43"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w:t>
      </w:r>
      <w:r>
        <w:rPr>
          <w:rFonts w:ascii="仿宋" w:eastAsia="仿宋" w:hAnsi="仿宋" w:cs="仿宋" w:hint="eastAsia"/>
          <w:sz w:val="24"/>
        </w:rPr>
        <w:lastRenderedPageBreak/>
        <w:t>金额不能互相调整）。</w:t>
      </w:r>
    </w:p>
    <w:p w14:paraId="075BB2A6"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3E12ECB"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50CD0D31"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657FFCC5"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7A1107F3" w14:textId="77777777" w:rsidR="00C11A8A"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A6AF52D"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44CC1F2"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FB951D5"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43852807" w14:textId="77777777" w:rsidR="00C11A8A" w:rsidRDefault="00C11A8A">
      <w:pPr>
        <w:snapToGrid w:val="0"/>
        <w:spacing w:line="440" w:lineRule="exact"/>
        <w:jc w:val="center"/>
        <w:rPr>
          <w:rFonts w:ascii="仿宋" w:eastAsia="仿宋" w:hAnsi="仿宋" w:cs="仿宋"/>
          <w:b/>
          <w:bCs/>
          <w:sz w:val="32"/>
          <w:szCs w:val="28"/>
        </w:rPr>
      </w:pPr>
    </w:p>
    <w:p w14:paraId="665D719A" w14:textId="77777777" w:rsidR="00C11A8A"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29DC11B7"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AA05B1D"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74D46C3B"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44907A6"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0B73AA7" w14:textId="77777777" w:rsidR="00C11A8A"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0520039"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4DF3F3C"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389A0F1"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1EFDD3F"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7A078D5B"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0EC6C33D"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2.1.5资格条件证明材料（复印件或打印件）：</w:t>
      </w:r>
    </w:p>
    <w:p w14:paraId="7A3CB347" w14:textId="77777777" w:rsidR="00C11A8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05B6ACDF" w14:textId="77777777" w:rsidR="00C11A8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4C12A713" w14:textId="77777777" w:rsidR="00C11A8A"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hint="eastAsia"/>
          <w:b/>
          <w:bCs/>
          <w:sz w:val="24"/>
        </w:rPr>
        <w:t>2.1.5.</w:t>
      </w:r>
      <w:r>
        <w:rPr>
          <w:rFonts w:ascii="仿宋" w:eastAsia="仿宋" w:hAnsi="仿宋" w:cs="仿宋"/>
          <w:b/>
          <w:bCs/>
          <w:sz w:val="24"/>
        </w:rPr>
        <w:t>3</w:t>
      </w:r>
      <w:r>
        <w:rPr>
          <w:rFonts w:ascii="仿宋" w:eastAsia="仿宋" w:hAnsi="仿宋" w:cs="仿宋" w:hint="eastAsia"/>
          <w:b/>
          <w:bCs/>
          <w:sz w:val="24"/>
        </w:rPr>
        <w:t>必备要求相关证明材料（具体要求见公告）：</w:t>
      </w:r>
    </w:p>
    <w:p w14:paraId="02A0695C" w14:textId="77777777" w:rsidR="00C11A8A"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b/>
          <w:bCs/>
          <w:sz w:val="24"/>
        </w:rPr>
        <w:t>2.1.5.4</w:t>
      </w:r>
      <w:r>
        <w:rPr>
          <w:rFonts w:ascii="仿宋" w:eastAsia="仿宋" w:hAnsi="仿宋" w:cs="仿宋" w:hint="eastAsia"/>
          <w:b/>
          <w:bCs/>
          <w:sz w:val="24"/>
        </w:rPr>
        <w:t>特定资格条件证明材料（具体要求见公告）。</w:t>
      </w:r>
    </w:p>
    <w:p w14:paraId="5EF69FA6" w14:textId="77777777" w:rsidR="00C11A8A"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6578A1C"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575A26BE" w14:textId="77777777" w:rsidR="00C11A8A" w:rsidRDefault="00000000">
      <w:pPr>
        <w:snapToGrid w:val="0"/>
        <w:spacing w:line="440" w:lineRule="exact"/>
        <w:jc w:val="left"/>
        <w:rPr>
          <w:rFonts w:ascii="仿宋" w:eastAsia="仿宋" w:hAnsi="仿宋" w:cs="仿宋"/>
          <w:sz w:val="24"/>
        </w:rPr>
      </w:pPr>
      <w:bookmarkStart w:id="11" w:name="_Hlk144886380"/>
      <w:r>
        <w:rPr>
          <w:rFonts w:ascii="仿宋" w:eastAsia="仿宋" w:hAnsi="仿宋" w:cs="仿宋" w:hint="eastAsia"/>
          <w:sz w:val="24"/>
        </w:rPr>
        <w:t>2.2.1评分对应表；</w:t>
      </w:r>
    </w:p>
    <w:p w14:paraId="388D274F"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A29C4D6" w14:textId="77777777" w:rsidR="00C11A8A"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2.2.3投标人综合实力相关证明材料（对应评分标准第1点）；</w:t>
      </w:r>
    </w:p>
    <w:p w14:paraId="4F7115FD" w14:textId="77777777" w:rsidR="00C11A8A"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投标产品授权相关文件（对应评分标准第</w:t>
      </w:r>
      <w:r>
        <w:rPr>
          <w:rFonts w:ascii="仿宋" w:eastAsia="仿宋" w:hAnsi="仿宋" w:cs="仿宋"/>
          <w:sz w:val="24"/>
          <w:szCs w:val="22"/>
        </w:rPr>
        <w:t>2</w:t>
      </w:r>
      <w:r>
        <w:rPr>
          <w:rFonts w:ascii="仿宋" w:eastAsia="仿宋" w:hAnsi="仿宋" w:cs="仿宋" w:hint="eastAsia"/>
          <w:sz w:val="24"/>
          <w:szCs w:val="22"/>
        </w:rPr>
        <w:t>点）；</w:t>
      </w:r>
    </w:p>
    <w:p w14:paraId="4065795B" w14:textId="77777777" w:rsidR="00C11A8A"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0FED67DC" w14:textId="77777777" w:rsidR="00C11A8A"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lang w:val="zh-CN"/>
        </w:rPr>
        <w:t>2.2.</w:t>
      </w:r>
      <w:r>
        <w:rPr>
          <w:rFonts w:ascii="仿宋" w:eastAsia="仿宋" w:hAnsi="仿宋" w:cs="仿宋"/>
          <w:sz w:val="24"/>
          <w:szCs w:val="22"/>
          <w:lang w:val="zh-CN"/>
        </w:rPr>
        <w:t>6</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1B6278F" w14:textId="77777777" w:rsidR="00C11A8A"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64185B1C" w14:textId="77777777" w:rsidR="00C11A8A"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156C29ED"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sz w:val="24"/>
          <w:szCs w:val="22"/>
        </w:rPr>
        <w:t>2.2.9</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bookmarkEnd w:id="11"/>
    <w:p w14:paraId="71911A06"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6A04978" w14:textId="77777777" w:rsidR="00C11A8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E2F7303"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D5BFB93" w14:textId="77777777" w:rsidR="00C11A8A"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CCF2D29" w14:textId="77777777" w:rsidR="00C11A8A"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3047A5A"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DD69D4B" w14:textId="77777777" w:rsidR="00C11A8A"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D5D34D7"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3.2签署要求：按采购文件第六章“投标文件格式附件”各表单要求签署。</w:t>
      </w:r>
    </w:p>
    <w:p w14:paraId="3BC0F9D7"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53D8FDC" w14:textId="77777777" w:rsidR="00C11A8A"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5C4D432" w14:textId="77777777" w:rsidR="00C11A8A"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B0D63F1" w14:textId="77777777" w:rsidR="00C11A8A"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4BC01654" w14:textId="77777777" w:rsidR="00C11A8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23255F12" w14:textId="77777777" w:rsidR="00C11A8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BBD051C" w14:textId="77777777" w:rsidR="00C11A8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D79FFA1" w14:textId="77777777" w:rsidR="00C11A8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5C509216" w14:textId="77777777" w:rsidR="00C11A8A"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1A014497"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DB10C3A" w14:textId="77777777" w:rsidR="00C11A8A"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C2EEFD3"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FB35AED"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EB417CD" w14:textId="77777777" w:rsidR="00C11A8A"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E020E48"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FEAAED4"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941F095" w14:textId="77777777" w:rsidR="00C11A8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1B73775"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CD7473D"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9D4D0CB"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645AC938"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09E66282"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665DBDB0"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542E613"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62813846"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258B950"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0C9EA68"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0D328867" w14:textId="77777777" w:rsidR="00C11A8A"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6A78B31" w14:textId="77777777" w:rsidR="00C11A8A"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4493C459" w14:textId="77777777" w:rsidR="00C11A8A"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3E0533C" w14:textId="77777777" w:rsidR="00C11A8A"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7FE61AE1" w14:textId="77777777" w:rsidR="00C11A8A"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9A23422" w14:textId="77777777" w:rsidR="00C11A8A"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EB6C2B6" w14:textId="77777777" w:rsidR="00C11A8A"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4588918" w14:textId="77777777" w:rsidR="00C11A8A"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33905AC6" w14:textId="77777777" w:rsidR="00C11A8A"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43F73DD7" w14:textId="77777777" w:rsidR="00C11A8A"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F0C27C2" w14:textId="77777777" w:rsidR="00C11A8A"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105E48B2" w14:textId="77777777" w:rsidR="00C11A8A"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C179B06"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0A2FE2A"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7FD4197"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6.3单价金额小数点或者百分比有明显错位的，以开标一览表的总价为准，并修改单价；</w:t>
      </w:r>
    </w:p>
    <w:p w14:paraId="19C9F767"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424FC93" w14:textId="77777777" w:rsidR="00C11A8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49FA86E7" w14:textId="77777777" w:rsidR="00C11A8A"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2B1638F1" w14:textId="77777777" w:rsidR="00C11A8A"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E93340B"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0405034"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7E51BC4B"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20B18E8C" w14:textId="77777777" w:rsidR="00C11A8A"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6B649BB" w14:textId="77777777" w:rsidR="00C11A8A"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A375F9B" w14:textId="77777777" w:rsidR="00C11A8A"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95B7A87" w14:textId="77777777" w:rsidR="00C11A8A"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35784FE1"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39D4579"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37F31E3"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61A99FC3"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4362F4ED" w14:textId="77777777" w:rsidR="00C11A8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65AEFF4"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7.7</w:t>
      </w:r>
      <w:r>
        <w:rPr>
          <w:rFonts w:ascii="仿宋" w:eastAsia="仿宋" w:hAnsi="仿宋" w:cs="仿宋" w:hint="eastAsia"/>
          <w:sz w:val="24"/>
        </w:rPr>
        <w:t>投标文件与项目不符或内容严重不全或就同一项目递交多份明显内容不同的投标文件的；</w:t>
      </w:r>
    </w:p>
    <w:p w14:paraId="29B444E6" w14:textId="77777777" w:rsidR="00C11A8A"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3C3FC8E" w14:textId="77777777" w:rsidR="00C11A8A"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10BC94A0" w14:textId="77777777" w:rsidR="00C11A8A"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D9E8B14"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364A46A6"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5A85139D"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E4E488D"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C420CE2" w14:textId="77777777" w:rsidR="00C11A8A"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CF514C3"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12A74CE"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24CFAEF8"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E783968" w14:textId="77777777" w:rsidR="00C11A8A"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53F3866"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563974B" w14:textId="77777777" w:rsidR="00C11A8A"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8AFE400" w14:textId="77777777" w:rsidR="00C11A8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7ECA9FF9" w14:textId="77777777" w:rsidR="00C11A8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E681AB4" w14:textId="77777777" w:rsidR="00C11A8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3AD53FFC" w14:textId="77777777" w:rsidR="00C11A8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2048329" w14:textId="77777777" w:rsidR="00C11A8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22882DB" w14:textId="77777777" w:rsidR="00C11A8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0730BF90"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431AD09"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30C8152D" w14:textId="77777777" w:rsidR="00C11A8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06E13033" w14:textId="77777777" w:rsidR="00C11A8A"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0802C7A2" w14:textId="77777777" w:rsidR="00C11A8A" w:rsidRDefault="00000000">
      <w:pPr>
        <w:spacing w:line="480" w:lineRule="exact"/>
        <w:jc w:val="left"/>
        <w:rPr>
          <w:rFonts w:ascii="仿宋" w:eastAsia="仿宋" w:hAnsi="仿宋" w:cs="仿宋"/>
          <w:b/>
          <w:bCs/>
          <w:sz w:val="24"/>
        </w:rPr>
      </w:pPr>
      <w:r>
        <w:rPr>
          <w:rFonts w:ascii="仿宋" w:eastAsia="仿宋" w:hAnsi="仿宋" w:cs="仿宋" w:hint="eastAsia"/>
          <w:b/>
          <w:bCs/>
          <w:sz w:val="24"/>
        </w:rPr>
        <w:lastRenderedPageBreak/>
        <w:t>8.定标</w:t>
      </w:r>
    </w:p>
    <w:p w14:paraId="6DB140AE" w14:textId="77777777" w:rsidR="00C11A8A"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40B4135"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7ED15A9A" w14:textId="77777777" w:rsidR="00C11A8A"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08DC9AB"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A7E8B8D"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3BC5F51"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CA157A7" w14:textId="77777777" w:rsidR="00C11A8A"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04AC8879" w14:textId="77777777" w:rsidR="00C11A8A" w:rsidRDefault="00C11A8A">
      <w:pPr>
        <w:widowControl/>
        <w:snapToGrid w:val="0"/>
        <w:spacing w:line="480" w:lineRule="exact"/>
        <w:jc w:val="center"/>
        <w:rPr>
          <w:rFonts w:ascii="仿宋" w:eastAsia="仿宋" w:hAnsi="仿宋" w:cs="仿宋"/>
          <w:b/>
          <w:bCs/>
          <w:sz w:val="32"/>
          <w:szCs w:val="28"/>
        </w:rPr>
      </w:pPr>
    </w:p>
    <w:p w14:paraId="69FC4586" w14:textId="77777777" w:rsidR="00C11A8A"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0E040F08" w14:textId="77777777" w:rsidR="00C11A8A"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CC16838"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2C7FCAB"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D34FB2C"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49492AA" w14:textId="77777777" w:rsidR="00C11A8A"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2CB48C4"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BB36C36"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D4B0165"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1817F38"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FFA672E" w14:textId="77777777" w:rsidR="00C11A8A"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64550F66" w14:textId="77777777" w:rsidR="00C11A8A"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2E3CA508" w14:textId="77777777" w:rsidR="00C11A8A"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6793E9BD"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07ADC97"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46D5A07"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2223C232"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50DDB12F"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63E33AAE" w14:textId="77777777" w:rsidR="00C11A8A"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F4F008D" w14:textId="77777777" w:rsidR="00C11A8A"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34D4E4CF" w14:textId="77777777" w:rsidR="00C11A8A"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665AACE4" w14:textId="77777777" w:rsidR="00C11A8A" w:rsidRDefault="00C11A8A">
      <w:pPr>
        <w:spacing w:line="440" w:lineRule="exact"/>
        <w:jc w:val="center"/>
        <w:rPr>
          <w:rFonts w:ascii="仿宋" w:eastAsia="仿宋" w:hAnsi="仿宋" w:cs="仿宋"/>
          <w:b/>
          <w:bCs/>
          <w:sz w:val="40"/>
          <w:szCs w:val="36"/>
        </w:rPr>
      </w:pPr>
    </w:p>
    <w:p w14:paraId="3FA7A2E9" w14:textId="77777777" w:rsidR="00C11A8A"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1D2196B2" w14:textId="77777777" w:rsidR="00C11A8A"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C9EDA2C" w14:textId="77777777" w:rsidR="00C11A8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524839A"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44D99EEF"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6BB3178E"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w:t>
      </w:r>
      <w:r>
        <w:rPr>
          <w:rFonts w:ascii="仿宋" w:eastAsia="仿宋" w:hAnsi="仿宋" w:hint="eastAsia"/>
          <w:sz w:val="24"/>
        </w:rPr>
        <w:lastRenderedPageBreak/>
        <w:t>制造厂及生产或出厂日期。</w:t>
      </w:r>
    </w:p>
    <w:p w14:paraId="509B8F88"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7ADE3270"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3941F151"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31D3895E" w14:textId="77777777" w:rsidR="00C11A8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B49A5EE" w14:textId="77777777" w:rsidR="00C11A8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736F5993" w14:textId="77777777" w:rsidR="00C11A8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1CC4C80" w14:textId="77777777" w:rsidR="00C11A8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659F73C9" w14:textId="77777777" w:rsidR="00C11A8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129C315"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2A2DC709"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93965E8"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6A07539D"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361FA22D" w14:textId="77777777" w:rsidR="00C11A8A"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69D60A7" w14:textId="77777777" w:rsidR="00C11A8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0E91CB60" w14:textId="77777777" w:rsidR="00C11A8A"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0A33DA26" w14:textId="77777777" w:rsidR="00C11A8A"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0244A718" w14:textId="77777777" w:rsidR="00C11A8A"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1ECAFB8B" w14:textId="77777777" w:rsidR="00C11A8A"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6C20C356" w14:textId="77777777" w:rsidR="00C11A8A"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3FF2A1CB" w14:textId="77777777" w:rsidR="00C11A8A"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5A35C3C8" w14:textId="77777777" w:rsidR="00C11A8A"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5BA4C418" w14:textId="77777777" w:rsidR="00C11A8A" w:rsidRDefault="00000000">
      <w:pPr>
        <w:spacing w:line="440" w:lineRule="exact"/>
        <w:rPr>
          <w:rFonts w:ascii="仿宋" w:eastAsia="仿宋" w:hAnsi="仿宋"/>
          <w:sz w:val="24"/>
        </w:rPr>
      </w:pPr>
      <w:r>
        <w:rPr>
          <w:rFonts w:ascii="仿宋" w:eastAsia="仿宋" w:hAnsi="仿宋" w:hint="eastAsia"/>
          <w:sz w:val="24"/>
        </w:rPr>
        <w:lastRenderedPageBreak/>
        <w:t>4.4.4对使用者关于设备基本操作技能的培训。</w:t>
      </w:r>
    </w:p>
    <w:p w14:paraId="5B03B0E6" w14:textId="77777777" w:rsidR="00C11A8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37A63BC6" w14:textId="77777777" w:rsidR="00C11A8A"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7F4FFB0F" w14:textId="77777777" w:rsidR="00C11A8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3A5F7060" w14:textId="77777777" w:rsidR="00C11A8A"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7A66EB83" w14:textId="77777777" w:rsidR="00C11A8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5965FC38" w14:textId="77777777" w:rsidR="00C11A8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3889E575" w14:textId="77777777" w:rsidR="00C11A8A"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1D348FAD" w14:textId="77777777" w:rsidR="00C11A8A"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4788EFB" w14:textId="77777777" w:rsidR="00C11A8A"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2011F054" w14:textId="77777777" w:rsidR="00C11A8A"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绍兴市人民医院无菌敷贴、经外周插管的中心静脉导管套件及附件(耐高压）耗材采购项目</w:t>
      </w:r>
    </w:p>
    <w:p w14:paraId="6B3D8262" w14:textId="77777777" w:rsidR="00C11A8A"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31BFC876" w14:textId="77777777" w:rsidR="00C11A8A"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57A2F36" w14:textId="77777777" w:rsidR="00C11A8A"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5B71E403" w14:textId="77777777" w:rsidR="00C11A8A"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w:t>
      </w:r>
    </w:p>
    <w:p w14:paraId="3B45262D"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66D65314"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73E1216"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348BE71"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08BED6D6"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C4484CB"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0BA72A4E" w14:textId="77777777" w:rsidR="00C11A8A"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270E9B8C" w14:textId="77777777" w:rsidR="00C11A8A"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投标时须提供样品（可与投标文件一起递交）。</w:t>
      </w:r>
    </w:p>
    <w:p w14:paraId="76721FF3" w14:textId="77777777" w:rsidR="00C11A8A" w:rsidRDefault="00C11A8A">
      <w:pPr>
        <w:snapToGrid w:val="0"/>
        <w:spacing w:line="440" w:lineRule="exact"/>
        <w:jc w:val="left"/>
        <w:rPr>
          <w:rFonts w:ascii="仿宋" w:eastAsia="仿宋" w:hAnsi="仿宋"/>
          <w:bCs/>
          <w:sz w:val="24"/>
        </w:rPr>
      </w:pPr>
    </w:p>
    <w:p w14:paraId="1340A22B" w14:textId="77777777" w:rsidR="00C11A8A" w:rsidRDefault="00C11A8A">
      <w:pPr>
        <w:snapToGrid w:val="0"/>
        <w:spacing w:line="440" w:lineRule="exact"/>
        <w:jc w:val="center"/>
        <w:rPr>
          <w:rFonts w:ascii="仿宋" w:eastAsia="仿宋" w:hAnsi="仿宋" w:cs="仿宋"/>
          <w:b/>
          <w:bCs/>
          <w:sz w:val="40"/>
          <w:szCs w:val="36"/>
        </w:rPr>
      </w:pPr>
    </w:p>
    <w:p w14:paraId="319A0CE3" w14:textId="77777777" w:rsidR="00C11A8A"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7DED1BF4" w14:textId="77777777" w:rsidR="00C11A8A"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0C566863" w14:textId="77777777" w:rsidR="00C11A8A"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9EF6478" w14:textId="77777777" w:rsidR="00C11A8A"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1FEE4CE0" w14:textId="77777777" w:rsidR="00C11A8A"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1407FBD4" w14:textId="77777777" w:rsidR="00C11A8A"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1154AE50" w14:textId="77777777" w:rsidR="00C11A8A"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78AFF2AC"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10FDB8DB"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70A97383" w14:textId="77777777" w:rsidR="00C11A8A"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FC14D25"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25B9554A"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209D159" w14:textId="77777777" w:rsidR="00C11A8A"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lastRenderedPageBreak/>
        <w:t>5.商品包装和快递包装要求</w:t>
      </w:r>
    </w:p>
    <w:p w14:paraId="5DB11886" w14:textId="77777777" w:rsidR="00C11A8A"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6E06BAAC" w14:textId="77777777" w:rsidR="00C11A8A"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3344B34" w14:textId="77777777" w:rsidR="00C11A8A"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5835C0F6" w14:textId="77777777" w:rsidR="00C11A8A"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21388A9D" w14:textId="77777777" w:rsidR="00C11A8A"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12A7C6F" w14:textId="77777777" w:rsidR="00C11A8A"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5F4682C" w14:textId="77777777" w:rsidR="00C11A8A"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2C4D1C27" w14:textId="77777777" w:rsidR="00C11A8A"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253DD88A" w14:textId="77777777" w:rsidR="00C11A8A"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0A8EDD7" w14:textId="77777777" w:rsidR="00C11A8A"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BB9246C" w14:textId="77777777" w:rsidR="00C11A8A"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8B742D7" w14:textId="77777777" w:rsidR="00C11A8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98BF277" w14:textId="77777777" w:rsidR="00C11A8A"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8E1C08F" w14:textId="77777777" w:rsidR="00C11A8A"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57A4F534"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E5FC220"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w:t>
      </w:r>
      <w:r>
        <w:rPr>
          <w:rFonts w:ascii="仿宋" w:eastAsia="仿宋" w:hAnsi="仿宋" w:hint="eastAsia"/>
          <w:szCs w:val="24"/>
        </w:rPr>
        <w:lastRenderedPageBreak/>
        <w:t>事故发生后14天内，将有关部门出具的证明文件用挂号信航寄给或送给另一方。如果不可抗力影响时间延续120天以上的，双方应通过友好协商在合理的时间内达成进一步履行合同的协议。</w:t>
      </w:r>
    </w:p>
    <w:p w14:paraId="6AA73797" w14:textId="77777777" w:rsidR="00C11A8A"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2C0C8056"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6A42CF8"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35E1C1C" w14:textId="77777777" w:rsidR="00C11A8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C6914F2" w14:textId="77777777" w:rsidR="00C11A8A"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0655594A" w14:textId="77777777" w:rsidR="00C11A8A"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134F2967" w14:textId="77777777" w:rsidR="00C11A8A" w:rsidRDefault="00C11A8A">
      <w:pPr>
        <w:spacing w:line="440" w:lineRule="exact"/>
        <w:jc w:val="center"/>
        <w:rPr>
          <w:rFonts w:ascii="仿宋" w:eastAsia="仿宋" w:hAnsi="仿宋" w:cs="仿宋"/>
          <w:b/>
          <w:bCs/>
          <w:sz w:val="44"/>
          <w:szCs w:val="40"/>
        </w:rPr>
      </w:pPr>
    </w:p>
    <w:p w14:paraId="5EF40CC3" w14:textId="77777777" w:rsidR="00C11A8A"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539A8575" w14:textId="77777777" w:rsidR="00C11A8A"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9FEB391" w14:textId="77777777" w:rsidR="00C11A8A"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6B3BA840" w14:textId="77777777" w:rsidR="00C11A8A"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B292A3" w14:textId="77777777" w:rsidR="00C11A8A"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5FB06CED" w14:textId="77777777" w:rsidR="00C11A8A"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E4FA7A7" w14:textId="77777777" w:rsidR="00C11A8A"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C11A8A" w14:paraId="493A8029"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0DF6632" w14:textId="77777777" w:rsidR="00C11A8A"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5604C4E" w14:textId="77777777" w:rsidR="00C11A8A"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4A5C1265" w14:textId="77777777" w:rsidR="00C11A8A"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C11A8A" w14:paraId="11D509BD" w14:textId="77777777">
        <w:trPr>
          <w:trHeight w:val="623"/>
          <w:jc w:val="center"/>
        </w:trPr>
        <w:tc>
          <w:tcPr>
            <w:tcW w:w="562" w:type="dxa"/>
            <w:vMerge w:val="restart"/>
            <w:tcBorders>
              <w:left w:val="single" w:sz="4" w:space="0" w:color="auto"/>
              <w:right w:val="single" w:sz="4" w:space="0" w:color="auto"/>
            </w:tcBorders>
            <w:noWrap/>
            <w:vAlign w:val="center"/>
          </w:tcPr>
          <w:p w14:paraId="64538C12" w14:textId="77777777" w:rsidR="00C11A8A"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left w:val="single" w:sz="4" w:space="0" w:color="auto"/>
              <w:right w:val="single" w:sz="4" w:space="0" w:color="auto"/>
            </w:tcBorders>
            <w:noWrap/>
            <w:vAlign w:val="center"/>
          </w:tcPr>
          <w:p w14:paraId="74316CF2" w14:textId="77777777" w:rsidR="00C11A8A"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72D7B06" w14:textId="77777777" w:rsidR="00C11A8A" w:rsidRDefault="00000000">
            <w:pPr>
              <w:ind w:leftChars="-42" w:left="-88" w:rightChars="-54" w:right="-113"/>
              <w:jc w:val="left"/>
              <w:rPr>
                <w:rFonts w:ascii="仿宋" w:eastAsia="仿宋" w:hAnsi="仿宋"/>
                <w:szCs w:val="21"/>
              </w:rPr>
            </w:pPr>
            <w:r>
              <w:rPr>
                <w:rFonts w:ascii="仿宋" w:eastAsia="仿宋" w:hAnsi="仿宋" w:hint="eastAsia"/>
                <w:szCs w:val="21"/>
              </w:rPr>
              <w:t xml:space="preserve">对投标人建立的企业管理制度，包括企业文化、企业组织结构、企业各项规章制度、企业管理流程等进行评价打分， </w:t>
            </w:r>
            <w:r>
              <w:rPr>
                <w:rFonts w:ascii="仿宋" w:eastAsia="仿宋" w:hAnsi="仿宋"/>
                <w:szCs w:val="21"/>
              </w:rPr>
              <w:t>0-3</w:t>
            </w:r>
            <w:r>
              <w:rPr>
                <w:rFonts w:ascii="仿宋" w:eastAsia="仿宋" w:hAnsi="仿宋" w:hint="eastAsia"/>
                <w:szCs w:val="21"/>
              </w:rPr>
              <w:t>分；</w:t>
            </w:r>
          </w:p>
          <w:p w14:paraId="16D55971" w14:textId="77777777" w:rsidR="00C11A8A" w:rsidRDefault="00000000">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C11A8A" w14:paraId="031FC341" w14:textId="77777777">
        <w:trPr>
          <w:trHeight w:val="623"/>
          <w:jc w:val="center"/>
        </w:trPr>
        <w:tc>
          <w:tcPr>
            <w:tcW w:w="562" w:type="dxa"/>
            <w:vMerge/>
            <w:tcBorders>
              <w:left w:val="single" w:sz="4" w:space="0" w:color="auto"/>
              <w:right w:val="single" w:sz="4" w:space="0" w:color="auto"/>
            </w:tcBorders>
            <w:noWrap/>
            <w:vAlign w:val="center"/>
          </w:tcPr>
          <w:p w14:paraId="34E3484A"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E59144E" w14:textId="77777777" w:rsidR="00C11A8A" w:rsidRDefault="00C11A8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A6CAA83" w14:textId="77777777" w:rsidR="00C11A8A"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05D62395" w14:textId="77777777" w:rsidR="00C11A8A" w:rsidRDefault="00000000">
            <w:pPr>
              <w:ind w:leftChars="-42" w:left="-88" w:rightChars="-54" w:right="-113"/>
              <w:jc w:val="left"/>
              <w:rPr>
                <w:rFonts w:ascii="仿宋" w:eastAsia="仿宋" w:hAnsi="仿宋" w:cs="仿宋"/>
                <w:kern w:val="0"/>
                <w:szCs w:val="21"/>
              </w:rPr>
            </w:pPr>
            <w:r>
              <w:rPr>
                <w:rFonts w:ascii="仿宋" w:eastAsia="仿宋" w:hAnsi="仿宋" w:hint="eastAsia"/>
              </w:rPr>
              <w:t>根据投标人提供的制度、人员、设备设施、场所、认证情况、质控检查等材料进行认定，无材料的，不得分。</w:t>
            </w:r>
          </w:p>
        </w:tc>
      </w:tr>
      <w:tr w:rsidR="00C11A8A" w14:paraId="41486F22" w14:textId="77777777">
        <w:trPr>
          <w:trHeight w:val="623"/>
          <w:jc w:val="center"/>
        </w:trPr>
        <w:tc>
          <w:tcPr>
            <w:tcW w:w="562" w:type="dxa"/>
            <w:vMerge/>
            <w:tcBorders>
              <w:left w:val="single" w:sz="4" w:space="0" w:color="auto"/>
              <w:right w:val="single" w:sz="4" w:space="0" w:color="auto"/>
            </w:tcBorders>
            <w:noWrap/>
            <w:vAlign w:val="center"/>
          </w:tcPr>
          <w:p w14:paraId="749249F6"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B2C48CC" w14:textId="77777777" w:rsidR="00C11A8A" w:rsidRDefault="00C11A8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CF19033" w14:textId="77777777" w:rsidR="00C11A8A"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3A35E96B" w14:textId="77777777" w:rsidR="00C11A8A" w:rsidRDefault="00000000">
            <w:pPr>
              <w:ind w:leftChars="-42" w:left="-88" w:rightChars="-54" w:right="-113"/>
              <w:jc w:val="left"/>
              <w:rPr>
                <w:rFonts w:ascii="仿宋" w:eastAsia="仿宋" w:hAnsi="仿宋" w:cs="仿宋"/>
                <w:kern w:val="0"/>
                <w:szCs w:val="21"/>
              </w:rPr>
            </w:pPr>
            <w:r>
              <w:rPr>
                <w:rFonts w:ascii="仿宋" w:eastAsia="仿宋" w:hAnsi="仿宋" w:hint="eastAsia"/>
              </w:rPr>
              <w:t>根据投标人提供的合同票据、产品情况、收益情况、社保缴纳情况等材料进行认定，无材料的，不得分。</w:t>
            </w:r>
          </w:p>
        </w:tc>
      </w:tr>
      <w:tr w:rsidR="00C11A8A" w14:paraId="41D98742" w14:textId="77777777">
        <w:trPr>
          <w:trHeight w:val="623"/>
          <w:jc w:val="center"/>
        </w:trPr>
        <w:tc>
          <w:tcPr>
            <w:tcW w:w="562" w:type="dxa"/>
            <w:vMerge/>
            <w:tcBorders>
              <w:left w:val="single" w:sz="4" w:space="0" w:color="auto"/>
              <w:right w:val="single" w:sz="4" w:space="0" w:color="auto"/>
            </w:tcBorders>
            <w:noWrap/>
            <w:vAlign w:val="center"/>
          </w:tcPr>
          <w:p w14:paraId="12DC4D36"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88ACCA3" w14:textId="77777777" w:rsidR="00C11A8A" w:rsidRDefault="00C11A8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FD94FA5" w14:textId="77777777" w:rsidR="00C11A8A"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7ED16340" w14:textId="77777777" w:rsidR="00C11A8A" w:rsidRDefault="00000000">
            <w:pPr>
              <w:ind w:leftChars="-42" w:left="-88" w:rightChars="-54" w:right="-113"/>
              <w:jc w:val="left"/>
              <w:rPr>
                <w:rFonts w:ascii="仿宋" w:eastAsia="仿宋" w:hAnsi="仿宋" w:cs="仿宋"/>
                <w:kern w:val="0"/>
                <w:szCs w:val="21"/>
              </w:rPr>
            </w:pPr>
            <w:r>
              <w:rPr>
                <w:rFonts w:ascii="仿宋" w:eastAsia="仿宋" w:hAnsi="仿宋" w:hint="eastAsia"/>
              </w:rPr>
              <w:t>根据投标人提供的，反映服务水平和能力的人员材料进行评价打分，无材料的，不得分。</w:t>
            </w:r>
          </w:p>
        </w:tc>
      </w:tr>
      <w:tr w:rsidR="00C11A8A" w14:paraId="5ABDD42E" w14:textId="77777777">
        <w:trPr>
          <w:trHeight w:val="60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126D64D" w14:textId="77777777" w:rsidR="00C11A8A"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9F83451" w14:textId="77777777" w:rsidR="00C11A8A" w:rsidRDefault="00000000">
            <w:pPr>
              <w:jc w:val="center"/>
              <w:rPr>
                <w:rFonts w:ascii="仿宋" w:eastAsia="仿宋" w:hAnsi="仿宋"/>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1FBFA4B" w14:textId="77777777" w:rsidR="00C11A8A" w:rsidRDefault="00000000">
            <w:pPr>
              <w:ind w:leftChars="-42" w:left="-88" w:rightChars="-54" w:right="-113"/>
              <w:jc w:val="left"/>
              <w:rPr>
                <w:rFonts w:ascii="仿宋" w:eastAsia="仿宋" w:hAnsi="仿宋"/>
              </w:rPr>
            </w:pPr>
            <w:r>
              <w:rPr>
                <w:rFonts w:ascii="仿宋" w:eastAsia="仿宋" w:hAnsi="仿宋" w:hint="eastAsia"/>
                <w:szCs w:val="21"/>
              </w:rPr>
              <w:t>具备一级代理资格或者厂家直销得3.0分；二级代理得2.0分；其他得1.0分。</w:t>
            </w:r>
            <w:r>
              <w:rPr>
                <w:rFonts w:ascii="仿宋" w:eastAsia="仿宋" w:hAnsi="仿宋" w:hint="eastAsia"/>
              </w:rPr>
              <w:t>依据各级授权书进行认定。</w:t>
            </w:r>
          </w:p>
        </w:tc>
      </w:tr>
      <w:tr w:rsidR="00C11A8A" w14:paraId="71DCDB58" w14:textId="77777777">
        <w:trPr>
          <w:trHeight w:val="126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F81C6BF" w14:textId="77777777" w:rsidR="00C11A8A"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70B265A6" w14:textId="77777777" w:rsidR="00C11A8A"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6F29076" w14:textId="77777777" w:rsidR="00C11A8A"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年1月1日以来同类项目使用证明材料，每提供一份得1.0分，最高分值为4.0分；</w:t>
            </w:r>
          </w:p>
          <w:p w14:paraId="229CBBC9" w14:textId="77777777" w:rsidR="00C11A8A" w:rsidRDefault="00000000">
            <w:pPr>
              <w:ind w:rightChars="-54" w:right="-113"/>
              <w:jc w:val="left"/>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C11A8A" w14:paraId="1BD10894" w14:textId="77777777">
        <w:trPr>
          <w:trHeight w:val="53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0D7AA31" w14:textId="77777777" w:rsidR="00C11A8A"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2CA8F0F2" w14:textId="77777777" w:rsidR="00C11A8A"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83030E7" w14:textId="77777777" w:rsidR="00C11A8A"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C11A8A" w14:paraId="2EC774A1" w14:textId="77777777">
        <w:trPr>
          <w:trHeight w:val="250"/>
          <w:jc w:val="center"/>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14:paraId="3D42D681" w14:textId="77777777" w:rsidR="00C11A8A"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14:paraId="482BEA4E" w14:textId="77777777" w:rsidR="00C11A8A"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7C88B33" w14:textId="77777777" w:rsidR="00C11A8A" w:rsidRPr="004A5940" w:rsidRDefault="00000000">
            <w:pPr>
              <w:ind w:rightChars="-12" w:right="-25"/>
              <w:jc w:val="left"/>
              <w:rPr>
                <w:rFonts w:ascii="仿宋" w:eastAsia="仿宋" w:hAnsi="仿宋"/>
                <w:szCs w:val="21"/>
              </w:rPr>
            </w:pPr>
            <w:r w:rsidRPr="004A5940">
              <w:rPr>
                <w:rFonts w:ascii="仿宋" w:eastAsia="仿宋" w:hAnsi="仿宋" w:hint="eastAsia"/>
                <w:szCs w:val="21"/>
              </w:rPr>
              <w:t>1.对所投产品研发、生产的技术先进性、产品创新性进行评价打分，获国家级奖的得</w:t>
            </w:r>
            <w:r w:rsidRPr="004A5940">
              <w:rPr>
                <w:rFonts w:ascii="仿宋" w:eastAsia="仿宋" w:hAnsi="仿宋"/>
                <w:szCs w:val="21"/>
              </w:rPr>
              <w:t>6</w:t>
            </w:r>
            <w:r w:rsidRPr="004A5940">
              <w:rPr>
                <w:rFonts w:ascii="仿宋" w:eastAsia="仿宋" w:hAnsi="仿宋" w:hint="eastAsia"/>
                <w:szCs w:val="21"/>
              </w:rPr>
              <w:t>分，获省部级奖的得</w:t>
            </w:r>
            <w:r w:rsidRPr="004A5940">
              <w:rPr>
                <w:rFonts w:ascii="仿宋" w:eastAsia="仿宋" w:hAnsi="仿宋"/>
                <w:szCs w:val="21"/>
              </w:rPr>
              <w:t>4</w:t>
            </w:r>
            <w:r w:rsidRPr="004A5940">
              <w:rPr>
                <w:rFonts w:ascii="仿宋" w:eastAsia="仿宋" w:hAnsi="仿宋" w:hint="eastAsia"/>
                <w:szCs w:val="21"/>
              </w:rPr>
              <w:t>分，获市厅级及县级奖得2分。</w:t>
            </w:r>
          </w:p>
          <w:p w14:paraId="43910DB3" w14:textId="77777777" w:rsidR="00C11A8A" w:rsidRPr="004A5940" w:rsidRDefault="00000000">
            <w:pPr>
              <w:ind w:rightChars="-12" w:right="-25"/>
              <w:jc w:val="left"/>
              <w:rPr>
                <w:rFonts w:ascii="仿宋" w:eastAsia="仿宋" w:hAnsi="仿宋"/>
                <w:szCs w:val="21"/>
              </w:rPr>
            </w:pPr>
            <w:r w:rsidRPr="004A5940">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C11A8A" w14:paraId="1FA086B6" w14:textId="77777777">
        <w:trPr>
          <w:trHeight w:val="213"/>
          <w:jc w:val="center"/>
        </w:trPr>
        <w:tc>
          <w:tcPr>
            <w:tcW w:w="562" w:type="dxa"/>
            <w:vMerge/>
            <w:tcBorders>
              <w:left w:val="single" w:sz="4" w:space="0" w:color="auto"/>
              <w:right w:val="single" w:sz="4" w:space="0" w:color="auto"/>
            </w:tcBorders>
            <w:noWrap/>
            <w:vAlign w:val="center"/>
          </w:tcPr>
          <w:p w14:paraId="34D20DD8"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969EAA3" w14:textId="77777777" w:rsidR="00C11A8A" w:rsidRDefault="00C11A8A">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F5B60E1" w14:textId="77777777" w:rsidR="00C11A8A" w:rsidRDefault="00000000">
            <w:pPr>
              <w:ind w:rightChars="-12" w:right="-25"/>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C11A8A" w14:paraId="2CFD22C9" w14:textId="77777777">
        <w:trPr>
          <w:trHeight w:val="188"/>
          <w:jc w:val="center"/>
        </w:trPr>
        <w:tc>
          <w:tcPr>
            <w:tcW w:w="562" w:type="dxa"/>
            <w:vMerge/>
            <w:tcBorders>
              <w:left w:val="single" w:sz="4" w:space="0" w:color="auto"/>
              <w:right w:val="single" w:sz="4" w:space="0" w:color="auto"/>
            </w:tcBorders>
            <w:noWrap/>
            <w:vAlign w:val="center"/>
          </w:tcPr>
          <w:p w14:paraId="6C5CA80A"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9A7831E" w14:textId="77777777" w:rsidR="00C11A8A" w:rsidRDefault="00C11A8A">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A5DD68F" w14:textId="77777777" w:rsidR="00C11A8A" w:rsidRDefault="00000000">
            <w:pPr>
              <w:ind w:rightChars="-12" w:right="-25"/>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C11A8A" w14:paraId="1DD39EA4" w14:textId="77777777">
        <w:trPr>
          <w:trHeight w:val="188"/>
          <w:jc w:val="center"/>
        </w:trPr>
        <w:tc>
          <w:tcPr>
            <w:tcW w:w="562" w:type="dxa"/>
            <w:vMerge/>
            <w:tcBorders>
              <w:left w:val="single" w:sz="4" w:space="0" w:color="auto"/>
              <w:right w:val="single" w:sz="4" w:space="0" w:color="auto"/>
            </w:tcBorders>
            <w:noWrap/>
            <w:vAlign w:val="center"/>
          </w:tcPr>
          <w:p w14:paraId="062C5602"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DEC4E29" w14:textId="77777777" w:rsidR="00C11A8A" w:rsidRDefault="00C11A8A">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D7F6705" w14:textId="77777777" w:rsidR="00C11A8A"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3B9FE27D" w14:textId="77777777" w:rsidR="00C11A8A"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7FC0ADAC" w14:textId="77777777" w:rsidR="00C11A8A" w:rsidRDefault="00000000">
            <w:pPr>
              <w:pStyle w:val="2"/>
              <w:ind w:leftChars="0" w:left="0" w:firstLineChars="0" w:firstLine="0"/>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C11A8A" w14:paraId="13DA066D" w14:textId="77777777">
        <w:trPr>
          <w:trHeight w:val="215"/>
          <w:jc w:val="center"/>
        </w:trPr>
        <w:tc>
          <w:tcPr>
            <w:tcW w:w="562" w:type="dxa"/>
            <w:vMerge/>
            <w:tcBorders>
              <w:left w:val="single" w:sz="4" w:space="0" w:color="auto"/>
              <w:right w:val="single" w:sz="4" w:space="0" w:color="auto"/>
            </w:tcBorders>
            <w:noWrap/>
            <w:vAlign w:val="center"/>
          </w:tcPr>
          <w:p w14:paraId="5A79B67E" w14:textId="77777777" w:rsidR="00C11A8A" w:rsidRDefault="00C11A8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A5AF377" w14:textId="77777777" w:rsidR="00C11A8A" w:rsidRDefault="00C11A8A">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E3AE117" w14:textId="77777777" w:rsidR="00C11A8A" w:rsidRDefault="00000000">
            <w:pPr>
              <w:ind w:rightChars="-12" w:right="-25"/>
              <w:jc w:val="left"/>
              <w:rPr>
                <w:rFonts w:ascii="仿宋" w:eastAsia="仿宋" w:hAnsi="仿宋"/>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C11A8A" w14:paraId="0909CDDE" w14:textId="77777777">
        <w:trPr>
          <w:trHeight w:val="70"/>
          <w:jc w:val="center"/>
        </w:trPr>
        <w:tc>
          <w:tcPr>
            <w:tcW w:w="562" w:type="dxa"/>
            <w:vMerge w:val="restart"/>
            <w:tcBorders>
              <w:top w:val="single" w:sz="4" w:space="0" w:color="auto"/>
              <w:left w:val="single" w:sz="4" w:space="0" w:color="auto"/>
              <w:right w:val="single" w:sz="4" w:space="0" w:color="auto"/>
            </w:tcBorders>
            <w:noWrap/>
            <w:vAlign w:val="center"/>
          </w:tcPr>
          <w:p w14:paraId="2E35399F" w14:textId="77777777" w:rsidR="00C11A8A"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4AF0612D" w14:textId="77777777" w:rsidR="00C11A8A" w:rsidRDefault="00000000">
            <w:pPr>
              <w:jc w:val="center"/>
              <w:rPr>
                <w:rFonts w:ascii="仿宋" w:eastAsia="仿宋" w:hAnsi="仿宋"/>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2CCE214" w14:textId="77777777" w:rsidR="00C11A8A"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C11A8A" w14:paraId="4D88A198" w14:textId="77777777">
        <w:trPr>
          <w:trHeight w:val="300"/>
          <w:jc w:val="center"/>
        </w:trPr>
        <w:tc>
          <w:tcPr>
            <w:tcW w:w="562" w:type="dxa"/>
            <w:vMerge/>
            <w:tcBorders>
              <w:left w:val="single" w:sz="4" w:space="0" w:color="auto"/>
              <w:right w:val="single" w:sz="4" w:space="0" w:color="auto"/>
            </w:tcBorders>
            <w:vAlign w:val="center"/>
          </w:tcPr>
          <w:p w14:paraId="582B84C2" w14:textId="77777777" w:rsidR="00C11A8A" w:rsidRDefault="00C11A8A">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1890DF69" w14:textId="77777777" w:rsidR="00C11A8A" w:rsidRDefault="00C11A8A">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8D77AA4" w14:textId="77777777" w:rsidR="00C11A8A"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C11A8A" w14:paraId="4ECDCD31" w14:textId="77777777">
        <w:trPr>
          <w:trHeight w:val="150"/>
          <w:jc w:val="center"/>
        </w:trPr>
        <w:tc>
          <w:tcPr>
            <w:tcW w:w="562" w:type="dxa"/>
            <w:vMerge/>
            <w:tcBorders>
              <w:left w:val="single" w:sz="4" w:space="0" w:color="auto"/>
              <w:right w:val="single" w:sz="4" w:space="0" w:color="auto"/>
            </w:tcBorders>
            <w:vAlign w:val="center"/>
          </w:tcPr>
          <w:p w14:paraId="0DAC3105" w14:textId="77777777" w:rsidR="00C11A8A" w:rsidRDefault="00C11A8A">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21E13667" w14:textId="77777777" w:rsidR="00C11A8A" w:rsidRDefault="00C11A8A">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7F0DFFD" w14:textId="77777777" w:rsidR="00C11A8A" w:rsidRDefault="00000000">
            <w:pPr>
              <w:ind w:leftChars="-51" w:left="-107" w:rightChars="-54" w:right="-113" w:firstLineChars="50" w:firstLine="105"/>
              <w:jc w:val="left"/>
              <w:rPr>
                <w:rFonts w:ascii="仿宋" w:eastAsia="仿宋" w:hAnsi="仿宋"/>
                <w:szCs w:val="21"/>
              </w:rPr>
            </w:pPr>
            <w:r>
              <w:rPr>
                <w:rFonts w:ascii="仿宋" w:eastAsia="仿宋" w:hAnsi="仿宋" w:cs="仿宋" w:hint="eastAsia"/>
                <w:color w:val="000000" w:themeColor="text1"/>
                <w:kern w:val="0"/>
                <w:szCs w:val="21"/>
              </w:rPr>
              <w:t>保障产品的及时送达得2.0分，不提供具体、可行配送方案的不得分。</w:t>
            </w:r>
          </w:p>
        </w:tc>
      </w:tr>
      <w:tr w:rsidR="00C11A8A" w14:paraId="33532B2F" w14:textId="77777777">
        <w:trPr>
          <w:trHeight w:val="150"/>
          <w:jc w:val="center"/>
        </w:trPr>
        <w:tc>
          <w:tcPr>
            <w:tcW w:w="562" w:type="dxa"/>
            <w:vMerge/>
            <w:tcBorders>
              <w:left w:val="single" w:sz="4" w:space="0" w:color="auto"/>
              <w:right w:val="single" w:sz="4" w:space="0" w:color="auto"/>
            </w:tcBorders>
            <w:vAlign w:val="center"/>
          </w:tcPr>
          <w:p w14:paraId="4845BA4D" w14:textId="77777777" w:rsidR="00C11A8A" w:rsidRDefault="00C11A8A">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3608EC39" w14:textId="77777777" w:rsidR="00C11A8A" w:rsidRDefault="00C11A8A">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F5B0ECB" w14:textId="77777777" w:rsidR="00C11A8A"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C11A8A" w14:paraId="251BF5CA" w14:textId="77777777">
        <w:trPr>
          <w:trHeight w:val="150"/>
          <w:jc w:val="center"/>
        </w:trPr>
        <w:tc>
          <w:tcPr>
            <w:tcW w:w="562" w:type="dxa"/>
            <w:tcBorders>
              <w:left w:val="single" w:sz="4" w:space="0" w:color="auto"/>
              <w:bottom w:val="single" w:sz="4" w:space="0" w:color="auto"/>
              <w:right w:val="single" w:sz="4" w:space="0" w:color="auto"/>
            </w:tcBorders>
            <w:vAlign w:val="center"/>
          </w:tcPr>
          <w:p w14:paraId="18AC6EB6" w14:textId="77777777" w:rsidR="00C11A8A" w:rsidRDefault="00000000">
            <w:pPr>
              <w:widowControl/>
              <w:jc w:val="center"/>
              <w:rPr>
                <w:rFonts w:ascii="仿宋" w:eastAsia="仿宋" w:hAnsi="仿宋"/>
                <w:szCs w:val="21"/>
              </w:rPr>
            </w:pPr>
            <w:r>
              <w:rPr>
                <w:rFonts w:ascii="仿宋" w:eastAsia="仿宋" w:hAnsi="仿宋" w:hint="eastAsia"/>
                <w:szCs w:val="21"/>
              </w:rPr>
              <w:lastRenderedPageBreak/>
              <w:t>7</w:t>
            </w:r>
          </w:p>
        </w:tc>
        <w:tc>
          <w:tcPr>
            <w:tcW w:w="1134" w:type="dxa"/>
            <w:tcBorders>
              <w:left w:val="single" w:sz="4" w:space="0" w:color="auto"/>
              <w:bottom w:val="single" w:sz="4" w:space="0" w:color="auto"/>
              <w:right w:val="single" w:sz="4" w:space="0" w:color="auto"/>
            </w:tcBorders>
            <w:vAlign w:val="center"/>
          </w:tcPr>
          <w:p w14:paraId="2A1FFE48" w14:textId="77777777" w:rsidR="00C11A8A" w:rsidRDefault="00000000">
            <w:pPr>
              <w:widowControl/>
              <w:jc w:val="left"/>
              <w:rPr>
                <w:rFonts w:ascii="仿宋" w:eastAsia="仿宋" w:hAnsi="仿宋"/>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86AD28B" w14:textId="77777777" w:rsidR="00C11A8A" w:rsidRDefault="00000000">
            <w:pPr>
              <w:ind w:leftChars="-51" w:left="-107" w:rightChars="-54" w:right="-113" w:firstLineChars="50" w:firstLine="10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p w14:paraId="3CB11150" w14:textId="77777777" w:rsidR="00C11A8A" w:rsidRDefault="00C11A8A">
      <w:pPr>
        <w:spacing w:line="440" w:lineRule="exact"/>
        <w:rPr>
          <w:rFonts w:ascii="仿宋" w:eastAsia="仿宋" w:hAnsi="仿宋"/>
          <w:b/>
          <w:bCs/>
          <w:iCs/>
          <w:sz w:val="24"/>
        </w:rPr>
      </w:pPr>
    </w:p>
    <w:p w14:paraId="6FF1F61D" w14:textId="77777777" w:rsidR="00C11A8A"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307B9E63" w14:textId="77777777" w:rsidR="00C11A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11780C84" w14:textId="77777777" w:rsidR="00C11A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4584E18B" w14:textId="77777777" w:rsidR="00C11A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15CD772D" w14:textId="77777777" w:rsidR="00C11A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0661BF7C" w14:textId="77777777" w:rsidR="00C11A8A" w:rsidRDefault="00C1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EFBAC1F" w14:textId="77777777" w:rsidR="00C11A8A" w:rsidRDefault="00C1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8070451" w14:textId="77777777" w:rsidR="00C11A8A" w:rsidRDefault="00C1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03D765C" w14:textId="77777777" w:rsidR="00C11A8A" w:rsidRDefault="00C1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51CB1B5"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5F327FF"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C8F28AA"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85407AD"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3F3F390"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1589331"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DF97E19"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543C34D"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79A5298"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A18BC77"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891A5C3"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338C80A"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C46CAEF"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90D53B4"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E15B833"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2CEB921"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05023AD"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085ED8D"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8D5D485" w14:textId="77777777" w:rsidR="004A5940" w:rsidRDefault="004A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0F28694" w14:textId="7D439C49" w:rsidR="00C11A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lastRenderedPageBreak/>
        <w:t>第六章投标文件格式附件</w:t>
      </w:r>
      <w:bookmarkEnd w:id="19"/>
    </w:p>
    <w:p w14:paraId="5321CFD4" w14:textId="77777777" w:rsidR="00C11A8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32EDFB7" w14:textId="77777777" w:rsidR="00C11A8A"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4849584E" w14:textId="77777777" w:rsidR="00C11A8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40CD8699" w14:textId="77777777" w:rsidR="00C11A8A" w:rsidRDefault="00C11A8A">
      <w:pPr>
        <w:snapToGrid w:val="0"/>
        <w:spacing w:beforeLines="50" w:before="156" w:after="50"/>
        <w:jc w:val="right"/>
        <w:rPr>
          <w:rFonts w:ascii="仿宋" w:eastAsia="仿宋" w:hAnsi="仿宋" w:cs="仿宋"/>
          <w:bCs/>
          <w:sz w:val="30"/>
          <w:szCs w:val="30"/>
        </w:rPr>
      </w:pPr>
    </w:p>
    <w:p w14:paraId="27B16264"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5B1862C1" w14:textId="77777777" w:rsidR="00C11A8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1916A71" w14:textId="77777777" w:rsidR="00C11A8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2AD5335" w14:textId="77777777" w:rsidR="00C11A8A" w:rsidRDefault="00C11A8A">
      <w:pPr>
        <w:spacing w:line="1200" w:lineRule="exact"/>
        <w:ind w:right="6"/>
        <w:jc w:val="center"/>
        <w:rPr>
          <w:rFonts w:ascii="仿宋" w:eastAsia="仿宋" w:hAnsi="仿宋" w:cs="仿宋"/>
          <w:sz w:val="72"/>
          <w:szCs w:val="72"/>
        </w:rPr>
      </w:pPr>
    </w:p>
    <w:p w14:paraId="5E5DF025"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4D297C1"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2E149890"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72D90CB"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A18BCB2" w14:textId="77777777" w:rsidR="00C11A8A" w:rsidRDefault="00C11A8A">
      <w:pPr>
        <w:spacing w:line="1200" w:lineRule="exact"/>
        <w:ind w:right="6"/>
        <w:jc w:val="center"/>
        <w:rPr>
          <w:rFonts w:ascii="仿宋" w:eastAsia="仿宋" w:hAnsi="仿宋" w:cs="仿宋"/>
          <w:sz w:val="72"/>
          <w:szCs w:val="72"/>
        </w:rPr>
      </w:pPr>
    </w:p>
    <w:p w14:paraId="020BE9A9" w14:textId="77777777" w:rsidR="00C11A8A" w:rsidRDefault="00C11A8A">
      <w:pPr>
        <w:spacing w:line="1200" w:lineRule="exact"/>
        <w:ind w:right="6"/>
        <w:jc w:val="center"/>
        <w:rPr>
          <w:rFonts w:ascii="仿宋" w:eastAsia="仿宋" w:hAnsi="仿宋" w:cs="仿宋"/>
          <w:sz w:val="72"/>
          <w:szCs w:val="72"/>
        </w:rPr>
      </w:pPr>
    </w:p>
    <w:p w14:paraId="1E0FA893" w14:textId="77777777" w:rsidR="00C11A8A" w:rsidRDefault="00C11A8A">
      <w:pPr>
        <w:spacing w:line="400" w:lineRule="exact"/>
        <w:ind w:right="-110"/>
        <w:rPr>
          <w:rFonts w:ascii="仿宋" w:eastAsia="仿宋" w:hAnsi="仿宋" w:cs="仿宋"/>
          <w:spacing w:val="40"/>
          <w:sz w:val="30"/>
          <w:szCs w:val="30"/>
        </w:rPr>
      </w:pPr>
    </w:p>
    <w:p w14:paraId="59C2E160"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44D05C8"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lastRenderedPageBreak/>
        <w:t>地址：</w:t>
      </w:r>
    </w:p>
    <w:p w14:paraId="39E37E55"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77250F4" w14:textId="77777777" w:rsidR="00C11A8A" w:rsidRDefault="00C11A8A">
      <w:pPr>
        <w:snapToGrid w:val="0"/>
        <w:spacing w:beforeLines="50" w:before="156" w:after="50"/>
        <w:jc w:val="left"/>
        <w:rPr>
          <w:rFonts w:ascii="仿宋" w:eastAsia="仿宋" w:hAnsi="仿宋" w:cs="仿宋"/>
          <w:b/>
          <w:bCs/>
          <w:sz w:val="30"/>
          <w:szCs w:val="30"/>
        </w:rPr>
      </w:pPr>
    </w:p>
    <w:p w14:paraId="279884D2" w14:textId="77777777" w:rsidR="00C11A8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212C4083" w14:textId="77777777" w:rsidR="00C11A8A"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9B39B5C"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……………………………………………………………………（页码）</w:t>
      </w:r>
    </w:p>
    <w:p w14:paraId="3A5BF3FC"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 ………………………………………………………（页码）</w:t>
      </w:r>
    </w:p>
    <w:p w14:paraId="74ABE309"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 ……………………………………………（页码）</w:t>
      </w:r>
    </w:p>
    <w:p w14:paraId="0131BDF8"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 xml:space="preserve">授权代表社保证明 </w:t>
      </w:r>
      <w:r>
        <w:rPr>
          <w:rFonts w:ascii="仿宋" w:eastAsia="仿宋" w:hAnsi="仿宋" w:cs="仿宋" w:hint="eastAsia"/>
        </w:rPr>
        <w:t>……………………………………………………………（页码）</w:t>
      </w:r>
    </w:p>
    <w:p w14:paraId="6C518392"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E3165E3" w14:textId="77777777" w:rsidR="00C11A8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181E7F6C" w14:textId="77777777" w:rsidR="00C11A8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650B106C" w14:textId="77777777" w:rsidR="00C11A8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必要要求相关证明材料……………………………………………………（页码）</w:t>
      </w:r>
    </w:p>
    <w:p w14:paraId="7481F64B" w14:textId="77777777" w:rsidR="00C11A8A"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38D28D23" w14:textId="77777777" w:rsidR="00C11A8A" w:rsidRDefault="00C11A8A">
      <w:pPr>
        <w:spacing w:line="360" w:lineRule="auto"/>
        <w:jc w:val="left"/>
        <w:rPr>
          <w:rFonts w:ascii="仿宋" w:eastAsia="仿宋" w:hAnsi="仿宋" w:cs="仿宋"/>
          <w:b/>
          <w:bCs/>
          <w:sz w:val="24"/>
        </w:rPr>
      </w:pPr>
    </w:p>
    <w:p w14:paraId="007D5528" w14:textId="77777777" w:rsidR="00C11A8A"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338800C" w14:textId="77777777" w:rsidR="00C11A8A" w:rsidRDefault="00C11A8A">
      <w:pPr>
        <w:spacing w:line="360" w:lineRule="auto"/>
        <w:jc w:val="left"/>
        <w:rPr>
          <w:rFonts w:ascii="仿宋" w:eastAsia="仿宋" w:hAnsi="仿宋" w:cs="仿宋"/>
          <w:b/>
          <w:bCs/>
          <w:sz w:val="24"/>
        </w:rPr>
      </w:pPr>
    </w:p>
    <w:p w14:paraId="0995461F" w14:textId="77777777" w:rsidR="00C11A8A" w:rsidRDefault="00C11A8A">
      <w:pPr>
        <w:spacing w:line="360" w:lineRule="auto"/>
        <w:jc w:val="left"/>
        <w:rPr>
          <w:rFonts w:ascii="仿宋" w:eastAsia="仿宋" w:hAnsi="仿宋" w:cs="仿宋"/>
          <w:b/>
          <w:bCs/>
          <w:sz w:val="24"/>
        </w:rPr>
      </w:pPr>
    </w:p>
    <w:p w14:paraId="3EAFD892" w14:textId="77777777" w:rsidR="00C11A8A" w:rsidRDefault="00C11A8A">
      <w:pPr>
        <w:spacing w:line="360" w:lineRule="auto"/>
        <w:jc w:val="left"/>
        <w:rPr>
          <w:rFonts w:ascii="仿宋" w:eastAsia="仿宋" w:hAnsi="仿宋" w:cs="仿宋"/>
          <w:b/>
          <w:bCs/>
          <w:sz w:val="24"/>
        </w:rPr>
      </w:pPr>
    </w:p>
    <w:p w14:paraId="7B14338D" w14:textId="77777777" w:rsidR="00C11A8A" w:rsidRDefault="00C11A8A">
      <w:pPr>
        <w:spacing w:line="360" w:lineRule="auto"/>
        <w:jc w:val="left"/>
        <w:rPr>
          <w:rFonts w:ascii="仿宋" w:eastAsia="仿宋" w:hAnsi="仿宋" w:cs="仿宋"/>
          <w:b/>
          <w:bCs/>
          <w:sz w:val="24"/>
        </w:rPr>
      </w:pPr>
    </w:p>
    <w:p w14:paraId="510A923F" w14:textId="77777777" w:rsidR="00C11A8A" w:rsidRDefault="00C11A8A">
      <w:pPr>
        <w:spacing w:line="360" w:lineRule="auto"/>
        <w:jc w:val="left"/>
        <w:rPr>
          <w:rFonts w:ascii="仿宋" w:eastAsia="仿宋" w:hAnsi="仿宋" w:cs="仿宋"/>
          <w:b/>
          <w:bCs/>
          <w:sz w:val="24"/>
        </w:rPr>
      </w:pPr>
    </w:p>
    <w:p w14:paraId="1D9955A1" w14:textId="77777777" w:rsidR="00C11A8A" w:rsidRDefault="00C11A8A">
      <w:pPr>
        <w:spacing w:line="360" w:lineRule="auto"/>
        <w:jc w:val="left"/>
        <w:rPr>
          <w:rFonts w:ascii="仿宋" w:eastAsia="仿宋" w:hAnsi="仿宋" w:cs="仿宋"/>
          <w:b/>
          <w:bCs/>
          <w:sz w:val="24"/>
        </w:rPr>
      </w:pPr>
    </w:p>
    <w:p w14:paraId="1E76B3B1" w14:textId="77777777" w:rsidR="00C11A8A" w:rsidRDefault="00C11A8A">
      <w:pPr>
        <w:spacing w:line="360" w:lineRule="auto"/>
        <w:jc w:val="left"/>
        <w:rPr>
          <w:rFonts w:ascii="仿宋" w:eastAsia="仿宋" w:hAnsi="仿宋" w:cs="仿宋"/>
          <w:b/>
          <w:bCs/>
          <w:sz w:val="24"/>
        </w:rPr>
      </w:pPr>
    </w:p>
    <w:p w14:paraId="4AD85B9A" w14:textId="77777777" w:rsidR="00C11A8A" w:rsidRDefault="00C11A8A">
      <w:pPr>
        <w:spacing w:line="360" w:lineRule="auto"/>
        <w:jc w:val="left"/>
        <w:rPr>
          <w:rFonts w:ascii="仿宋" w:eastAsia="仿宋" w:hAnsi="仿宋" w:cs="仿宋"/>
          <w:b/>
          <w:bCs/>
          <w:sz w:val="24"/>
        </w:rPr>
      </w:pPr>
    </w:p>
    <w:p w14:paraId="693EF5AA" w14:textId="77777777" w:rsidR="00C11A8A" w:rsidRDefault="00C11A8A">
      <w:pPr>
        <w:spacing w:line="360" w:lineRule="auto"/>
        <w:jc w:val="left"/>
        <w:rPr>
          <w:rFonts w:ascii="仿宋" w:eastAsia="仿宋" w:hAnsi="仿宋" w:cs="仿宋"/>
          <w:b/>
          <w:bCs/>
          <w:sz w:val="24"/>
        </w:rPr>
      </w:pPr>
    </w:p>
    <w:p w14:paraId="2F6368FB" w14:textId="77777777" w:rsidR="00C11A8A" w:rsidRDefault="00C11A8A">
      <w:pPr>
        <w:spacing w:line="360" w:lineRule="auto"/>
        <w:jc w:val="left"/>
        <w:rPr>
          <w:rFonts w:ascii="仿宋" w:eastAsia="仿宋" w:hAnsi="仿宋" w:cs="仿宋"/>
          <w:b/>
          <w:bCs/>
          <w:sz w:val="24"/>
        </w:rPr>
      </w:pPr>
    </w:p>
    <w:p w14:paraId="13BF2015" w14:textId="77777777" w:rsidR="00C11A8A" w:rsidRDefault="00C11A8A">
      <w:pPr>
        <w:spacing w:line="360" w:lineRule="auto"/>
        <w:jc w:val="left"/>
        <w:rPr>
          <w:rFonts w:ascii="仿宋" w:eastAsia="仿宋" w:hAnsi="仿宋" w:cs="仿宋"/>
          <w:b/>
          <w:bCs/>
          <w:sz w:val="24"/>
        </w:rPr>
      </w:pPr>
    </w:p>
    <w:p w14:paraId="263E7044" w14:textId="77777777" w:rsidR="00C11A8A" w:rsidRDefault="00C11A8A">
      <w:pPr>
        <w:spacing w:line="360" w:lineRule="auto"/>
        <w:jc w:val="left"/>
        <w:rPr>
          <w:rFonts w:ascii="仿宋" w:eastAsia="仿宋" w:hAnsi="仿宋" w:cs="仿宋"/>
          <w:b/>
          <w:bCs/>
          <w:sz w:val="24"/>
        </w:rPr>
      </w:pPr>
    </w:p>
    <w:p w14:paraId="4465A1BE" w14:textId="77777777" w:rsidR="00C11A8A" w:rsidRDefault="00C11A8A">
      <w:pPr>
        <w:spacing w:line="360" w:lineRule="auto"/>
        <w:jc w:val="left"/>
        <w:rPr>
          <w:rFonts w:ascii="仿宋" w:eastAsia="仿宋" w:hAnsi="仿宋" w:cs="仿宋"/>
          <w:b/>
          <w:bCs/>
          <w:sz w:val="24"/>
        </w:rPr>
      </w:pPr>
    </w:p>
    <w:p w14:paraId="09FAC2FA" w14:textId="77777777" w:rsidR="00C11A8A" w:rsidRDefault="00C11A8A">
      <w:pPr>
        <w:spacing w:line="360" w:lineRule="auto"/>
        <w:jc w:val="left"/>
        <w:rPr>
          <w:rFonts w:ascii="仿宋" w:eastAsia="仿宋" w:hAnsi="仿宋" w:cs="仿宋"/>
          <w:b/>
          <w:bCs/>
          <w:sz w:val="24"/>
        </w:rPr>
      </w:pPr>
    </w:p>
    <w:p w14:paraId="7416B933" w14:textId="77777777" w:rsidR="00C11A8A" w:rsidRDefault="00C11A8A">
      <w:pPr>
        <w:spacing w:line="360" w:lineRule="auto"/>
        <w:jc w:val="left"/>
        <w:rPr>
          <w:rFonts w:ascii="仿宋" w:eastAsia="仿宋" w:hAnsi="仿宋" w:cs="仿宋"/>
          <w:b/>
          <w:bCs/>
          <w:sz w:val="24"/>
        </w:rPr>
      </w:pPr>
    </w:p>
    <w:p w14:paraId="26CBC533" w14:textId="77777777" w:rsidR="00C11A8A" w:rsidRDefault="00C11A8A">
      <w:pPr>
        <w:spacing w:line="360" w:lineRule="auto"/>
        <w:jc w:val="left"/>
        <w:rPr>
          <w:rFonts w:ascii="仿宋" w:eastAsia="仿宋" w:hAnsi="仿宋" w:cs="仿宋"/>
          <w:b/>
          <w:bCs/>
          <w:sz w:val="24"/>
        </w:rPr>
      </w:pPr>
    </w:p>
    <w:p w14:paraId="7259101D" w14:textId="77777777" w:rsidR="00C11A8A" w:rsidRDefault="00C11A8A">
      <w:pPr>
        <w:spacing w:line="360" w:lineRule="auto"/>
        <w:jc w:val="left"/>
        <w:rPr>
          <w:rFonts w:ascii="仿宋" w:eastAsia="仿宋" w:hAnsi="仿宋" w:cs="仿宋"/>
          <w:b/>
          <w:bCs/>
          <w:sz w:val="24"/>
        </w:rPr>
      </w:pPr>
    </w:p>
    <w:p w14:paraId="5DCC1987" w14:textId="77777777" w:rsidR="00C11A8A"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t>附件3：</w:t>
      </w:r>
    </w:p>
    <w:p w14:paraId="79FC2695" w14:textId="77777777" w:rsidR="00C11A8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9611A76" w14:textId="77777777" w:rsidR="00C11A8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D411647"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50093D5"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2343DE7" w14:textId="77777777" w:rsidR="00C11A8A"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6937937E"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4223B0B"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3FC88D"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9FD7B80" w14:textId="77777777" w:rsidR="00C11A8A"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C77B2C4"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7120C8E" w14:textId="77777777" w:rsidR="00C11A8A"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2A786719" w14:textId="77777777" w:rsidR="00C11A8A" w:rsidRDefault="00C11A8A">
      <w:pPr>
        <w:pStyle w:val="af7"/>
        <w:spacing w:afterLines="0" w:line="440" w:lineRule="exact"/>
        <w:ind w:firstLine="480"/>
        <w:rPr>
          <w:rFonts w:ascii="仿宋" w:eastAsia="仿宋" w:hAnsi="仿宋" w:cs="仿宋"/>
          <w:szCs w:val="24"/>
        </w:rPr>
      </w:pPr>
    </w:p>
    <w:p w14:paraId="6817F6CE"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7A643D09" w14:textId="77777777" w:rsidR="00C11A8A" w:rsidRDefault="00C11A8A">
      <w:pPr>
        <w:pStyle w:val="af7"/>
        <w:spacing w:afterLines="0" w:line="440" w:lineRule="exact"/>
        <w:ind w:firstLine="480"/>
        <w:rPr>
          <w:rFonts w:ascii="仿宋" w:eastAsia="仿宋" w:hAnsi="仿宋" w:cs="仿宋"/>
          <w:szCs w:val="24"/>
        </w:rPr>
      </w:pPr>
    </w:p>
    <w:p w14:paraId="72867A4D" w14:textId="77777777" w:rsidR="00C11A8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C0EDBE0" w14:textId="77777777" w:rsidR="00C11A8A" w:rsidRDefault="00C11A8A">
      <w:pPr>
        <w:pStyle w:val="af7"/>
        <w:spacing w:afterLines="0" w:line="440" w:lineRule="exact"/>
        <w:ind w:firstLine="480"/>
        <w:rPr>
          <w:rFonts w:ascii="仿宋" w:eastAsia="仿宋" w:hAnsi="仿宋" w:cs="仿宋"/>
          <w:szCs w:val="24"/>
        </w:rPr>
      </w:pPr>
    </w:p>
    <w:p w14:paraId="5115FC9C" w14:textId="77777777" w:rsidR="00C11A8A" w:rsidRDefault="00C11A8A">
      <w:pPr>
        <w:pStyle w:val="af7"/>
        <w:spacing w:afterLines="0" w:line="440" w:lineRule="exact"/>
        <w:ind w:firstLineChars="0" w:firstLine="0"/>
        <w:rPr>
          <w:rFonts w:ascii="仿宋" w:eastAsia="仿宋" w:hAnsi="仿宋" w:cs="仿宋"/>
          <w:b/>
          <w:bCs/>
          <w:sz w:val="28"/>
          <w:szCs w:val="28"/>
        </w:rPr>
      </w:pPr>
    </w:p>
    <w:p w14:paraId="5388DD83" w14:textId="77777777" w:rsidR="00C11A8A" w:rsidRDefault="00C11A8A">
      <w:pPr>
        <w:pStyle w:val="af7"/>
        <w:spacing w:afterLines="0" w:line="440" w:lineRule="exact"/>
        <w:ind w:firstLineChars="0" w:firstLine="0"/>
        <w:rPr>
          <w:rFonts w:ascii="仿宋" w:eastAsia="仿宋" w:hAnsi="仿宋" w:cs="仿宋"/>
          <w:b/>
          <w:bCs/>
          <w:sz w:val="28"/>
          <w:szCs w:val="28"/>
        </w:rPr>
      </w:pPr>
    </w:p>
    <w:p w14:paraId="44A6D98F" w14:textId="77777777" w:rsidR="00C11A8A" w:rsidRDefault="00C11A8A">
      <w:pPr>
        <w:pStyle w:val="af7"/>
        <w:spacing w:afterLines="0" w:line="440" w:lineRule="exact"/>
        <w:ind w:firstLineChars="0" w:firstLine="0"/>
        <w:rPr>
          <w:rFonts w:ascii="仿宋" w:eastAsia="仿宋" w:hAnsi="仿宋" w:cs="仿宋"/>
          <w:b/>
          <w:bCs/>
          <w:sz w:val="28"/>
          <w:szCs w:val="28"/>
        </w:rPr>
      </w:pPr>
    </w:p>
    <w:p w14:paraId="4FF51D2A" w14:textId="77777777" w:rsidR="00C11A8A" w:rsidRDefault="00C11A8A">
      <w:pPr>
        <w:pStyle w:val="af7"/>
        <w:spacing w:afterLines="0" w:line="440" w:lineRule="exact"/>
        <w:ind w:firstLineChars="0" w:firstLine="0"/>
        <w:rPr>
          <w:rFonts w:ascii="仿宋" w:eastAsia="仿宋" w:hAnsi="仿宋" w:cs="仿宋"/>
          <w:b/>
          <w:bCs/>
          <w:sz w:val="28"/>
          <w:szCs w:val="28"/>
        </w:rPr>
      </w:pPr>
    </w:p>
    <w:p w14:paraId="096CA269" w14:textId="77777777" w:rsidR="00C11A8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附件4：</w:t>
      </w:r>
    </w:p>
    <w:p w14:paraId="279F5AEE" w14:textId="77777777" w:rsidR="00C11A8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7702C90" w14:textId="77777777" w:rsidR="00C11A8A"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56A4A76" w14:textId="77777777" w:rsidR="00C11A8A"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9B7428C" w14:textId="77777777" w:rsidR="00C11A8A"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680B8BE" w14:textId="77777777" w:rsidR="00C11A8A"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33C4098" w14:textId="77777777" w:rsidR="00C11A8A" w:rsidRDefault="00C11A8A">
      <w:pPr>
        <w:snapToGrid w:val="0"/>
        <w:spacing w:beforeLines="50" w:before="156" w:after="50" w:line="460" w:lineRule="exact"/>
        <w:ind w:firstLine="480"/>
        <w:rPr>
          <w:rFonts w:ascii="仿宋" w:eastAsia="仿宋" w:hAnsi="仿宋" w:cs="仿宋"/>
          <w:sz w:val="24"/>
          <w:szCs w:val="24"/>
        </w:rPr>
      </w:pPr>
    </w:p>
    <w:p w14:paraId="7986CC86" w14:textId="77777777" w:rsidR="00C11A8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361318E" w14:textId="77777777" w:rsidR="00C11A8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2B6FE9D" w14:textId="77777777" w:rsidR="00C11A8A" w:rsidRDefault="00C11A8A">
      <w:pPr>
        <w:snapToGrid w:val="0"/>
        <w:spacing w:beforeLines="50" w:before="156" w:after="50" w:line="460" w:lineRule="exact"/>
        <w:rPr>
          <w:rFonts w:ascii="仿宋" w:eastAsia="仿宋" w:hAnsi="仿宋" w:cs="仿宋"/>
          <w:sz w:val="24"/>
          <w:szCs w:val="24"/>
        </w:rPr>
      </w:pPr>
    </w:p>
    <w:p w14:paraId="41528156" w14:textId="77777777" w:rsidR="00C11A8A"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53891D8" w14:textId="77777777" w:rsidR="00C11A8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63FCE88" w14:textId="77777777" w:rsidR="00C11A8A" w:rsidRDefault="00C11A8A">
      <w:pPr>
        <w:snapToGrid w:val="0"/>
        <w:spacing w:beforeLines="50" w:before="156" w:after="50" w:line="460" w:lineRule="exact"/>
        <w:rPr>
          <w:rFonts w:ascii="仿宋" w:eastAsia="仿宋" w:hAnsi="仿宋" w:cs="仿宋"/>
          <w:sz w:val="24"/>
          <w:szCs w:val="24"/>
        </w:rPr>
      </w:pPr>
    </w:p>
    <w:p w14:paraId="48E300B0" w14:textId="77777777" w:rsidR="00C11A8A" w:rsidRDefault="00C11A8A">
      <w:pPr>
        <w:snapToGrid w:val="0"/>
        <w:spacing w:beforeLines="50" w:before="156" w:after="50" w:line="460" w:lineRule="exact"/>
        <w:rPr>
          <w:rFonts w:ascii="仿宋" w:eastAsia="仿宋" w:hAnsi="仿宋" w:cs="仿宋"/>
          <w:sz w:val="24"/>
          <w:szCs w:val="24"/>
        </w:rPr>
      </w:pPr>
    </w:p>
    <w:p w14:paraId="479E2C24" w14:textId="77777777" w:rsidR="00C11A8A"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A103081" w14:textId="77777777" w:rsidR="00C11A8A" w:rsidRDefault="00C11A8A">
      <w:pPr>
        <w:widowControl/>
        <w:jc w:val="left"/>
        <w:rPr>
          <w:rFonts w:ascii="仿宋" w:eastAsia="仿宋" w:hAnsi="仿宋" w:cs="仿宋"/>
          <w:sz w:val="24"/>
          <w:szCs w:val="24"/>
          <w:u w:val="single"/>
        </w:rPr>
      </w:pPr>
    </w:p>
    <w:p w14:paraId="7A218D04" w14:textId="77777777" w:rsidR="00C11A8A"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42BCF95" w14:textId="77777777" w:rsidR="00C11A8A"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FC76E28" w14:textId="77777777" w:rsidR="00C11A8A" w:rsidRDefault="00C11A8A">
      <w:pPr>
        <w:snapToGrid w:val="0"/>
        <w:spacing w:before="50" w:after="50"/>
        <w:ind w:leftChars="570" w:left="1558" w:hangingChars="150" w:hanging="361"/>
        <w:jc w:val="left"/>
        <w:rPr>
          <w:rFonts w:ascii="仿宋" w:eastAsia="仿宋" w:hAnsi="仿宋" w:cs="仿宋"/>
          <w:b/>
          <w:bCs/>
          <w:sz w:val="24"/>
          <w:szCs w:val="24"/>
          <w:u w:val="single"/>
        </w:rPr>
      </w:pPr>
    </w:p>
    <w:p w14:paraId="30D9C515" w14:textId="77777777" w:rsidR="00C11A8A" w:rsidRDefault="00C11A8A">
      <w:pPr>
        <w:pStyle w:val="af7"/>
        <w:spacing w:afterLines="0" w:line="440" w:lineRule="exact"/>
        <w:ind w:firstLineChars="0" w:firstLine="0"/>
        <w:rPr>
          <w:rFonts w:ascii="仿宋" w:eastAsia="仿宋" w:hAnsi="仿宋" w:cs="仿宋"/>
          <w:b/>
          <w:bCs/>
          <w:sz w:val="28"/>
          <w:szCs w:val="28"/>
        </w:rPr>
      </w:pPr>
    </w:p>
    <w:p w14:paraId="2D6A7439" w14:textId="77777777" w:rsidR="00C11A8A" w:rsidRDefault="00C11A8A">
      <w:pPr>
        <w:pStyle w:val="af7"/>
        <w:spacing w:afterLines="0" w:line="440" w:lineRule="exact"/>
        <w:ind w:firstLineChars="0" w:firstLine="0"/>
        <w:rPr>
          <w:rFonts w:ascii="仿宋" w:eastAsia="仿宋" w:hAnsi="仿宋" w:cs="仿宋"/>
          <w:b/>
          <w:bCs/>
          <w:sz w:val="28"/>
          <w:szCs w:val="28"/>
        </w:rPr>
      </w:pPr>
    </w:p>
    <w:p w14:paraId="67F96E05" w14:textId="77777777" w:rsidR="00C11A8A" w:rsidRDefault="00C11A8A">
      <w:pPr>
        <w:pStyle w:val="af7"/>
        <w:spacing w:afterLines="0" w:line="440" w:lineRule="exact"/>
        <w:ind w:firstLineChars="0" w:firstLine="0"/>
        <w:rPr>
          <w:rFonts w:ascii="仿宋" w:eastAsia="仿宋" w:hAnsi="仿宋" w:cs="仿宋"/>
          <w:b/>
          <w:bCs/>
          <w:sz w:val="28"/>
          <w:szCs w:val="28"/>
        </w:rPr>
      </w:pPr>
    </w:p>
    <w:p w14:paraId="66FEA24F" w14:textId="77777777" w:rsidR="00C11A8A" w:rsidRDefault="00C11A8A">
      <w:pPr>
        <w:pStyle w:val="af7"/>
        <w:spacing w:afterLines="0" w:line="440" w:lineRule="exact"/>
        <w:ind w:firstLineChars="0" w:firstLine="0"/>
        <w:rPr>
          <w:rFonts w:ascii="仿宋" w:eastAsia="仿宋" w:hAnsi="仿宋" w:cs="仿宋"/>
          <w:b/>
          <w:bCs/>
          <w:sz w:val="28"/>
          <w:szCs w:val="28"/>
        </w:rPr>
      </w:pPr>
    </w:p>
    <w:p w14:paraId="51A5B180" w14:textId="77777777" w:rsidR="00C11A8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附件5：法定代表人及其授权代表身份证明</w:t>
      </w:r>
    </w:p>
    <w:p w14:paraId="5C975E8E" w14:textId="77777777" w:rsidR="00C11A8A" w:rsidRDefault="00C11A8A">
      <w:pPr>
        <w:pStyle w:val="af7"/>
        <w:spacing w:afterLines="0" w:line="440" w:lineRule="exact"/>
        <w:ind w:firstLineChars="0" w:firstLine="0"/>
        <w:rPr>
          <w:rFonts w:ascii="仿宋" w:eastAsia="仿宋" w:hAnsi="仿宋" w:cs="仿宋"/>
          <w:b/>
          <w:bCs/>
          <w:sz w:val="28"/>
          <w:szCs w:val="28"/>
        </w:rPr>
      </w:pPr>
    </w:p>
    <w:p w14:paraId="36134C5F" w14:textId="77777777" w:rsidR="00C11A8A" w:rsidRDefault="00C11A8A">
      <w:pPr>
        <w:pStyle w:val="af7"/>
        <w:spacing w:afterLines="0" w:line="440" w:lineRule="exact"/>
        <w:ind w:firstLineChars="0" w:firstLine="0"/>
        <w:rPr>
          <w:rFonts w:ascii="仿宋" w:eastAsia="仿宋" w:hAnsi="仿宋" w:cs="仿宋"/>
          <w:b/>
          <w:bCs/>
          <w:sz w:val="28"/>
          <w:szCs w:val="28"/>
        </w:rPr>
      </w:pPr>
    </w:p>
    <w:p w14:paraId="1D65A9BD"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02D673D"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8DE761D"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966000B"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91C60BD" w14:textId="77777777" w:rsidR="00C11A8A" w:rsidRDefault="00C11A8A">
      <w:pPr>
        <w:pStyle w:val="af7"/>
        <w:spacing w:afterLines="0" w:line="440" w:lineRule="exact"/>
        <w:ind w:firstLineChars="0" w:firstLine="0"/>
        <w:rPr>
          <w:rFonts w:ascii="仿宋" w:eastAsia="仿宋" w:hAnsi="仿宋" w:cs="仿宋"/>
          <w:sz w:val="28"/>
          <w:szCs w:val="28"/>
        </w:rPr>
      </w:pPr>
    </w:p>
    <w:p w14:paraId="50B81C15" w14:textId="77777777" w:rsidR="00C11A8A" w:rsidRDefault="00C11A8A">
      <w:pPr>
        <w:pStyle w:val="af7"/>
        <w:spacing w:afterLines="0" w:line="440" w:lineRule="exact"/>
        <w:ind w:firstLineChars="0" w:firstLine="0"/>
        <w:rPr>
          <w:rFonts w:ascii="仿宋" w:eastAsia="仿宋" w:hAnsi="仿宋" w:cs="仿宋"/>
          <w:sz w:val="28"/>
          <w:szCs w:val="28"/>
        </w:rPr>
      </w:pPr>
    </w:p>
    <w:p w14:paraId="421A4159" w14:textId="77777777" w:rsidR="00C11A8A" w:rsidRDefault="00C11A8A">
      <w:pPr>
        <w:pStyle w:val="af7"/>
        <w:spacing w:afterLines="0" w:line="440" w:lineRule="exact"/>
        <w:ind w:firstLineChars="0" w:firstLine="0"/>
        <w:rPr>
          <w:rFonts w:ascii="仿宋" w:eastAsia="仿宋" w:hAnsi="仿宋" w:cs="仿宋"/>
          <w:sz w:val="28"/>
          <w:szCs w:val="28"/>
        </w:rPr>
      </w:pPr>
    </w:p>
    <w:p w14:paraId="0449C682" w14:textId="77777777" w:rsidR="00C11A8A" w:rsidRDefault="00C11A8A">
      <w:pPr>
        <w:pStyle w:val="af7"/>
        <w:spacing w:afterLines="0" w:line="440" w:lineRule="exact"/>
        <w:ind w:firstLineChars="0" w:firstLine="0"/>
        <w:rPr>
          <w:rFonts w:ascii="仿宋" w:eastAsia="仿宋" w:hAnsi="仿宋" w:cs="仿宋"/>
          <w:sz w:val="28"/>
          <w:szCs w:val="28"/>
        </w:rPr>
      </w:pPr>
    </w:p>
    <w:p w14:paraId="1D510E2B" w14:textId="77777777" w:rsidR="00C11A8A" w:rsidRDefault="00C11A8A">
      <w:pPr>
        <w:pStyle w:val="af7"/>
        <w:spacing w:afterLines="0" w:line="440" w:lineRule="exact"/>
        <w:ind w:firstLineChars="0" w:firstLine="0"/>
        <w:rPr>
          <w:rFonts w:ascii="仿宋" w:eastAsia="仿宋" w:hAnsi="仿宋" w:cs="仿宋"/>
          <w:sz w:val="28"/>
          <w:szCs w:val="28"/>
        </w:rPr>
      </w:pPr>
    </w:p>
    <w:p w14:paraId="49995027" w14:textId="77777777" w:rsidR="00C11A8A" w:rsidRDefault="00C11A8A">
      <w:pPr>
        <w:pStyle w:val="af7"/>
        <w:spacing w:afterLines="0" w:line="440" w:lineRule="exact"/>
        <w:ind w:firstLineChars="0" w:firstLine="0"/>
        <w:rPr>
          <w:rFonts w:ascii="仿宋" w:eastAsia="仿宋" w:hAnsi="仿宋" w:cs="仿宋"/>
          <w:sz w:val="28"/>
          <w:szCs w:val="28"/>
        </w:rPr>
      </w:pPr>
    </w:p>
    <w:p w14:paraId="19A4BB6A" w14:textId="77777777" w:rsidR="00C11A8A" w:rsidRDefault="00C11A8A">
      <w:pPr>
        <w:pStyle w:val="af7"/>
        <w:spacing w:afterLines="0" w:line="440" w:lineRule="exact"/>
        <w:ind w:firstLineChars="0" w:firstLine="0"/>
        <w:rPr>
          <w:rFonts w:ascii="仿宋" w:eastAsia="仿宋" w:hAnsi="仿宋" w:cs="仿宋"/>
          <w:sz w:val="28"/>
          <w:szCs w:val="28"/>
        </w:rPr>
      </w:pPr>
    </w:p>
    <w:p w14:paraId="5FB6A3C7" w14:textId="77777777" w:rsidR="00C11A8A" w:rsidRDefault="00C11A8A">
      <w:pPr>
        <w:pStyle w:val="af7"/>
        <w:spacing w:afterLines="0" w:line="440" w:lineRule="exact"/>
        <w:ind w:firstLineChars="0" w:firstLine="0"/>
        <w:rPr>
          <w:rFonts w:ascii="仿宋" w:eastAsia="仿宋" w:hAnsi="仿宋" w:cs="仿宋"/>
          <w:sz w:val="28"/>
          <w:szCs w:val="28"/>
        </w:rPr>
      </w:pPr>
    </w:p>
    <w:p w14:paraId="7CB5F410" w14:textId="77777777" w:rsidR="00C11A8A" w:rsidRDefault="00C11A8A">
      <w:pPr>
        <w:pStyle w:val="af7"/>
        <w:spacing w:afterLines="0" w:line="440" w:lineRule="exact"/>
        <w:ind w:firstLineChars="0" w:firstLine="0"/>
        <w:rPr>
          <w:rFonts w:ascii="仿宋" w:eastAsia="仿宋" w:hAnsi="仿宋" w:cs="仿宋"/>
          <w:sz w:val="28"/>
          <w:szCs w:val="28"/>
        </w:rPr>
      </w:pPr>
    </w:p>
    <w:p w14:paraId="6B6103CB" w14:textId="77777777" w:rsidR="00C11A8A" w:rsidRDefault="00C11A8A">
      <w:pPr>
        <w:pStyle w:val="af7"/>
        <w:spacing w:afterLines="0" w:line="440" w:lineRule="exact"/>
        <w:ind w:firstLineChars="0" w:firstLine="0"/>
        <w:rPr>
          <w:rFonts w:ascii="仿宋" w:eastAsia="仿宋" w:hAnsi="仿宋" w:cs="仿宋"/>
          <w:sz w:val="28"/>
          <w:szCs w:val="28"/>
        </w:rPr>
      </w:pPr>
    </w:p>
    <w:p w14:paraId="03DB77DD" w14:textId="77777777" w:rsidR="00C11A8A" w:rsidRDefault="00C11A8A">
      <w:pPr>
        <w:pStyle w:val="af7"/>
        <w:spacing w:afterLines="0" w:line="440" w:lineRule="exact"/>
        <w:ind w:firstLineChars="0" w:firstLine="0"/>
        <w:rPr>
          <w:rFonts w:ascii="仿宋" w:eastAsia="仿宋" w:hAnsi="仿宋" w:cs="仿宋"/>
          <w:sz w:val="28"/>
          <w:szCs w:val="28"/>
        </w:rPr>
      </w:pPr>
    </w:p>
    <w:p w14:paraId="1592092B" w14:textId="77777777" w:rsidR="00C11A8A" w:rsidRDefault="00C11A8A">
      <w:pPr>
        <w:pStyle w:val="af7"/>
        <w:spacing w:afterLines="0" w:line="440" w:lineRule="exact"/>
        <w:ind w:firstLineChars="0" w:firstLine="0"/>
        <w:rPr>
          <w:rFonts w:ascii="仿宋" w:eastAsia="仿宋" w:hAnsi="仿宋" w:cs="仿宋"/>
          <w:sz w:val="28"/>
          <w:szCs w:val="28"/>
        </w:rPr>
      </w:pPr>
    </w:p>
    <w:p w14:paraId="1E766CB9" w14:textId="77777777" w:rsidR="00C11A8A" w:rsidRDefault="00C11A8A">
      <w:pPr>
        <w:pStyle w:val="af7"/>
        <w:spacing w:afterLines="0" w:line="440" w:lineRule="exact"/>
        <w:ind w:firstLineChars="0" w:firstLine="0"/>
        <w:rPr>
          <w:rFonts w:ascii="仿宋" w:eastAsia="仿宋" w:hAnsi="仿宋" w:cs="仿宋"/>
          <w:sz w:val="28"/>
          <w:szCs w:val="28"/>
        </w:rPr>
      </w:pPr>
    </w:p>
    <w:p w14:paraId="4035AE3A" w14:textId="77777777" w:rsidR="00C11A8A" w:rsidRDefault="00C11A8A">
      <w:pPr>
        <w:pStyle w:val="af7"/>
        <w:spacing w:afterLines="0" w:line="440" w:lineRule="exact"/>
        <w:ind w:firstLineChars="0" w:firstLine="0"/>
        <w:rPr>
          <w:rFonts w:ascii="仿宋" w:eastAsia="仿宋" w:hAnsi="仿宋" w:cs="仿宋"/>
          <w:sz w:val="28"/>
          <w:szCs w:val="28"/>
        </w:rPr>
      </w:pPr>
    </w:p>
    <w:p w14:paraId="6669C9AD" w14:textId="77777777" w:rsidR="00C11A8A" w:rsidRDefault="00C11A8A">
      <w:pPr>
        <w:pStyle w:val="af7"/>
        <w:spacing w:afterLines="0" w:line="440" w:lineRule="exact"/>
        <w:ind w:firstLineChars="0" w:firstLine="0"/>
        <w:rPr>
          <w:rFonts w:ascii="仿宋" w:eastAsia="仿宋" w:hAnsi="仿宋" w:cs="仿宋"/>
          <w:sz w:val="28"/>
          <w:szCs w:val="28"/>
        </w:rPr>
      </w:pPr>
    </w:p>
    <w:p w14:paraId="036ACD30" w14:textId="77777777" w:rsidR="00C11A8A" w:rsidRDefault="00C11A8A">
      <w:pPr>
        <w:pStyle w:val="af7"/>
        <w:spacing w:afterLines="0" w:line="440" w:lineRule="exact"/>
        <w:ind w:firstLineChars="0" w:firstLine="0"/>
        <w:rPr>
          <w:rFonts w:ascii="仿宋" w:eastAsia="仿宋" w:hAnsi="仿宋" w:cs="仿宋"/>
          <w:sz w:val="28"/>
          <w:szCs w:val="28"/>
        </w:rPr>
      </w:pPr>
    </w:p>
    <w:p w14:paraId="334E6E06" w14:textId="77777777" w:rsidR="00C11A8A" w:rsidRDefault="00C11A8A">
      <w:pPr>
        <w:pStyle w:val="af7"/>
        <w:spacing w:afterLines="0" w:line="440" w:lineRule="exact"/>
        <w:ind w:firstLineChars="0" w:firstLine="0"/>
        <w:rPr>
          <w:rFonts w:ascii="仿宋" w:eastAsia="仿宋" w:hAnsi="仿宋" w:cs="仿宋"/>
          <w:sz w:val="28"/>
          <w:szCs w:val="28"/>
        </w:rPr>
      </w:pPr>
    </w:p>
    <w:p w14:paraId="62DFAFDF" w14:textId="77777777" w:rsidR="00C11A8A" w:rsidRDefault="00C11A8A">
      <w:pPr>
        <w:snapToGrid w:val="0"/>
        <w:spacing w:beforeLines="50" w:before="156" w:after="50"/>
        <w:jc w:val="left"/>
        <w:rPr>
          <w:rFonts w:ascii="仿宋" w:eastAsia="仿宋" w:hAnsi="仿宋" w:cs="仿宋"/>
          <w:b/>
          <w:bCs/>
          <w:sz w:val="30"/>
          <w:szCs w:val="30"/>
        </w:rPr>
      </w:pPr>
    </w:p>
    <w:p w14:paraId="3A6AFA18" w14:textId="77777777" w:rsidR="00C11A8A" w:rsidRDefault="00C11A8A">
      <w:pPr>
        <w:snapToGrid w:val="0"/>
        <w:spacing w:beforeLines="50" w:before="156" w:after="50"/>
        <w:jc w:val="left"/>
        <w:rPr>
          <w:rFonts w:ascii="仿宋" w:eastAsia="仿宋" w:hAnsi="仿宋" w:cs="仿宋"/>
          <w:b/>
          <w:bCs/>
          <w:sz w:val="30"/>
          <w:szCs w:val="30"/>
        </w:rPr>
      </w:pPr>
    </w:p>
    <w:p w14:paraId="35093CC4" w14:textId="77777777" w:rsidR="00C11A8A" w:rsidRDefault="00C11A8A">
      <w:pPr>
        <w:snapToGrid w:val="0"/>
        <w:spacing w:beforeLines="50" w:before="156" w:after="50"/>
        <w:jc w:val="left"/>
        <w:rPr>
          <w:rFonts w:ascii="仿宋" w:eastAsia="仿宋" w:hAnsi="仿宋" w:cs="仿宋"/>
          <w:b/>
          <w:bCs/>
          <w:sz w:val="30"/>
          <w:szCs w:val="30"/>
        </w:rPr>
      </w:pPr>
    </w:p>
    <w:p w14:paraId="3E6D0112" w14:textId="77777777" w:rsidR="00C11A8A" w:rsidRDefault="00C11A8A">
      <w:pPr>
        <w:snapToGrid w:val="0"/>
        <w:spacing w:beforeLines="50" w:before="156" w:after="50"/>
        <w:jc w:val="left"/>
        <w:rPr>
          <w:rFonts w:ascii="仿宋" w:eastAsia="仿宋" w:hAnsi="仿宋" w:cs="仿宋"/>
          <w:b/>
          <w:bCs/>
          <w:sz w:val="30"/>
          <w:szCs w:val="30"/>
        </w:rPr>
      </w:pPr>
    </w:p>
    <w:p w14:paraId="76CEEF85" w14:textId="77777777" w:rsidR="00C11A8A" w:rsidRDefault="00C11A8A">
      <w:pPr>
        <w:snapToGrid w:val="0"/>
        <w:spacing w:beforeLines="50" w:before="156" w:after="50"/>
        <w:jc w:val="left"/>
        <w:rPr>
          <w:rFonts w:ascii="仿宋" w:eastAsia="仿宋" w:hAnsi="仿宋" w:cs="仿宋"/>
          <w:b/>
          <w:bCs/>
          <w:sz w:val="30"/>
          <w:szCs w:val="30"/>
        </w:rPr>
      </w:pPr>
    </w:p>
    <w:p w14:paraId="7BC7B54D" w14:textId="77777777" w:rsidR="00C11A8A"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37835212" w14:textId="77777777" w:rsidR="00C11A8A" w:rsidRDefault="00C11A8A">
      <w:pPr>
        <w:pStyle w:val="af7"/>
        <w:spacing w:afterLines="0" w:line="440" w:lineRule="exact"/>
        <w:ind w:firstLineChars="0" w:firstLine="0"/>
        <w:rPr>
          <w:rFonts w:ascii="仿宋" w:eastAsia="仿宋" w:hAnsi="仿宋" w:cs="仿宋"/>
          <w:b/>
          <w:bCs/>
          <w:sz w:val="28"/>
          <w:szCs w:val="28"/>
        </w:rPr>
      </w:pPr>
    </w:p>
    <w:p w14:paraId="43F04332" w14:textId="77777777" w:rsidR="00C11A8A" w:rsidRDefault="00C11A8A">
      <w:pPr>
        <w:pStyle w:val="af7"/>
        <w:spacing w:afterLines="0" w:line="440" w:lineRule="exact"/>
        <w:ind w:firstLineChars="0" w:firstLine="0"/>
        <w:rPr>
          <w:rFonts w:ascii="仿宋" w:eastAsia="仿宋" w:hAnsi="仿宋" w:cs="仿宋"/>
          <w:b/>
          <w:bCs/>
          <w:sz w:val="28"/>
          <w:szCs w:val="28"/>
        </w:rPr>
      </w:pPr>
    </w:p>
    <w:p w14:paraId="734EBA04"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E431807" w14:textId="77777777" w:rsidR="00C11A8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EFD7FA9"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E175C4C"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13CAAA6" w14:textId="77777777" w:rsidR="00C11A8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2F6B7062" w14:textId="77777777" w:rsidR="00C11A8A" w:rsidRDefault="00C11A8A">
      <w:pPr>
        <w:pStyle w:val="af7"/>
        <w:spacing w:afterLines="0" w:line="440" w:lineRule="exact"/>
        <w:ind w:firstLineChars="0" w:firstLine="0"/>
        <w:rPr>
          <w:rFonts w:ascii="仿宋" w:eastAsia="仿宋" w:hAnsi="仿宋" w:cs="仿宋"/>
          <w:sz w:val="28"/>
          <w:szCs w:val="28"/>
        </w:rPr>
      </w:pPr>
    </w:p>
    <w:p w14:paraId="47C31D6B" w14:textId="77777777" w:rsidR="00C11A8A" w:rsidRDefault="00C11A8A">
      <w:pPr>
        <w:pStyle w:val="af7"/>
        <w:spacing w:afterLines="0" w:line="440" w:lineRule="exact"/>
        <w:ind w:firstLineChars="0" w:firstLine="0"/>
        <w:rPr>
          <w:rFonts w:ascii="仿宋" w:eastAsia="仿宋" w:hAnsi="仿宋" w:cs="仿宋"/>
          <w:sz w:val="28"/>
          <w:szCs w:val="28"/>
        </w:rPr>
      </w:pPr>
    </w:p>
    <w:p w14:paraId="234C6618" w14:textId="77777777" w:rsidR="00C11A8A" w:rsidRDefault="00C11A8A">
      <w:pPr>
        <w:pStyle w:val="af7"/>
        <w:spacing w:afterLines="0" w:line="440" w:lineRule="exact"/>
        <w:ind w:firstLineChars="0" w:firstLine="0"/>
        <w:rPr>
          <w:rFonts w:ascii="仿宋" w:eastAsia="仿宋" w:hAnsi="仿宋" w:cs="仿宋"/>
          <w:sz w:val="28"/>
          <w:szCs w:val="28"/>
        </w:rPr>
      </w:pPr>
    </w:p>
    <w:p w14:paraId="44F5607D" w14:textId="77777777" w:rsidR="00C11A8A" w:rsidRDefault="00C11A8A">
      <w:pPr>
        <w:pStyle w:val="af7"/>
        <w:spacing w:afterLines="0" w:line="440" w:lineRule="exact"/>
        <w:ind w:firstLineChars="0" w:firstLine="0"/>
        <w:rPr>
          <w:rFonts w:ascii="仿宋" w:eastAsia="仿宋" w:hAnsi="仿宋" w:cs="仿宋"/>
          <w:sz w:val="28"/>
          <w:szCs w:val="28"/>
        </w:rPr>
      </w:pPr>
    </w:p>
    <w:p w14:paraId="148376FA" w14:textId="77777777" w:rsidR="00C11A8A" w:rsidRDefault="00C11A8A">
      <w:pPr>
        <w:pStyle w:val="af7"/>
        <w:spacing w:afterLines="0" w:line="440" w:lineRule="exact"/>
        <w:ind w:firstLineChars="0" w:firstLine="0"/>
        <w:rPr>
          <w:rFonts w:ascii="仿宋" w:eastAsia="仿宋" w:hAnsi="仿宋" w:cs="仿宋"/>
          <w:sz w:val="28"/>
          <w:szCs w:val="28"/>
        </w:rPr>
      </w:pPr>
    </w:p>
    <w:p w14:paraId="127806F3" w14:textId="77777777" w:rsidR="00C11A8A" w:rsidRDefault="00C11A8A">
      <w:pPr>
        <w:pStyle w:val="af7"/>
        <w:spacing w:afterLines="0" w:line="440" w:lineRule="exact"/>
        <w:ind w:firstLineChars="0" w:firstLine="0"/>
        <w:rPr>
          <w:rFonts w:ascii="仿宋" w:eastAsia="仿宋" w:hAnsi="仿宋" w:cs="仿宋"/>
          <w:sz w:val="28"/>
          <w:szCs w:val="28"/>
        </w:rPr>
      </w:pPr>
    </w:p>
    <w:p w14:paraId="21AF5F9C" w14:textId="77777777" w:rsidR="00C11A8A" w:rsidRDefault="00C11A8A">
      <w:pPr>
        <w:pStyle w:val="af7"/>
        <w:spacing w:afterLines="0" w:line="440" w:lineRule="exact"/>
        <w:ind w:firstLineChars="0" w:firstLine="0"/>
        <w:rPr>
          <w:rFonts w:ascii="仿宋" w:eastAsia="仿宋" w:hAnsi="仿宋" w:cs="仿宋"/>
          <w:sz w:val="28"/>
          <w:szCs w:val="28"/>
        </w:rPr>
      </w:pPr>
    </w:p>
    <w:p w14:paraId="5FF3BA83" w14:textId="77777777" w:rsidR="00C11A8A" w:rsidRDefault="00C11A8A">
      <w:pPr>
        <w:pStyle w:val="af7"/>
        <w:spacing w:afterLines="0" w:line="440" w:lineRule="exact"/>
        <w:ind w:firstLineChars="0" w:firstLine="0"/>
        <w:rPr>
          <w:rFonts w:ascii="仿宋" w:eastAsia="仿宋" w:hAnsi="仿宋" w:cs="仿宋"/>
          <w:sz w:val="28"/>
          <w:szCs w:val="28"/>
        </w:rPr>
      </w:pPr>
    </w:p>
    <w:p w14:paraId="24472170" w14:textId="77777777" w:rsidR="00C11A8A" w:rsidRDefault="00C11A8A">
      <w:pPr>
        <w:pStyle w:val="af7"/>
        <w:spacing w:afterLines="0" w:line="440" w:lineRule="exact"/>
        <w:ind w:firstLineChars="0" w:firstLine="0"/>
        <w:rPr>
          <w:rFonts w:ascii="仿宋" w:eastAsia="仿宋" w:hAnsi="仿宋" w:cs="仿宋"/>
          <w:sz w:val="28"/>
          <w:szCs w:val="28"/>
        </w:rPr>
      </w:pPr>
    </w:p>
    <w:p w14:paraId="57DA841A" w14:textId="77777777" w:rsidR="00C11A8A" w:rsidRDefault="00C11A8A">
      <w:pPr>
        <w:pStyle w:val="af7"/>
        <w:spacing w:afterLines="0" w:line="440" w:lineRule="exact"/>
        <w:ind w:firstLineChars="0" w:firstLine="0"/>
        <w:rPr>
          <w:rFonts w:ascii="仿宋" w:eastAsia="仿宋" w:hAnsi="仿宋" w:cs="仿宋"/>
          <w:sz w:val="28"/>
          <w:szCs w:val="28"/>
        </w:rPr>
      </w:pPr>
    </w:p>
    <w:p w14:paraId="750ABF0C" w14:textId="77777777" w:rsidR="00C11A8A" w:rsidRDefault="00C11A8A">
      <w:pPr>
        <w:pStyle w:val="af7"/>
        <w:spacing w:afterLines="0" w:line="440" w:lineRule="exact"/>
        <w:ind w:firstLineChars="0" w:firstLine="0"/>
        <w:rPr>
          <w:rFonts w:ascii="仿宋" w:eastAsia="仿宋" w:hAnsi="仿宋" w:cs="仿宋"/>
          <w:sz w:val="28"/>
          <w:szCs w:val="28"/>
        </w:rPr>
      </w:pPr>
    </w:p>
    <w:p w14:paraId="385014E3" w14:textId="77777777" w:rsidR="00C11A8A" w:rsidRDefault="00C11A8A">
      <w:pPr>
        <w:pStyle w:val="af7"/>
        <w:spacing w:afterLines="0" w:line="440" w:lineRule="exact"/>
        <w:ind w:firstLineChars="0" w:firstLine="0"/>
        <w:rPr>
          <w:rFonts w:ascii="仿宋" w:eastAsia="仿宋" w:hAnsi="仿宋" w:cs="仿宋"/>
          <w:sz w:val="28"/>
          <w:szCs w:val="28"/>
        </w:rPr>
      </w:pPr>
    </w:p>
    <w:p w14:paraId="733E2719" w14:textId="77777777" w:rsidR="00C11A8A" w:rsidRDefault="00C11A8A">
      <w:pPr>
        <w:pStyle w:val="af7"/>
        <w:spacing w:afterLines="0" w:line="440" w:lineRule="exact"/>
        <w:ind w:firstLineChars="0" w:firstLine="0"/>
        <w:rPr>
          <w:rFonts w:ascii="仿宋" w:eastAsia="仿宋" w:hAnsi="仿宋" w:cs="仿宋"/>
          <w:sz w:val="28"/>
          <w:szCs w:val="28"/>
        </w:rPr>
      </w:pPr>
    </w:p>
    <w:p w14:paraId="326ED3BB" w14:textId="77777777" w:rsidR="00C11A8A" w:rsidRDefault="00C11A8A">
      <w:pPr>
        <w:pStyle w:val="af7"/>
        <w:spacing w:afterLines="0" w:line="440" w:lineRule="exact"/>
        <w:ind w:firstLineChars="0" w:firstLine="0"/>
        <w:rPr>
          <w:rFonts w:ascii="仿宋" w:eastAsia="仿宋" w:hAnsi="仿宋" w:cs="仿宋"/>
          <w:sz w:val="28"/>
          <w:szCs w:val="28"/>
        </w:rPr>
      </w:pPr>
    </w:p>
    <w:p w14:paraId="60BD8B44" w14:textId="77777777" w:rsidR="00C11A8A" w:rsidRDefault="00C11A8A">
      <w:pPr>
        <w:pStyle w:val="af7"/>
        <w:spacing w:afterLines="0" w:line="440" w:lineRule="exact"/>
        <w:ind w:firstLineChars="0" w:firstLine="0"/>
        <w:rPr>
          <w:rFonts w:ascii="仿宋" w:eastAsia="仿宋" w:hAnsi="仿宋" w:cs="仿宋"/>
          <w:sz w:val="28"/>
          <w:szCs w:val="28"/>
        </w:rPr>
      </w:pPr>
    </w:p>
    <w:p w14:paraId="6294A3D7" w14:textId="77777777" w:rsidR="00C11A8A" w:rsidRDefault="00C11A8A">
      <w:pPr>
        <w:pStyle w:val="af7"/>
        <w:spacing w:afterLines="0" w:line="440" w:lineRule="exact"/>
        <w:ind w:firstLineChars="0" w:firstLine="0"/>
        <w:rPr>
          <w:rFonts w:ascii="仿宋" w:eastAsia="仿宋" w:hAnsi="仿宋" w:cs="仿宋"/>
          <w:sz w:val="28"/>
          <w:szCs w:val="28"/>
        </w:rPr>
      </w:pPr>
    </w:p>
    <w:p w14:paraId="7B5E5DC5" w14:textId="77777777" w:rsidR="00C11A8A" w:rsidRDefault="00C11A8A">
      <w:pPr>
        <w:pStyle w:val="af7"/>
        <w:spacing w:afterLines="0" w:line="440" w:lineRule="exact"/>
        <w:ind w:firstLineChars="0" w:firstLine="0"/>
        <w:rPr>
          <w:rFonts w:ascii="仿宋" w:eastAsia="仿宋" w:hAnsi="仿宋" w:cs="仿宋"/>
          <w:sz w:val="28"/>
          <w:szCs w:val="28"/>
        </w:rPr>
      </w:pPr>
    </w:p>
    <w:p w14:paraId="6E4059A1" w14:textId="77777777" w:rsidR="00C11A8A" w:rsidRDefault="00C11A8A">
      <w:pPr>
        <w:pStyle w:val="af7"/>
        <w:spacing w:afterLines="0" w:line="440" w:lineRule="exact"/>
        <w:ind w:firstLineChars="0" w:firstLine="0"/>
        <w:rPr>
          <w:rFonts w:ascii="仿宋" w:eastAsia="仿宋" w:hAnsi="仿宋" w:cs="仿宋"/>
          <w:sz w:val="28"/>
          <w:szCs w:val="28"/>
        </w:rPr>
      </w:pPr>
    </w:p>
    <w:p w14:paraId="35BB7A7D" w14:textId="77777777" w:rsidR="00C11A8A" w:rsidRDefault="00C11A8A">
      <w:pPr>
        <w:pStyle w:val="af7"/>
        <w:spacing w:afterLines="0" w:line="440" w:lineRule="exact"/>
        <w:ind w:firstLineChars="0" w:firstLine="0"/>
        <w:rPr>
          <w:rFonts w:ascii="仿宋" w:eastAsia="仿宋" w:hAnsi="仿宋" w:cs="仿宋"/>
          <w:b/>
          <w:bCs/>
          <w:sz w:val="28"/>
          <w:szCs w:val="28"/>
        </w:rPr>
      </w:pPr>
    </w:p>
    <w:p w14:paraId="7456D0C5" w14:textId="77777777" w:rsidR="00C11A8A" w:rsidRDefault="00C11A8A">
      <w:pPr>
        <w:pStyle w:val="af7"/>
        <w:spacing w:afterLines="0" w:line="440" w:lineRule="exact"/>
        <w:ind w:firstLineChars="0" w:firstLine="0"/>
        <w:rPr>
          <w:rFonts w:ascii="仿宋" w:eastAsia="仿宋" w:hAnsi="仿宋" w:cs="仿宋"/>
          <w:b/>
          <w:bCs/>
          <w:sz w:val="28"/>
          <w:szCs w:val="28"/>
        </w:rPr>
      </w:pPr>
    </w:p>
    <w:p w14:paraId="4193FAB8" w14:textId="77777777" w:rsidR="00C11A8A" w:rsidRDefault="00C11A8A">
      <w:pPr>
        <w:pStyle w:val="af7"/>
        <w:spacing w:afterLines="0" w:line="440" w:lineRule="exact"/>
        <w:ind w:firstLineChars="0" w:firstLine="0"/>
        <w:rPr>
          <w:rFonts w:ascii="仿宋" w:eastAsia="仿宋" w:hAnsi="仿宋" w:cs="仿宋"/>
          <w:b/>
          <w:bCs/>
          <w:sz w:val="28"/>
          <w:szCs w:val="28"/>
        </w:rPr>
      </w:pPr>
    </w:p>
    <w:p w14:paraId="65064713" w14:textId="77777777" w:rsidR="00C11A8A"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t>附件7：</w:t>
      </w:r>
    </w:p>
    <w:p w14:paraId="3CE182C3" w14:textId="77777777" w:rsidR="00C11A8A"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32624B08"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FE543B9"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19641DE6"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30DBC69D"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A5F4881"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346D640A"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3A3B21E"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9F5049D"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67BEBB19" w14:textId="77777777" w:rsidR="00C11A8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1B1C938A" w14:textId="77777777" w:rsidR="00C11A8A" w:rsidRDefault="00C11A8A">
      <w:pPr>
        <w:snapToGrid w:val="0"/>
        <w:spacing w:beforeLines="50" w:before="156" w:after="50"/>
        <w:jc w:val="left"/>
        <w:rPr>
          <w:rFonts w:ascii="仿宋" w:eastAsia="仿宋" w:hAnsi="仿宋" w:cs="仿宋"/>
          <w:sz w:val="24"/>
          <w:szCs w:val="24"/>
        </w:rPr>
      </w:pPr>
    </w:p>
    <w:p w14:paraId="3254C65D" w14:textId="77777777" w:rsidR="00C11A8A" w:rsidRDefault="00C11A8A">
      <w:pPr>
        <w:snapToGrid w:val="0"/>
        <w:spacing w:beforeLines="50" w:before="156" w:after="50"/>
        <w:jc w:val="left"/>
        <w:rPr>
          <w:rFonts w:ascii="仿宋" w:eastAsia="仿宋" w:hAnsi="仿宋" w:cs="仿宋"/>
          <w:sz w:val="24"/>
          <w:szCs w:val="24"/>
        </w:rPr>
      </w:pPr>
    </w:p>
    <w:p w14:paraId="794A9E38" w14:textId="77777777" w:rsidR="00C11A8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EA4D2A4" w14:textId="77777777" w:rsidR="00C11A8A" w:rsidRDefault="00C11A8A">
      <w:pPr>
        <w:pStyle w:val="af7"/>
        <w:spacing w:afterLines="0" w:line="440" w:lineRule="exact"/>
        <w:ind w:firstLine="480"/>
        <w:rPr>
          <w:rFonts w:ascii="仿宋" w:eastAsia="仿宋" w:hAnsi="仿宋" w:cs="仿宋"/>
          <w:szCs w:val="24"/>
        </w:rPr>
      </w:pPr>
    </w:p>
    <w:p w14:paraId="5431A0A3" w14:textId="77777777" w:rsidR="00C11A8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lastRenderedPageBreak/>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0EEC7CDC" w14:textId="77777777" w:rsidR="00C11A8A" w:rsidRDefault="00C11A8A">
      <w:pPr>
        <w:snapToGrid w:val="0"/>
        <w:spacing w:beforeLines="50" w:before="156" w:after="50"/>
        <w:jc w:val="left"/>
        <w:rPr>
          <w:rFonts w:ascii="仿宋" w:eastAsia="仿宋" w:hAnsi="仿宋" w:cs="仿宋"/>
          <w:sz w:val="24"/>
          <w:szCs w:val="24"/>
        </w:rPr>
      </w:pPr>
    </w:p>
    <w:p w14:paraId="217ED020" w14:textId="77777777" w:rsidR="00C11A8A" w:rsidRDefault="00C11A8A">
      <w:pPr>
        <w:snapToGrid w:val="0"/>
        <w:spacing w:beforeLines="50" w:before="156" w:after="50"/>
        <w:jc w:val="left"/>
        <w:rPr>
          <w:rFonts w:ascii="仿宋" w:eastAsia="仿宋" w:hAnsi="仿宋" w:cs="仿宋"/>
          <w:b/>
          <w:bCs/>
          <w:sz w:val="30"/>
          <w:szCs w:val="30"/>
        </w:rPr>
      </w:pPr>
    </w:p>
    <w:p w14:paraId="19032B0D" w14:textId="77777777" w:rsidR="00C11A8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99759E1" w14:textId="77777777" w:rsidR="00C11A8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E5FE382" w14:textId="77777777" w:rsidR="00C11A8A" w:rsidRDefault="00C11A8A">
      <w:pPr>
        <w:snapToGrid w:val="0"/>
        <w:spacing w:beforeLines="50" w:before="156" w:after="50"/>
        <w:jc w:val="right"/>
        <w:rPr>
          <w:rFonts w:ascii="仿宋" w:eastAsia="仿宋" w:hAnsi="仿宋" w:cs="仿宋"/>
          <w:bCs/>
          <w:sz w:val="30"/>
          <w:szCs w:val="30"/>
        </w:rPr>
      </w:pPr>
    </w:p>
    <w:p w14:paraId="2FA7B2BE"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F80E58F" w14:textId="77777777" w:rsidR="00C11A8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EF3842E" w14:textId="77777777" w:rsidR="00C11A8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F229B65"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6DB064DB"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231A0671"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875F1A5"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1FC4238E"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294C58B"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06B3FDC"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D7DB703" w14:textId="77777777" w:rsidR="00C11A8A" w:rsidRDefault="00C11A8A">
      <w:pPr>
        <w:spacing w:line="500" w:lineRule="exact"/>
        <w:ind w:right="7"/>
        <w:jc w:val="center"/>
        <w:rPr>
          <w:rFonts w:ascii="仿宋" w:eastAsia="仿宋" w:hAnsi="仿宋" w:cs="仿宋"/>
          <w:sz w:val="36"/>
          <w:szCs w:val="36"/>
        </w:rPr>
      </w:pPr>
    </w:p>
    <w:p w14:paraId="2AE2AAA2"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lastRenderedPageBreak/>
        <w:t>供应商名称（盖章）：</w:t>
      </w:r>
    </w:p>
    <w:p w14:paraId="54B8D9B3"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284817E"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06893F8" w14:textId="77777777" w:rsidR="00C11A8A" w:rsidRDefault="00C11A8A">
      <w:pPr>
        <w:spacing w:line="400" w:lineRule="exact"/>
        <w:ind w:right="-110"/>
        <w:rPr>
          <w:rFonts w:ascii="仿宋" w:eastAsia="仿宋" w:hAnsi="仿宋" w:cs="仿宋"/>
          <w:spacing w:val="40"/>
          <w:sz w:val="30"/>
          <w:szCs w:val="30"/>
        </w:rPr>
      </w:pPr>
    </w:p>
    <w:p w14:paraId="070158BB" w14:textId="77777777" w:rsidR="00C11A8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9B5A3EC" w14:textId="77777777" w:rsidR="00C11A8A"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85E7219" w14:textId="77777777" w:rsidR="00C11A8A"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1.评分对应表………………………………………………………………………（页码）</w:t>
      </w:r>
    </w:p>
    <w:p w14:paraId="4A4BE8FF"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0"/>
    </w:p>
    <w:p w14:paraId="5D365627" w14:textId="77777777" w:rsidR="00C11A8A"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3.投标人综合实力相关证明材料………………………………………</w:t>
      </w:r>
      <w:r>
        <w:rPr>
          <w:rFonts w:ascii="仿宋" w:eastAsia="仿宋" w:hAnsi="仿宋" w:cs="仿宋" w:hint="eastAsia"/>
          <w:lang w:val="zh-CN"/>
        </w:rPr>
        <w:t>……</w:t>
      </w:r>
      <w:r>
        <w:rPr>
          <w:rFonts w:ascii="仿宋" w:eastAsia="仿宋" w:hAnsi="仿宋" w:cs="仿宋" w:hint="eastAsia"/>
        </w:rPr>
        <w:t>……（页码）</w:t>
      </w:r>
    </w:p>
    <w:p w14:paraId="0893F601" w14:textId="77777777" w:rsidR="00C11A8A" w:rsidRDefault="00000000">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投标产品授权相关文件</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14:paraId="2F51440E" w14:textId="77777777" w:rsidR="00C11A8A" w:rsidRDefault="00000000">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lang w:val="zh-CN"/>
        </w:rPr>
        <w:t>5</w:t>
      </w:r>
      <w:r>
        <w:rPr>
          <w:rFonts w:ascii="仿宋" w:eastAsia="仿宋" w:hAnsi="仿宋" w:cs="仿宋" w:hint="eastAsia"/>
          <w:lang w:val="zh-CN"/>
        </w:rPr>
        <w:t>.</w:t>
      </w:r>
      <w:r>
        <w:rPr>
          <w:rFonts w:ascii="仿宋" w:eastAsia="仿宋" w:hAnsi="仿宋" w:cs="仿宋" w:hint="eastAsia"/>
          <w:szCs w:val="22"/>
        </w:rPr>
        <w:t>投标产品市场占有率相关证明材料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14:paraId="5BAC8FB2" w14:textId="77777777" w:rsidR="00C11A8A"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rPr>
        <w:t>6</w:t>
      </w:r>
      <w:r>
        <w:rPr>
          <w:rFonts w:ascii="仿宋" w:eastAsia="仿宋" w:hAnsi="仿宋" w:cs="仿宋" w:hint="eastAsia"/>
          <w:lang w:val="zh-CN"/>
        </w:rPr>
        <w:t>.</w:t>
      </w:r>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06118BDD" w14:textId="77777777" w:rsidR="00C11A8A"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7.</w:t>
      </w:r>
      <w:r>
        <w:rPr>
          <w:rFonts w:ascii="仿宋" w:eastAsia="仿宋" w:hAnsi="仿宋" w:cs="仿宋" w:hint="eastAsia"/>
        </w:rPr>
        <w:t>投标人供应服务能力承诺相关材料……………………………………………（页码）</w:t>
      </w:r>
    </w:p>
    <w:p w14:paraId="6A2F5BD9"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35E3875F"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74CD24CB"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7D09856A" w14:textId="77777777" w:rsidR="00C11A8A" w:rsidRDefault="00C11A8A">
      <w:pPr>
        <w:pStyle w:val="8"/>
        <w:numPr>
          <w:ilvl w:val="0"/>
          <w:numId w:val="0"/>
        </w:numPr>
        <w:rPr>
          <w:rFonts w:ascii="仿宋" w:eastAsia="仿宋" w:hAnsi="仿宋" w:cs="仿宋"/>
        </w:rPr>
      </w:pPr>
    </w:p>
    <w:p w14:paraId="71503581" w14:textId="77777777" w:rsidR="00C11A8A"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D219BC3" w14:textId="77777777" w:rsidR="00C11A8A" w:rsidRDefault="00C11A8A">
      <w:pPr>
        <w:rPr>
          <w:rFonts w:ascii="仿宋" w:eastAsia="仿宋" w:hAnsi="仿宋" w:cs="仿宋"/>
        </w:rPr>
      </w:pPr>
    </w:p>
    <w:p w14:paraId="7D615217" w14:textId="77777777" w:rsidR="00C11A8A" w:rsidRDefault="00C11A8A">
      <w:pPr>
        <w:rPr>
          <w:rFonts w:ascii="仿宋" w:eastAsia="仿宋" w:hAnsi="仿宋" w:cs="仿宋"/>
        </w:rPr>
      </w:pPr>
    </w:p>
    <w:p w14:paraId="19973CC9" w14:textId="77777777" w:rsidR="00C11A8A" w:rsidRDefault="00C11A8A">
      <w:pPr>
        <w:rPr>
          <w:rFonts w:ascii="仿宋" w:eastAsia="仿宋" w:hAnsi="仿宋" w:cs="仿宋"/>
        </w:rPr>
      </w:pPr>
    </w:p>
    <w:p w14:paraId="5A03AB62" w14:textId="77777777" w:rsidR="00C11A8A" w:rsidRDefault="00C11A8A">
      <w:pPr>
        <w:rPr>
          <w:rFonts w:ascii="仿宋" w:eastAsia="仿宋" w:hAnsi="仿宋" w:cs="仿宋"/>
        </w:rPr>
      </w:pPr>
    </w:p>
    <w:p w14:paraId="59D2A990" w14:textId="77777777" w:rsidR="00C11A8A" w:rsidRDefault="00C11A8A">
      <w:pPr>
        <w:rPr>
          <w:rFonts w:ascii="仿宋" w:eastAsia="仿宋" w:hAnsi="仿宋" w:cs="仿宋"/>
        </w:rPr>
      </w:pPr>
    </w:p>
    <w:p w14:paraId="01BFE6C9" w14:textId="77777777" w:rsidR="00C11A8A" w:rsidRDefault="00C11A8A">
      <w:pPr>
        <w:rPr>
          <w:rFonts w:ascii="仿宋" w:eastAsia="仿宋" w:hAnsi="仿宋" w:cs="仿宋"/>
        </w:rPr>
      </w:pPr>
    </w:p>
    <w:p w14:paraId="3A056EF5" w14:textId="77777777" w:rsidR="00C11A8A" w:rsidRDefault="00C11A8A">
      <w:pPr>
        <w:rPr>
          <w:rFonts w:ascii="仿宋" w:eastAsia="仿宋" w:hAnsi="仿宋" w:cs="仿宋"/>
        </w:rPr>
      </w:pPr>
    </w:p>
    <w:p w14:paraId="7D7E80D9" w14:textId="77777777" w:rsidR="00C11A8A" w:rsidRDefault="00C11A8A">
      <w:pPr>
        <w:rPr>
          <w:rFonts w:ascii="仿宋" w:eastAsia="仿宋" w:hAnsi="仿宋" w:cs="仿宋"/>
        </w:rPr>
      </w:pPr>
    </w:p>
    <w:p w14:paraId="7921FF7D" w14:textId="77777777" w:rsidR="00C11A8A" w:rsidRDefault="00C11A8A">
      <w:pPr>
        <w:rPr>
          <w:rFonts w:ascii="仿宋" w:eastAsia="仿宋" w:hAnsi="仿宋" w:cs="仿宋"/>
        </w:rPr>
      </w:pPr>
    </w:p>
    <w:p w14:paraId="28534597" w14:textId="77777777" w:rsidR="00C11A8A" w:rsidRDefault="00C11A8A">
      <w:pPr>
        <w:rPr>
          <w:rFonts w:ascii="仿宋" w:eastAsia="仿宋" w:hAnsi="仿宋" w:cs="仿宋"/>
        </w:rPr>
      </w:pPr>
    </w:p>
    <w:p w14:paraId="1DA169FB" w14:textId="77777777" w:rsidR="00C11A8A" w:rsidRDefault="00C11A8A">
      <w:pPr>
        <w:rPr>
          <w:rFonts w:ascii="仿宋" w:eastAsia="仿宋" w:hAnsi="仿宋" w:cs="仿宋"/>
        </w:rPr>
      </w:pPr>
    </w:p>
    <w:p w14:paraId="546B7788" w14:textId="77777777" w:rsidR="00C11A8A" w:rsidRDefault="00C11A8A">
      <w:pPr>
        <w:rPr>
          <w:rFonts w:ascii="仿宋" w:eastAsia="仿宋" w:hAnsi="仿宋" w:cs="仿宋"/>
        </w:rPr>
      </w:pPr>
    </w:p>
    <w:p w14:paraId="39D582D5" w14:textId="77777777" w:rsidR="00C11A8A" w:rsidRDefault="00C11A8A">
      <w:pPr>
        <w:rPr>
          <w:rFonts w:ascii="仿宋" w:eastAsia="仿宋" w:hAnsi="仿宋" w:cs="仿宋"/>
        </w:rPr>
      </w:pPr>
    </w:p>
    <w:p w14:paraId="4F090AD5" w14:textId="77777777" w:rsidR="00C11A8A" w:rsidRDefault="00C11A8A">
      <w:pPr>
        <w:rPr>
          <w:rFonts w:ascii="仿宋" w:eastAsia="仿宋" w:hAnsi="仿宋" w:cs="仿宋"/>
        </w:rPr>
      </w:pPr>
    </w:p>
    <w:p w14:paraId="28F164F9" w14:textId="77777777" w:rsidR="00C11A8A" w:rsidRDefault="00C11A8A">
      <w:pPr>
        <w:rPr>
          <w:rFonts w:ascii="仿宋" w:eastAsia="仿宋" w:hAnsi="仿宋" w:cs="仿宋"/>
        </w:rPr>
      </w:pPr>
    </w:p>
    <w:p w14:paraId="4FBB64E5" w14:textId="77777777" w:rsidR="00C11A8A" w:rsidRDefault="00C11A8A">
      <w:pPr>
        <w:rPr>
          <w:rFonts w:ascii="仿宋" w:eastAsia="仿宋" w:hAnsi="仿宋" w:cs="仿宋"/>
        </w:rPr>
      </w:pPr>
    </w:p>
    <w:p w14:paraId="631A871F" w14:textId="77777777" w:rsidR="00C11A8A" w:rsidRDefault="00C11A8A">
      <w:pPr>
        <w:rPr>
          <w:rFonts w:ascii="仿宋" w:eastAsia="仿宋" w:hAnsi="仿宋" w:cs="仿宋"/>
        </w:rPr>
      </w:pPr>
    </w:p>
    <w:p w14:paraId="0BBE999D" w14:textId="77777777" w:rsidR="00C11A8A" w:rsidRDefault="00C11A8A">
      <w:pPr>
        <w:rPr>
          <w:rFonts w:ascii="仿宋" w:eastAsia="仿宋" w:hAnsi="仿宋" w:cs="仿宋"/>
        </w:rPr>
      </w:pPr>
    </w:p>
    <w:p w14:paraId="2A17DE59" w14:textId="77777777" w:rsidR="00C11A8A" w:rsidRDefault="00C11A8A">
      <w:pPr>
        <w:rPr>
          <w:rFonts w:ascii="仿宋" w:eastAsia="仿宋" w:hAnsi="仿宋" w:cs="仿宋"/>
        </w:rPr>
      </w:pPr>
    </w:p>
    <w:p w14:paraId="70B9CCA7" w14:textId="77777777" w:rsidR="00C11A8A" w:rsidRDefault="00C11A8A">
      <w:pPr>
        <w:rPr>
          <w:rFonts w:ascii="仿宋" w:eastAsia="仿宋" w:hAnsi="仿宋" w:cs="仿宋"/>
        </w:rPr>
      </w:pPr>
    </w:p>
    <w:p w14:paraId="22ED1815" w14:textId="77777777" w:rsidR="00C11A8A" w:rsidRDefault="00C11A8A">
      <w:pPr>
        <w:pStyle w:val="af7"/>
        <w:spacing w:afterLines="0" w:line="440" w:lineRule="exact"/>
        <w:ind w:firstLineChars="0" w:firstLine="0"/>
        <w:rPr>
          <w:rFonts w:ascii="仿宋" w:eastAsia="仿宋" w:hAnsi="仿宋" w:cs="仿宋"/>
          <w:b/>
          <w:bCs/>
          <w:sz w:val="28"/>
          <w:szCs w:val="28"/>
        </w:rPr>
      </w:pPr>
    </w:p>
    <w:p w14:paraId="7CC1A961" w14:textId="77777777" w:rsidR="00C11A8A" w:rsidRDefault="00C11A8A">
      <w:pPr>
        <w:pStyle w:val="af7"/>
        <w:spacing w:afterLines="0" w:line="440" w:lineRule="exact"/>
        <w:ind w:firstLineChars="0" w:firstLine="0"/>
        <w:rPr>
          <w:rFonts w:ascii="仿宋" w:eastAsia="仿宋" w:hAnsi="仿宋" w:cs="仿宋"/>
          <w:b/>
          <w:bCs/>
          <w:sz w:val="28"/>
          <w:szCs w:val="28"/>
        </w:rPr>
      </w:pPr>
    </w:p>
    <w:p w14:paraId="2C8BE095" w14:textId="77777777" w:rsidR="00C11A8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10</w:t>
      </w:r>
      <w:r>
        <w:rPr>
          <w:rFonts w:ascii="仿宋" w:eastAsia="仿宋" w:hAnsi="仿宋" w:cs="仿宋" w:hint="eastAsia"/>
          <w:b/>
          <w:bCs/>
          <w:sz w:val="28"/>
          <w:szCs w:val="28"/>
        </w:rPr>
        <w:t>：</w:t>
      </w:r>
    </w:p>
    <w:p w14:paraId="0D336ECD" w14:textId="77777777" w:rsidR="00C11A8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92E6A92" w14:textId="77777777" w:rsidR="00C11A8A" w:rsidRDefault="00C11A8A">
      <w:pPr>
        <w:snapToGrid w:val="0"/>
        <w:spacing w:before="50"/>
        <w:jc w:val="center"/>
        <w:rPr>
          <w:rFonts w:ascii="仿宋" w:eastAsia="仿宋" w:hAnsi="仿宋" w:cs="仿宋"/>
          <w:b/>
          <w:sz w:val="32"/>
          <w:szCs w:val="32"/>
        </w:rPr>
      </w:pPr>
    </w:p>
    <w:p w14:paraId="54BB0A13" w14:textId="77777777" w:rsidR="00C11A8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6"/>
        <w:gridCol w:w="2799"/>
      </w:tblGrid>
      <w:tr w:rsidR="00C11A8A" w14:paraId="42BBCA85"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67E6D18" w14:textId="77777777" w:rsidR="00C11A8A"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5B2C04AA" w14:textId="77777777" w:rsidR="00C11A8A"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C11A8A" w14:paraId="0782E18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552536" w14:textId="77777777" w:rsidR="00C11A8A"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2815ABE" w14:textId="77777777" w:rsidR="00C11A8A" w:rsidRDefault="00C11A8A">
            <w:pPr>
              <w:snapToGrid w:val="0"/>
              <w:spacing w:beforeLines="50" w:before="156"/>
              <w:rPr>
                <w:rFonts w:ascii="仿宋" w:eastAsia="仿宋" w:hAnsi="仿宋" w:cs="仿宋"/>
                <w:sz w:val="28"/>
                <w:szCs w:val="28"/>
              </w:rPr>
            </w:pPr>
          </w:p>
        </w:tc>
      </w:tr>
      <w:tr w:rsidR="00C11A8A" w14:paraId="20FC1C3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311A100" w14:textId="77777777" w:rsidR="00C11A8A"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65A4B01" w14:textId="77777777" w:rsidR="00C11A8A" w:rsidRDefault="00C11A8A">
            <w:pPr>
              <w:snapToGrid w:val="0"/>
              <w:spacing w:beforeLines="50" w:before="156"/>
              <w:ind w:left="43"/>
              <w:rPr>
                <w:rFonts w:ascii="仿宋" w:eastAsia="仿宋" w:hAnsi="仿宋" w:cs="仿宋"/>
                <w:sz w:val="28"/>
                <w:szCs w:val="28"/>
              </w:rPr>
            </w:pPr>
          </w:p>
        </w:tc>
      </w:tr>
      <w:tr w:rsidR="00C11A8A" w14:paraId="1020C8E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D31BF6"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7E465C2" w14:textId="77777777" w:rsidR="00C11A8A" w:rsidRDefault="00C11A8A">
            <w:pPr>
              <w:snapToGrid w:val="0"/>
              <w:spacing w:beforeLines="50" w:before="156"/>
              <w:ind w:left="43"/>
              <w:rPr>
                <w:rFonts w:ascii="仿宋" w:eastAsia="仿宋" w:hAnsi="仿宋" w:cs="仿宋"/>
                <w:sz w:val="28"/>
                <w:szCs w:val="28"/>
              </w:rPr>
            </w:pPr>
          </w:p>
        </w:tc>
      </w:tr>
      <w:tr w:rsidR="00C11A8A" w14:paraId="5569E8A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4C909D5"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F8B1322" w14:textId="77777777" w:rsidR="00C11A8A" w:rsidRDefault="00C11A8A">
            <w:pPr>
              <w:snapToGrid w:val="0"/>
              <w:spacing w:beforeLines="50" w:before="156"/>
              <w:ind w:left="43"/>
              <w:rPr>
                <w:rFonts w:ascii="仿宋" w:eastAsia="仿宋" w:hAnsi="仿宋" w:cs="仿宋"/>
                <w:sz w:val="28"/>
                <w:szCs w:val="28"/>
              </w:rPr>
            </w:pPr>
          </w:p>
        </w:tc>
      </w:tr>
      <w:tr w:rsidR="00C11A8A" w14:paraId="29B84B5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B0E23D5"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88176D3" w14:textId="77777777" w:rsidR="00C11A8A" w:rsidRDefault="00C11A8A">
            <w:pPr>
              <w:snapToGrid w:val="0"/>
              <w:spacing w:beforeLines="50" w:before="156"/>
              <w:rPr>
                <w:rFonts w:ascii="仿宋" w:eastAsia="仿宋" w:hAnsi="仿宋" w:cs="仿宋"/>
                <w:sz w:val="28"/>
                <w:szCs w:val="28"/>
              </w:rPr>
            </w:pPr>
          </w:p>
        </w:tc>
      </w:tr>
      <w:tr w:rsidR="00C11A8A" w14:paraId="70C8ADD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E2EA4B8"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E71DA17" w14:textId="77777777" w:rsidR="00C11A8A" w:rsidRDefault="00C11A8A">
            <w:pPr>
              <w:snapToGrid w:val="0"/>
              <w:spacing w:beforeLines="50" w:before="156"/>
              <w:rPr>
                <w:rFonts w:ascii="仿宋" w:eastAsia="仿宋" w:hAnsi="仿宋" w:cs="仿宋"/>
                <w:sz w:val="28"/>
                <w:szCs w:val="28"/>
              </w:rPr>
            </w:pPr>
          </w:p>
        </w:tc>
      </w:tr>
      <w:tr w:rsidR="00C11A8A" w14:paraId="27C54D4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243A8"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0AA7E8B" w14:textId="77777777" w:rsidR="00C11A8A" w:rsidRDefault="00C11A8A">
            <w:pPr>
              <w:snapToGrid w:val="0"/>
              <w:spacing w:beforeLines="50" w:before="156"/>
              <w:rPr>
                <w:rFonts w:ascii="仿宋" w:eastAsia="仿宋" w:hAnsi="仿宋" w:cs="仿宋"/>
                <w:sz w:val="28"/>
                <w:szCs w:val="28"/>
              </w:rPr>
            </w:pPr>
          </w:p>
        </w:tc>
      </w:tr>
      <w:tr w:rsidR="00C11A8A" w14:paraId="1637B3C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7333C4B"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39CECDD" w14:textId="77777777" w:rsidR="00C11A8A" w:rsidRDefault="00C11A8A">
            <w:pPr>
              <w:snapToGrid w:val="0"/>
              <w:spacing w:beforeLines="50" w:before="156"/>
              <w:rPr>
                <w:rFonts w:ascii="仿宋" w:eastAsia="仿宋" w:hAnsi="仿宋" w:cs="仿宋"/>
                <w:sz w:val="28"/>
                <w:szCs w:val="28"/>
              </w:rPr>
            </w:pPr>
          </w:p>
        </w:tc>
      </w:tr>
      <w:tr w:rsidR="00C11A8A" w14:paraId="2FDF2F3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F7A1F1" w14:textId="77777777" w:rsidR="00C11A8A" w:rsidRDefault="00C11A8A">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40C888C" w14:textId="77777777" w:rsidR="00C11A8A" w:rsidRDefault="00C11A8A">
            <w:pPr>
              <w:snapToGrid w:val="0"/>
              <w:spacing w:beforeLines="50" w:before="156"/>
              <w:rPr>
                <w:rFonts w:ascii="仿宋" w:eastAsia="仿宋" w:hAnsi="仿宋" w:cs="仿宋"/>
                <w:sz w:val="28"/>
                <w:szCs w:val="28"/>
              </w:rPr>
            </w:pPr>
          </w:p>
        </w:tc>
      </w:tr>
    </w:tbl>
    <w:p w14:paraId="202307FB" w14:textId="77777777" w:rsidR="00C11A8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注：供应商可对该表格的内容和格式进行细化和调整，以更加利于评审。</w:t>
      </w:r>
    </w:p>
    <w:p w14:paraId="7AF5E818" w14:textId="77777777" w:rsidR="00C11A8A" w:rsidRDefault="00C11A8A">
      <w:pPr>
        <w:snapToGrid w:val="0"/>
        <w:spacing w:beforeLines="50" w:before="156"/>
        <w:rPr>
          <w:rFonts w:ascii="仿宋" w:eastAsia="仿宋" w:hAnsi="仿宋" w:cs="仿宋"/>
          <w:sz w:val="28"/>
          <w:szCs w:val="28"/>
        </w:rPr>
      </w:pPr>
    </w:p>
    <w:p w14:paraId="46D5DE99" w14:textId="77777777" w:rsidR="00C11A8A" w:rsidRDefault="00C11A8A">
      <w:pPr>
        <w:snapToGrid w:val="0"/>
        <w:spacing w:beforeLines="50" w:before="156"/>
        <w:rPr>
          <w:rFonts w:ascii="仿宋" w:eastAsia="仿宋" w:hAnsi="仿宋" w:cs="仿宋"/>
          <w:sz w:val="28"/>
          <w:szCs w:val="28"/>
        </w:rPr>
      </w:pPr>
    </w:p>
    <w:p w14:paraId="15C9736B" w14:textId="77777777" w:rsidR="00C11A8A" w:rsidRDefault="00C11A8A">
      <w:pPr>
        <w:snapToGrid w:val="0"/>
        <w:spacing w:beforeLines="50" w:before="156"/>
        <w:rPr>
          <w:rFonts w:ascii="仿宋" w:eastAsia="仿宋" w:hAnsi="仿宋" w:cs="仿宋"/>
          <w:sz w:val="28"/>
          <w:szCs w:val="28"/>
        </w:rPr>
      </w:pPr>
    </w:p>
    <w:p w14:paraId="6C5D8F8F" w14:textId="77777777" w:rsidR="00C11A8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5C5949EC" w14:textId="77777777" w:rsidR="00C11A8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6875CF01" w14:textId="77777777" w:rsidR="00C11A8A" w:rsidRDefault="00C11A8A">
      <w:pPr>
        <w:snapToGrid w:val="0"/>
        <w:spacing w:before="50" w:afterLines="50" w:after="156"/>
        <w:jc w:val="left"/>
        <w:rPr>
          <w:rFonts w:ascii="仿宋" w:eastAsia="仿宋" w:hAnsi="仿宋" w:cs="仿宋"/>
          <w:sz w:val="30"/>
          <w:szCs w:val="30"/>
        </w:rPr>
      </w:pPr>
    </w:p>
    <w:p w14:paraId="0A934543" w14:textId="77777777" w:rsidR="00C11A8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4ED4E465" w14:textId="77777777" w:rsidR="00C11A8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84AD45A" w14:textId="77777777" w:rsidR="00C11A8A" w:rsidRDefault="00C11A8A">
      <w:pPr>
        <w:snapToGrid w:val="0"/>
        <w:spacing w:before="50" w:afterLines="50" w:after="156"/>
        <w:jc w:val="center"/>
        <w:rPr>
          <w:rFonts w:ascii="仿宋" w:eastAsia="仿宋" w:hAnsi="仿宋" w:cs="仿宋"/>
          <w:b/>
          <w:spacing w:val="40"/>
          <w:kern w:val="0"/>
          <w:sz w:val="36"/>
          <w:szCs w:val="36"/>
        </w:rPr>
      </w:pPr>
    </w:p>
    <w:p w14:paraId="49C15C7B" w14:textId="77777777" w:rsidR="00C11A8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A05C815" w14:textId="77777777" w:rsidR="00C11A8A" w:rsidRDefault="00000000">
      <w:pPr>
        <w:pStyle w:val="a6"/>
        <w:snapToGrid w:val="0"/>
        <w:rPr>
          <w:rFonts w:ascii="仿宋" w:eastAsia="仿宋" w:hAnsi="仿宋" w:cs="仿宋"/>
          <w:kern w:val="0"/>
          <w:sz w:val="28"/>
          <w:szCs w:val="28"/>
          <w:u w:val="single"/>
        </w:rPr>
      </w:pPr>
      <w:r>
        <w:rPr>
          <w:rFonts w:ascii="仿宋" w:eastAsia="仿宋" w:hAnsi="仿宋" w:cs="仿宋" w:hint="eastAsia"/>
          <w:sz w:val="28"/>
          <w:szCs w:val="28"/>
        </w:rPr>
        <w:t>标段号：</w:t>
      </w:r>
    </w:p>
    <w:p w14:paraId="6AD98898" w14:textId="77777777" w:rsidR="00C11A8A" w:rsidRDefault="00000000">
      <w:pPr>
        <w:pStyle w:val="a6"/>
        <w:snapToGrid w:val="0"/>
        <w:rPr>
          <w:rFonts w:ascii="仿宋" w:eastAsia="仿宋" w:hAnsi="仿宋" w:cs="仿宋"/>
          <w:sz w:val="28"/>
          <w:szCs w:val="28"/>
        </w:rPr>
      </w:pPr>
      <w:r>
        <w:rPr>
          <w:rFonts w:ascii="仿宋" w:eastAsia="仿宋" w:hAnsi="仿宋" w:cs="仿宋" w:hint="eastAsia"/>
          <w:sz w:val="28"/>
          <w:szCs w:val="28"/>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C11A8A" w14:paraId="68A50A2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65A2D8C"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3C92374A"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05FED25"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B19876D"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D6D120C"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C5A5212"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00B2BD3"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79CE25E"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C11A8A" w14:paraId="1F04657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E82CDF6" w14:textId="77777777" w:rsidR="00C11A8A" w:rsidRDefault="00C11A8A">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B2429C4" w14:textId="77777777" w:rsidR="00C11A8A" w:rsidRDefault="00C11A8A">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5562FE0C" w14:textId="77777777" w:rsidR="00C11A8A" w:rsidRDefault="00C11A8A">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1B8F4E4" w14:textId="77777777" w:rsidR="00C11A8A" w:rsidRDefault="00C11A8A">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F97A333" w14:textId="77777777" w:rsidR="00C11A8A" w:rsidRDefault="00C11A8A">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75CA33C" w14:textId="77777777" w:rsidR="00C11A8A" w:rsidRDefault="00C11A8A">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7EF081D" w14:textId="77777777" w:rsidR="00C11A8A" w:rsidRDefault="00C11A8A">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28174024" w14:textId="77777777" w:rsidR="00C11A8A" w:rsidRDefault="00C11A8A">
            <w:pPr>
              <w:widowControl/>
              <w:jc w:val="center"/>
              <w:rPr>
                <w:rFonts w:ascii="仿宋" w:eastAsia="仿宋" w:hAnsi="仿宋" w:cs="宋体"/>
                <w:kern w:val="0"/>
                <w:szCs w:val="21"/>
              </w:rPr>
            </w:pPr>
          </w:p>
        </w:tc>
      </w:tr>
      <w:tr w:rsidR="00C11A8A" w14:paraId="561943C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B47B04" w14:textId="77777777" w:rsidR="00C11A8A" w:rsidRDefault="00C11A8A">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4E00F8F" w14:textId="77777777" w:rsidR="00C11A8A" w:rsidRDefault="00C11A8A">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32C1C940" w14:textId="77777777" w:rsidR="00C11A8A" w:rsidRDefault="00C11A8A">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F527018" w14:textId="77777777" w:rsidR="00C11A8A" w:rsidRDefault="00C11A8A">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8A32C60" w14:textId="77777777" w:rsidR="00C11A8A" w:rsidRDefault="00C11A8A">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6EA28AF" w14:textId="77777777" w:rsidR="00C11A8A" w:rsidRDefault="00C11A8A">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02771D4" w14:textId="77777777" w:rsidR="00C11A8A" w:rsidRDefault="00C11A8A">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446AAF4" w14:textId="77777777" w:rsidR="00C11A8A" w:rsidRDefault="00C11A8A">
            <w:pPr>
              <w:widowControl/>
              <w:jc w:val="center"/>
              <w:rPr>
                <w:rFonts w:ascii="仿宋" w:eastAsia="仿宋" w:hAnsi="仿宋" w:cs="Arial"/>
                <w:szCs w:val="21"/>
              </w:rPr>
            </w:pPr>
          </w:p>
        </w:tc>
      </w:tr>
      <w:tr w:rsidR="00C11A8A" w14:paraId="1766986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24A3449" w14:textId="77777777" w:rsidR="00C11A8A" w:rsidRDefault="00C11A8A">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3C4AC30" w14:textId="77777777" w:rsidR="00C11A8A" w:rsidRDefault="00C11A8A">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B0E74D7" w14:textId="77777777" w:rsidR="00C11A8A" w:rsidRDefault="00C11A8A">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4A56047" w14:textId="77777777" w:rsidR="00C11A8A" w:rsidRDefault="00C11A8A">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76B6D85" w14:textId="77777777" w:rsidR="00C11A8A" w:rsidRDefault="00C11A8A">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F55462E" w14:textId="77777777" w:rsidR="00C11A8A" w:rsidRDefault="00C11A8A">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5723BC3" w14:textId="77777777" w:rsidR="00C11A8A" w:rsidRDefault="00C11A8A">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A6B74A4" w14:textId="77777777" w:rsidR="00C11A8A" w:rsidRDefault="00C11A8A">
            <w:pPr>
              <w:widowControl/>
              <w:jc w:val="center"/>
              <w:rPr>
                <w:rFonts w:ascii="仿宋" w:eastAsia="仿宋" w:hAnsi="仿宋" w:cs="Arial"/>
                <w:szCs w:val="21"/>
              </w:rPr>
            </w:pPr>
          </w:p>
        </w:tc>
      </w:tr>
      <w:tr w:rsidR="00C11A8A" w14:paraId="2B3D262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5F0DB84" w14:textId="77777777" w:rsidR="00C11A8A" w:rsidRDefault="00C11A8A">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42230B8" w14:textId="77777777" w:rsidR="00C11A8A" w:rsidRDefault="00C11A8A">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7EB3CD8B" w14:textId="77777777" w:rsidR="00C11A8A" w:rsidRDefault="00C11A8A">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2E1515E" w14:textId="77777777" w:rsidR="00C11A8A" w:rsidRDefault="00C11A8A">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28FB775D" w14:textId="77777777" w:rsidR="00C11A8A" w:rsidRDefault="00C11A8A">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521EFA0F" w14:textId="77777777" w:rsidR="00C11A8A" w:rsidRDefault="00C11A8A">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096BF209" w14:textId="77777777" w:rsidR="00C11A8A" w:rsidRDefault="00C11A8A">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D30FBEB" w14:textId="77777777" w:rsidR="00C11A8A" w:rsidRDefault="00C11A8A">
            <w:pPr>
              <w:widowControl/>
              <w:jc w:val="center"/>
              <w:rPr>
                <w:rFonts w:ascii="仿宋" w:eastAsia="仿宋" w:hAnsi="仿宋" w:cs="宋体"/>
                <w:color w:val="000000"/>
                <w:kern w:val="0"/>
                <w:szCs w:val="21"/>
                <w:lang w:bidi="ar"/>
              </w:rPr>
            </w:pPr>
          </w:p>
        </w:tc>
      </w:tr>
    </w:tbl>
    <w:p w14:paraId="63ECD64B" w14:textId="77777777" w:rsidR="00C11A8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C11A8A" w14:paraId="3CD3033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FE5E353"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014EA619"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4146B060"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4FE91B8E"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C11A8A" w14:paraId="28910F4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2FD6D0"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4509E02" w14:textId="77777777" w:rsidR="00C11A8A" w:rsidRDefault="00C11A8A">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3CAB89F" w14:textId="77777777" w:rsidR="00C11A8A" w:rsidRDefault="00C11A8A">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3199C62" w14:textId="77777777" w:rsidR="00C11A8A" w:rsidRDefault="00C11A8A">
            <w:pPr>
              <w:snapToGrid w:val="0"/>
              <w:spacing w:before="50" w:after="50"/>
              <w:jc w:val="center"/>
              <w:rPr>
                <w:rFonts w:ascii="仿宋" w:eastAsia="仿宋" w:hAnsi="仿宋" w:cs="仿宋"/>
                <w:szCs w:val="21"/>
              </w:rPr>
            </w:pPr>
          </w:p>
        </w:tc>
      </w:tr>
      <w:tr w:rsidR="00C11A8A" w14:paraId="1F84633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004E38C"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369A6540" w14:textId="77777777" w:rsidR="00C11A8A" w:rsidRDefault="00C11A8A">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C2B1799" w14:textId="77777777" w:rsidR="00C11A8A" w:rsidRDefault="00C11A8A">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C353021" w14:textId="77777777" w:rsidR="00C11A8A" w:rsidRDefault="00C11A8A">
            <w:pPr>
              <w:snapToGrid w:val="0"/>
              <w:spacing w:before="50" w:after="50"/>
              <w:jc w:val="center"/>
              <w:rPr>
                <w:rFonts w:ascii="仿宋" w:eastAsia="仿宋" w:hAnsi="仿宋" w:cs="仿宋"/>
                <w:szCs w:val="21"/>
              </w:rPr>
            </w:pPr>
          </w:p>
        </w:tc>
      </w:tr>
      <w:tr w:rsidR="00C11A8A" w14:paraId="6D8D586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4E001BD" w14:textId="77777777" w:rsidR="00C11A8A"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0AF7CB1" w14:textId="77777777" w:rsidR="00C11A8A" w:rsidRDefault="00C11A8A">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74F3B4A" w14:textId="77777777" w:rsidR="00C11A8A" w:rsidRDefault="00C11A8A">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5A24711" w14:textId="77777777" w:rsidR="00C11A8A" w:rsidRDefault="00C11A8A">
            <w:pPr>
              <w:snapToGrid w:val="0"/>
              <w:spacing w:before="50" w:after="50"/>
              <w:jc w:val="center"/>
              <w:rPr>
                <w:rFonts w:ascii="仿宋" w:eastAsia="仿宋" w:hAnsi="仿宋" w:cs="仿宋"/>
                <w:szCs w:val="21"/>
              </w:rPr>
            </w:pPr>
          </w:p>
        </w:tc>
      </w:tr>
    </w:tbl>
    <w:p w14:paraId="6286342C" w14:textId="77777777" w:rsidR="00C11A8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注：在填写时，如上表不适合本项目的实际情况，可在确保内容完整的情况下，对上表进行细化。</w:t>
      </w:r>
    </w:p>
    <w:p w14:paraId="518C6F73" w14:textId="77777777" w:rsidR="00C11A8A" w:rsidRDefault="00C11A8A">
      <w:pPr>
        <w:snapToGrid w:val="0"/>
        <w:spacing w:beforeLines="50" w:before="156"/>
        <w:rPr>
          <w:rFonts w:ascii="仿宋" w:eastAsia="仿宋" w:hAnsi="仿宋" w:cs="仿宋"/>
          <w:sz w:val="28"/>
          <w:szCs w:val="28"/>
        </w:rPr>
      </w:pPr>
    </w:p>
    <w:p w14:paraId="139C6519" w14:textId="77777777" w:rsidR="00C11A8A" w:rsidRDefault="00C11A8A">
      <w:pPr>
        <w:snapToGrid w:val="0"/>
        <w:spacing w:beforeLines="50" w:before="156"/>
        <w:rPr>
          <w:rFonts w:ascii="仿宋" w:eastAsia="仿宋" w:hAnsi="仿宋" w:cs="仿宋"/>
          <w:sz w:val="28"/>
          <w:szCs w:val="28"/>
        </w:rPr>
      </w:pPr>
    </w:p>
    <w:p w14:paraId="71DF2D25" w14:textId="77777777" w:rsidR="00C11A8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19D3E612" w14:textId="77777777" w:rsidR="00C11A8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12DFD4E" w14:textId="77777777" w:rsidR="00C11A8A" w:rsidRDefault="00C11A8A">
      <w:pPr>
        <w:snapToGrid w:val="0"/>
        <w:spacing w:before="50" w:after="50"/>
        <w:rPr>
          <w:rFonts w:ascii="仿宋" w:eastAsia="仿宋" w:hAnsi="仿宋" w:cs="仿宋"/>
          <w:spacing w:val="20"/>
          <w:sz w:val="30"/>
          <w:szCs w:val="30"/>
        </w:rPr>
      </w:pPr>
    </w:p>
    <w:p w14:paraId="0C5B7F18" w14:textId="77777777" w:rsidR="00C11A8A" w:rsidRDefault="00C11A8A">
      <w:pPr>
        <w:snapToGrid w:val="0"/>
        <w:spacing w:before="50" w:after="50"/>
        <w:rPr>
          <w:rFonts w:ascii="仿宋" w:eastAsia="仿宋" w:hAnsi="仿宋" w:cs="仿宋"/>
          <w:b/>
          <w:bCs/>
          <w:sz w:val="30"/>
          <w:szCs w:val="30"/>
        </w:rPr>
      </w:pPr>
      <w:bookmarkStart w:id="25" w:name="_Toc64369811"/>
      <w:bookmarkStart w:id="26" w:name="_Toc64369810"/>
      <w:bookmarkStart w:id="27" w:name="_Toc64369805"/>
      <w:bookmarkStart w:id="28" w:name="_Toc64369808"/>
      <w:bookmarkStart w:id="29" w:name="_Toc64369812"/>
      <w:bookmarkStart w:id="30" w:name="_Toc64369813"/>
      <w:bookmarkStart w:id="31" w:name="_Toc64369814"/>
      <w:bookmarkStart w:id="32" w:name="_Toc64369807"/>
      <w:bookmarkStart w:id="33" w:name="_Toc64369804"/>
      <w:bookmarkStart w:id="34" w:name="_Toc64369809"/>
      <w:bookmarkStart w:id="35" w:name="_Toc64369806"/>
      <w:bookmarkEnd w:id="25"/>
      <w:bookmarkEnd w:id="26"/>
      <w:bookmarkEnd w:id="27"/>
      <w:bookmarkEnd w:id="28"/>
      <w:bookmarkEnd w:id="29"/>
      <w:bookmarkEnd w:id="30"/>
      <w:bookmarkEnd w:id="31"/>
      <w:bookmarkEnd w:id="32"/>
      <w:bookmarkEnd w:id="33"/>
      <w:bookmarkEnd w:id="34"/>
      <w:bookmarkEnd w:id="35"/>
    </w:p>
    <w:p w14:paraId="2D27629C" w14:textId="77777777" w:rsidR="00C11A8A" w:rsidRDefault="00C11A8A">
      <w:pPr>
        <w:snapToGrid w:val="0"/>
        <w:spacing w:before="50" w:after="50"/>
        <w:rPr>
          <w:rFonts w:ascii="仿宋" w:eastAsia="仿宋" w:hAnsi="仿宋" w:cs="仿宋"/>
          <w:b/>
          <w:bCs/>
          <w:sz w:val="30"/>
          <w:szCs w:val="30"/>
        </w:rPr>
      </w:pPr>
    </w:p>
    <w:p w14:paraId="5AFEB890" w14:textId="77777777" w:rsidR="00C11A8A" w:rsidRDefault="00C11A8A">
      <w:pPr>
        <w:snapToGrid w:val="0"/>
        <w:spacing w:before="50" w:after="50"/>
        <w:rPr>
          <w:rFonts w:ascii="仿宋" w:eastAsia="仿宋" w:hAnsi="仿宋" w:cs="仿宋"/>
          <w:b/>
          <w:bCs/>
          <w:sz w:val="30"/>
          <w:szCs w:val="30"/>
        </w:rPr>
      </w:pPr>
    </w:p>
    <w:p w14:paraId="78FB477F" w14:textId="77777777" w:rsidR="00C11A8A"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5AF2D583" w14:textId="77777777" w:rsidR="00C11A8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0F5DE87" w14:textId="77777777" w:rsidR="00C11A8A" w:rsidRDefault="00C11A8A">
      <w:pPr>
        <w:snapToGrid w:val="0"/>
        <w:spacing w:before="50" w:afterLines="50" w:after="156"/>
        <w:jc w:val="center"/>
        <w:rPr>
          <w:rFonts w:ascii="仿宋" w:eastAsia="仿宋" w:hAnsi="仿宋" w:cs="仿宋"/>
          <w:b/>
          <w:sz w:val="32"/>
          <w:szCs w:val="32"/>
        </w:rPr>
      </w:pPr>
    </w:p>
    <w:p w14:paraId="6366B603" w14:textId="77777777" w:rsidR="00C11A8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6616A2D" w14:textId="77777777" w:rsidR="00C11A8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C11A8A" w14:paraId="21F12A55"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333F6E"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31514D5"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采购文件</w:t>
            </w:r>
          </w:p>
          <w:p w14:paraId="6ACD2038"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A59F350"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投标文件</w:t>
            </w:r>
          </w:p>
          <w:p w14:paraId="47D81E5A"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91137D0"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佐证材料</w:t>
            </w:r>
          </w:p>
          <w:p w14:paraId="34970D97"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页码</w:t>
            </w:r>
          </w:p>
        </w:tc>
      </w:tr>
      <w:tr w:rsidR="00C11A8A" w14:paraId="66ACDD7D"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BF1B581"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2CCD94D" w14:textId="77777777" w:rsidR="00C11A8A" w:rsidRDefault="00C11A8A">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47B924BB" w14:textId="77777777" w:rsidR="00C11A8A" w:rsidRDefault="00C11A8A">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24C2F7E5" w14:textId="77777777" w:rsidR="00C11A8A" w:rsidRDefault="00C11A8A">
            <w:pPr>
              <w:snapToGrid w:val="0"/>
              <w:spacing w:before="50" w:after="50"/>
              <w:rPr>
                <w:rFonts w:ascii="仿宋" w:eastAsia="仿宋" w:hAnsi="仿宋" w:cs="仿宋"/>
                <w:spacing w:val="20"/>
                <w:sz w:val="28"/>
                <w:szCs w:val="28"/>
              </w:rPr>
            </w:pPr>
          </w:p>
        </w:tc>
      </w:tr>
      <w:tr w:rsidR="00C11A8A" w14:paraId="0840FF28" w14:textId="77777777">
        <w:trPr>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0B9E153"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05E99F" w14:textId="77777777" w:rsidR="00C11A8A" w:rsidRDefault="00C11A8A">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6BE042A3" w14:textId="77777777" w:rsidR="00C11A8A" w:rsidRDefault="00C11A8A">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15696B2B" w14:textId="77777777" w:rsidR="00C11A8A" w:rsidRDefault="00C11A8A">
            <w:pPr>
              <w:snapToGrid w:val="0"/>
              <w:spacing w:before="50" w:after="50"/>
              <w:rPr>
                <w:rFonts w:ascii="仿宋" w:eastAsia="仿宋" w:hAnsi="仿宋" w:cs="仿宋"/>
                <w:spacing w:val="20"/>
                <w:sz w:val="28"/>
                <w:szCs w:val="28"/>
              </w:rPr>
            </w:pPr>
          </w:p>
        </w:tc>
      </w:tr>
      <w:tr w:rsidR="00C11A8A" w14:paraId="38359C24" w14:textId="77777777">
        <w:trPr>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0894D4A"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E66ECB7" w14:textId="77777777" w:rsidR="00C11A8A" w:rsidRDefault="00C11A8A">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7D942AB4" w14:textId="77777777" w:rsidR="00C11A8A" w:rsidRDefault="00C11A8A">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38372FE8" w14:textId="77777777" w:rsidR="00C11A8A" w:rsidRDefault="00C11A8A">
            <w:pPr>
              <w:snapToGrid w:val="0"/>
              <w:spacing w:before="50" w:after="50"/>
              <w:rPr>
                <w:rFonts w:ascii="仿宋" w:eastAsia="仿宋" w:hAnsi="仿宋" w:cs="仿宋"/>
                <w:spacing w:val="20"/>
                <w:sz w:val="28"/>
                <w:szCs w:val="28"/>
              </w:rPr>
            </w:pPr>
          </w:p>
        </w:tc>
      </w:tr>
      <w:tr w:rsidR="00C11A8A" w14:paraId="55A2EECA" w14:textId="77777777">
        <w:trPr>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BB3E824"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FDDAFD4" w14:textId="77777777" w:rsidR="00C11A8A" w:rsidRDefault="00C11A8A">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36AF3082" w14:textId="77777777" w:rsidR="00C11A8A" w:rsidRDefault="00C11A8A">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79E4B28E" w14:textId="77777777" w:rsidR="00C11A8A" w:rsidRDefault="00C11A8A">
            <w:pPr>
              <w:snapToGrid w:val="0"/>
              <w:spacing w:before="50" w:after="50"/>
              <w:rPr>
                <w:rFonts w:ascii="仿宋" w:eastAsia="仿宋" w:hAnsi="仿宋" w:cs="仿宋"/>
                <w:spacing w:val="20"/>
                <w:sz w:val="28"/>
                <w:szCs w:val="28"/>
              </w:rPr>
            </w:pPr>
          </w:p>
        </w:tc>
      </w:tr>
      <w:tr w:rsidR="00C11A8A" w14:paraId="26BB6812" w14:textId="77777777">
        <w:trPr>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AFA94D"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BFEDAB7" w14:textId="77777777" w:rsidR="00C11A8A" w:rsidRDefault="00C11A8A">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7B19A652" w14:textId="77777777" w:rsidR="00C11A8A" w:rsidRDefault="00C11A8A">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220EA422" w14:textId="77777777" w:rsidR="00C11A8A" w:rsidRDefault="00C11A8A">
            <w:pPr>
              <w:snapToGrid w:val="0"/>
              <w:spacing w:before="50" w:after="50"/>
              <w:rPr>
                <w:rFonts w:ascii="仿宋" w:eastAsia="仿宋" w:hAnsi="仿宋" w:cs="仿宋"/>
                <w:spacing w:val="20"/>
                <w:sz w:val="28"/>
                <w:szCs w:val="28"/>
              </w:rPr>
            </w:pPr>
          </w:p>
        </w:tc>
      </w:tr>
      <w:tr w:rsidR="00C11A8A" w14:paraId="538285DE"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E944B75" w14:textId="77777777" w:rsidR="00C11A8A"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A1FCE4D" w14:textId="77777777" w:rsidR="00C11A8A" w:rsidRDefault="00C11A8A">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513A311F" w14:textId="77777777" w:rsidR="00C11A8A" w:rsidRDefault="00C11A8A">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407B413D" w14:textId="77777777" w:rsidR="00C11A8A" w:rsidRDefault="00C11A8A">
            <w:pPr>
              <w:snapToGrid w:val="0"/>
              <w:spacing w:before="50" w:after="50"/>
              <w:rPr>
                <w:rFonts w:ascii="仿宋" w:eastAsia="仿宋" w:hAnsi="仿宋" w:cs="仿宋"/>
                <w:spacing w:val="20"/>
                <w:sz w:val="28"/>
                <w:szCs w:val="28"/>
              </w:rPr>
            </w:pPr>
          </w:p>
        </w:tc>
      </w:tr>
    </w:tbl>
    <w:p w14:paraId="51568524" w14:textId="77777777" w:rsidR="00C11A8A"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14:paraId="7F3E9AB4" w14:textId="77777777" w:rsidR="00C11A8A" w:rsidRDefault="00C11A8A">
      <w:pPr>
        <w:pStyle w:val="31"/>
        <w:rPr>
          <w:rFonts w:ascii="仿宋" w:eastAsia="仿宋" w:hAnsi="仿宋" w:cs="仿宋"/>
          <w:b w:val="0"/>
          <w:bCs w:val="0"/>
          <w:spacing w:val="20"/>
          <w:kern w:val="0"/>
          <w:sz w:val="28"/>
          <w:szCs w:val="28"/>
        </w:rPr>
      </w:pPr>
    </w:p>
    <w:p w14:paraId="1FC1E96C" w14:textId="77777777" w:rsidR="00C11A8A" w:rsidRDefault="00C11A8A">
      <w:pPr>
        <w:snapToGrid w:val="0"/>
        <w:spacing w:before="50" w:after="50"/>
        <w:rPr>
          <w:rFonts w:ascii="仿宋" w:eastAsia="仿宋" w:hAnsi="仿宋" w:cs="仿宋"/>
          <w:spacing w:val="20"/>
          <w:sz w:val="30"/>
          <w:szCs w:val="30"/>
        </w:rPr>
      </w:pPr>
    </w:p>
    <w:p w14:paraId="6D249BCA" w14:textId="77777777" w:rsidR="00C11A8A" w:rsidRDefault="00C11A8A">
      <w:pPr>
        <w:snapToGrid w:val="0"/>
        <w:spacing w:before="50" w:after="50"/>
        <w:rPr>
          <w:rFonts w:ascii="仿宋" w:eastAsia="仿宋" w:hAnsi="仿宋" w:cs="仿宋"/>
          <w:spacing w:val="20"/>
          <w:sz w:val="30"/>
          <w:szCs w:val="30"/>
        </w:rPr>
      </w:pPr>
    </w:p>
    <w:p w14:paraId="30798022" w14:textId="77777777" w:rsidR="00C11A8A" w:rsidRDefault="00C11A8A">
      <w:pPr>
        <w:snapToGrid w:val="0"/>
        <w:spacing w:before="50" w:after="50"/>
        <w:rPr>
          <w:rFonts w:ascii="仿宋" w:eastAsia="仿宋" w:hAnsi="仿宋" w:cs="仿宋"/>
          <w:spacing w:val="20"/>
          <w:sz w:val="30"/>
          <w:szCs w:val="30"/>
        </w:rPr>
      </w:pPr>
    </w:p>
    <w:p w14:paraId="4035539F" w14:textId="77777777" w:rsidR="00C11A8A" w:rsidRDefault="00C11A8A">
      <w:pPr>
        <w:snapToGrid w:val="0"/>
        <w:spacing w:beforeLines="50" w:before="156"/>
        <w:rPr>
          <w:rFonts w:ascii="仿宋" w:eastAsia="仿宋" w:hAnsi="仿宋" w:cs="仿宋"/>
          <w:sz w:val="30"/>
          <w:szCs w:val="30"/>
        </w:rPr>
      </w:pPr>
    </w:p>
    <w:p w14:paraId="58D5C83D" w14:textId="77777777" w:rsidR="00C11A8A" w:rsidRDefault="00C11A8A">
      <w:pPr>
        <w:snapToGrid w:val="0"/>
        <w:spacing w:beforeLines="50" w:before="156"/>
        <w:rPr>
          <w:rFonts w:ascii="仿宋" w:eastAsia="仿宋" w:hAnsi="仿宋" w:cs="仿宋"/>
          <w:sz w:val="30"/>
          <w:szCs w:val="30"/>
        </w:rPr>
      </w:pPr>
    </w:p>
    <w:p w14:paraId="1C6F9EF5" w14:textId="77777777" w:rsidR="00C11A8A" w:rsidRDefault="00C11A8A">
      <w:pPr>
        <w:snapToGrid w:val="0"/>
        <w:spacing w:beforeLines="50" w:before="156"/>
        <w:rPr>
          <w:rFonts w:ascii="仿宋" w:eastAsia="仿宋" w:hAnsi="仿宋" w:cs="仿宋"/>
          <w:sz w:val="30"/>
          <w:szCs w:val="30"/>
        </w:rPr>
      </w:pPr>
    </w:p>
    <w:p w14:paraId="0131EBD5" w14:textId="77777777" w:rsidR="00C11A8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73310126" w14:textId="77777777" w:rsidR="00C11A8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A06068B" w14:textId="77777777" w:rsidR="00C11A8A" w:rsidRDefault="00C11A8A">
      <w:pPr>
        <w:snapToGrid w:val="0"/>
        <w:spacing w:before="50" w:after="50"/>
        <w:jc w:val="left"/>
        <w:rPr>
          <w:rFonts w:ascii="仿宋" w:eastAsia="仿宋" w:hAnsi="仿宋" w:cs="仿宋"/>
          <w:b/>
          <w:bCs/>
          <w:sz w:val="28"/>
          <w:szCs w:val="28"/>
        </w:rPr>
      </w:pPr>
    </w:p>
    <w:p w14:paraId="1435CB8E" w14:textId="77777777" w:rsidR="00C11A8A" w:rsidRDefault="00C11A8A">
      <w:pPr>
        <w:snapToGrid w:val="0"/>
        <w:spacing w:before="50" w:after="50"/>
        <w:jc w:val="left"/>
        <w:rPr>
          <w:rFonts w:ascii="仿宋" w:eastAsia="仿宋" w:hAnsi="仿宋" w:cs="仿宋"/>
          <w:b/>
          <w:bCs/>
          <w:sz w:val="30"/>
          <w:szCs w:val="30"/>
        </w:rPr>
      </w:pPr>
    </w:p>
    <w:p w14:paraId="6ECEBDE1" w14:textId="77777777" w:rsidR="00C11A8A" w:rsidRDefault="00C11A8A">
      <w:pPr>
        <w:snapToGrid w:val="0"/>
        <w:spacing w:before="50" w:after="50"/>
        <w:jc w:val="left"/>
        <w:rPr>
          <w:rFonts w:ascii="仿宋" w:eastAsia="仿宋" w:hAnsi="仿宋" w:cs="仿宋"/>
          <w:b/>
          <w:bCs/>
          <w:sz w:val="30"/>
          <w:szCs w:val="30"/>
        </w:rPr>
      </w:pPr>
    </w:p>
    <w:p w14:paraId="0C5762E4" w14:textId="77777777" w:rsidR="00C11A8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14:paraId="0F798BF0" w14:textId="77777777" w:rsidR="00C11A8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4FA3820" w14:textId="77777777" w:rsidR="00C11A8A" w:rsidRDefault="00C11A8A">
      <w:pPr>
        <w:snapToGrid w:val="0"/>
        <w:spacing w:beforeLines="50" w:before="156" w:after="50"/>
        <w:jc w:val="right"/>
        <w:rPr>
          <w:rFonts w:ascii="仿宋" w:eastAsia="仿宋" w:hAnsi="仿宋" w:cs="仿宋"/>
          <w:bCs/>
          <w:sz w:val="30"/>
          <w:szCs w:val="30"/>
        </w:rPr>
      </w:pPr>
    </w:p>
    <w:p w14:paraId="4E47F778" w14:textId="77777777" w:rsidR="00C11A8A"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9ED9A40" w14:textId="77777777" w:rsidR="00C11A8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B43530D" w14:textId="77777777" w:rsidR="00C11A8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0D616B5" w14:textId="77777777" w:rsidR="00C11A8A" w:rsidRDefault="00C11A8A">
      <w:pPr>
        <w:spacing w:line="1200" w:lineRule="exact"/>
        <w:ind w:right="6"/>
        <w:jc w:val="center"/>
        <w:rPr>
          <w:rFonts w:ascii="仿宋" w:eastAsia="仿宋" w:hAnsi="仿宋" w:cs="仿宋"/>
          <w:sz w:val="72"/>
          <w:szCs w:val="72"/>
        </w:rPr>
      </w:pPr>
    </w:p>
    <w:p w14:paraId="0031D056"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121217A9"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B226C83"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2A9B5B0" w14:textId="77777777" w:rsidR="00C11A8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3ABF3A8" w14:textId="77777777" w:rsidR="00C11A8A" w:rsidRDefault="00C11A8A">
      <w:pPr>
        <w:spacing w:line="1200" w:lineRule="exact"/>
        <w:ind w:right="6"/>
        <w:jc w:val="center"/>
        <w:rPr>
          <w:rFonts w:ascii="仿宋" w:eastAsia="仿宋" w:hAnsi="仿宋" w:cs="仿宋"/>
          <w:sz w:val="72"/>
          <w:szCs w:val="72"/>
        </w:rPr>
      </w:pPr>
    </w:p>
    <w:p w14:paraId="06AF6241" w14:textId="77777777" w:rsidR="00C11A8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1591283" w14:textId="77777777" w:rsidR="00C11A8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127D63A" w14:textId="77777777" w:rsidR="00C11A8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052301C" w14:textId="77777777" w:rsidR="00C11A8A" w:rsidRDefault="00C11A8A">
      <w:pPr>
        <w:spacing w:line="400" w:lineRule="exact"/>
        <w:ind w:right="-110"/>
        <w:rPr>
          <w:rFonts w:ascii="仿宋" w:eastAsia="仿宋" w:hAnsi="仿宋" w:cs="仿宋"/>
          <w:spacing w:val="40"/>
          <w:sz w:val="30"/>
          <w:szCs w:val="30"/>
        </w:rPr>
      </w:pPr>
    </w:p>
    <w:p w14:paraId="3C0C6F20" w14:textId="77777777" w:rsidR="00C11A8A" w:rsidRDefault="00C11A8A">
      <w:pPr>
        <w:spacing w:line="400" w:lineRule="exact"/>
        <w:ind w:right="-110"/>
        <w:rPr>
          <w:rFonts w:ascii="仿宋" w:eastAsia="仿宋" w:hAnsi="仿宋" w:cs="仿宋"/>
          <w:spacing w:val="40"/>
          <w:sz w:val="30"/>
          <w:szCs w:val="30"/>
        </w:rPr>
      </w:pPr>
    </w:p>
    <w:p w14:paraId="440FE701" w14:textId="77777777" w:rsidR="00C11A8A" w:rsidRDefault="00C11A8A">
      <w:pPr>
        <w:spacing w:line="400" w:lineRule="exact"/>
        <w:ind w:right="-110"/>
        <w:rPr>
          <w:rFonts w:ascii="仿宋" w:eastAsia="仿宋" w:hAnsi="仿宋" w:cs="仿宋"/>
          <w:spacing w:val="40"/>
          <w:sz w:val="30"/>
          <w:szCs w:val="30"/>
        </w:rPr>
      </w:pPr>
    </w:p>
    <w:p w14:paraId="311DFD09" w14:textId="77777777" w:rsidR="00C11A8A" w:rsidRDefault="00C11A8A">
      <w:pPr>
        <w:rPr>
          <w:rFonts w:ascii="仿宋" w:eastAsia="仿宋" w:hAnsi="仿宋" w:cs="仿宋"/>
          <w:sz w:val="24"/>
        </w:rPr>
      </w:pPr>
    </w:p>
    <w:p w14:paraId="66811CC8" w14:textId="77777777" w:rsidR="00C11A8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14:paraId="023A0EAF" w14:textId="77777777" w:rsidR="00C11A8A"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085203E1"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4D6B79F9" w14:textId="77777777" w:rsidR="00C11A8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2F332EE0" w14:textId="77777777" w:rsidR="00C11A8A" w:rsidRDefault="00C11A8A">
      <w:pPr>
        <w:snapToGrid w:val="0"/>
        <w:spacing w:before="50" w:after="50"/>
        <w:jc w:val="left"/>
        <w:rPr>
          <w:rFonts w:ascii="仿宋" w:eastAsia="仿宋" w:hAnsi="仿宋" w:cs="仿宋"/>
          <w:b/>
          <w:sz w:val="36"/>
          <w:szCs w:val="36"/>
        </w:rPr>
      </w:pPr>
    </w:p>
    <w:p w14:paraId="599A015E" w14:textId="77777777" w:rsidR="00C11A8A" w:rsidRDefault="00C11A8A">
      <w:pPr>
        <w:snapToGrid w:val="0"/>
        <w:spacing w:before="50" w:after="50"/>
        <w:jc w:val="left"/>
        <w:rPr>
          <w:rFonts w:ascii="仿宋" w:eastAsia="仿宋" w:hAnsi="仿宋" w:cs="仿宋"/>
          <w:b/>
          <w:sz w:val="36"/>
          <w:szCs w:val="36"/>
        </w:rPr>
      </w:pPr>
    </w:p>
    <w:p w14:paraId="0433639F" w14:textId="77777777" w:rsidR="00C11A8A" w:rsidRDefault="00C11A8A">
      <w:pPr>
        <w:snapToGrid w:val="0"/>
        <w:spacing w:before="50" w:after="50"/>
        <w:jc w:val="left"/>
        <w:rPr>
          <w:rFonts w:ascii="仿宋" w:eastAsia="仿宋" w:hAnsi="仿宋" w:cs="仿宋"/>
          <w:b/>
          <w:sz w:val="36"/>
          <w:szCs w:val="36"/>
        </w:rPr>
      </w:pPr>
    </w:p>
    <w:p w14:paraId="42817087" w14:textId="77777777" w:rsidR="00C11A8A" w:rsidRDefault="00C11A8A">
      <w:pPr>
        <w:snapToGrid w:val="0"/>
        <w:spacing w:before="50" w:after="50"/>
        <w:jc w:val="left"/>
        <w:rPr>
          <w:rFonts w:ascii="仿宋" w:eastAsia="仿宋" w:hAnsi="仿宋" w:cs="仿宋"/>
          <w:b/>
          <w:sz w:val="36"/>
          <w:szCs w:val="36"/>
        </w:rPr>
      </w:pPr>
    </w:p>
    <w:p w14:paraId="7AC6B37F" w14:textId="77777777" w:rsidR="00C11A8A" w:rsidRDefault="00C11A8A">
      <w:pPr>
        <w:snapToGrid w:val="0"/>
        <w:spacing w:before="50" w:after="50"/>
        <w:jc w:val="left"/>
        <w:rPr>
          <w:rFonts w:ascii="仿宋" w:eastAsia="仿宋" w:hAnsi="仿宋" w:cs="仿宋"/>
          <w:b/>
          <w:sz w:val="36"/>
          <w:szCs w:val="36"/>
        </w:rPr>
      </w:pPr>
    </w:p>
    <w:p w14:paraId="33E101C7" w14:textId="77777777" w:rsidR="00C11A8A" w:rsidRDefault="00C11A8A">
      <w:pPr>
        <w:snapToGrid w:val="0"/>
        <w:spacing w:before="50" w:after="50"/>
        <w:jc w:val="left"/>
        <w:rPr>
          <w:rFonts w:ascii="仿宋" w:eastAsia="仿宋" w:hAnsi="仿宋" w:cs="仿宋"/>
          <w:b/>
          <w:sz w:val="36"/>
          <w:szCs w:val="36"/>
        </w:rPr>
      </w:pPr>
    </w:p>
    <w:p w14:paraId="5A0E05D5" w14:textId="77777777" w:rsidR="00C11A8A" w:rsidRDefault="00C11A8A">
      <w:pPr>
        <w:snapToGrid w:val="0"/>
        <w:spacing w:before="50" w:after="50"/>
        <w:jc w:val="left"/>
        <w:rPr>
          <w:rFonts w:ascii="仿宋" w:eastAsia="仿宋" w:hAnsi="仿宋" w:cs="仿宋"/>
          <w:b/>
          <w:sz w:val="36"/>
          <w:szCs w:val="36"/>
        </w:rPr>
      </w:pPr>
    </w:p>
    <w:p w14:paraId="6702B4B6" w14:textId="77777777" w:rsidR="00C11A8A" w:rsidRDefault="00C11A8A">
      <w:pPr>
        <w:snapToGrid w:val="0"/>
        <w:spacing w:before="50" w:after="50"/>
        <w:jc w:val="left"/>
        <w:rPr>
          <w:rFonts w:ascii="仿宋" w:eastAsia="仿宋" w:hAnsi="仿宋" w:cs="仿宋"/>
          <w:b/>
          <w:sz w:val="36"/>
          <w:szCs w:val="36"/>
        </w:rPr>
      </w:pPr>
    </w:p>
    <w:p w14:paraId="6DDB9F61" w14:textId="77777777" w:rsidR="00C11A8A" w:rsidRDefault="00C11A8A">
      <w:pPr>
        <w:snapToGrid w:val="0"/>
        <w:spacing w:before="50" w:after="50"/>
        <w:jc w:val="left"/>
        <w:rPr>
          <w:rFonts w:ascii="仿宋" w:eastAsia="仿宋" w:hAnsi="仿宋" w:cs="仿宋"/>
          <w:b/>
          <w:sz w:val="36"/>
          <w:szCs w:val="36"/>
        </w:rPr>
      </w:pPr>
    </w:p>
    <w:p w14:paraId="1D7E3058" w14:textId="77777777" w:rsidR="00C11A8A" w:rsidRDefault="00C11A8A">
      <w:pPr>
        <w:snapToGrid w:val="0"/>
        <w:spacing w:before="50" w:after="50"/>
        <w:jc w:val="left"/>
        <w:rPr>
          <w:rFonts w:ascii="仿宋" w:eastAsia="仿宋" w:hAnsi="仿宋" w:cs="仿宋"/>
          <w:b/>
          <w:sz w:val="36"/>
          <w:szCs w:val="36"/>
        </w:rPr>
      </w:pPr>
    </w:p>
    <w:p w14:paraId="0D116D39" w14:textId="77777777" w:rsidR="00C11A8A" w:rsidRDefault="00C11A8A">
      <w:pPr>
        <w:snapToGrid w:val="0"/>
        <w:spacing w:before="50" w:after="50"/>
        <w:jc w:val="left"/>
        <w:rPr>
          <w:rFonts w:ascii="仿宋" w:eastAsia="仿宋" w:hAnsi="仿宋" w:cs="仿宋"/>
          <w:b/>
          <w:sz w:val="36"/>
          <w:szCs w:val="36"/>
        </w:rPr>
      </w:pPr>
    </w:p>
    <w:p w14:paraId="7097E198" w14:textId="77777777" w:rsidR="00C11A8A" w:rsidRDefault="00C11A8A">
      <w:pPr>
        <w:snapToGrid w:val="0"/>
        <w:spacing w:before="50" w:after="50"/>
        <w:jc w:val="left"/>
        <w:rPr>
          <w:rFonts w:ascii="仿宋" w:eastAsia="仿宋" w:hAnsi="仿宋" w:cs="仿宋"/>
          <w:b/>
          <w:sz w:val="36"/>
          <w:szCs w:val="36"/>
        </w:rPr>
      </w:pPr>
    </w:p>
    <w:p w14:paraId="0DB685C6" w14:textId="77777777" w:rsidR="00C11A8A" w:rsidRDefault="00C11A8A">
      <w:pPr>
        <w:snapToGrid w:val="0"/>
        <w:spacing w:before="50" w:after="50"/>
        <w:jc w:val="left"/>
        <w:rPr>
          <w:rFonts w:ascii="仿宋" w:eastAsia="仿宋" w:hAnsi="仿宋" w:cs="仿宋"/>
          <w:b/>
          <w:sz w:val="36"/>
          <w:szCs w:val="36"/>
        </w:rPr>
      </w:pPr>
    </w:p>
    <w:p w14:paraId="2E36B2A8" w14:textId="77777777" w:rsidR="00C11A8A" w:rsidRDefault="00C11A8A">
      <w:pPr>
        <w:snapToGrid w:val="0"/>
        <w:spacing w:before="50" w:after="50"/>
        <w:jc w:val="left"/>
        <w:rPr>
          <w:rFonts w:ascii="仿宋" w:eastAsia="仿宋" w:hAnsi="仿宋" w:cs="仿宋"/>
          <w:b/>
          <w:sz w:val="36"/>
          <w:szCs w:val="36"/>
        </w:rPr>
      </w:pPr>
    </w:p>
    <w:p w14:paraId="03709394" w14:textId="77777777" w:rsidR="00C11A8A" w:rsidRDefault="00C11A8A">
      <w:pPr>
        <w:snapToGrid w:val="0"/>
        <w:spacing w:before="50" w:after="50"/>
        <w:jc w:val="left"/>
        <w:rPr>
          <w:rFonts w:ascii="仿宋" w:eastAsia="仿宋" w:hAnsi="仿宋" w:cs="仿宋"/>
          <w:b/>
          <w:sz w:val="36"/>
          <w:szCs w:val="36"/>
        </w:rPr>
      </w:pPr>
    </w:p>
    <w:p w14:paraId="10DA3F41" w14:textId="77777777" w:rsidR="00C11A8A" w:rsidRDefault="00000000">
      <w:pPr>
        <w:rPr>
          <w:rFonts w:ascii="仿宋" w:eastAsia="仿宋" w:hAnsi="仿宋" w:cs="仿宋"/>
          <w:b/>
          <w:sz w:val="36"/>
          <w:szCs w:val="36"/>
        </w:rPr>
        <w:sectPr w:rsidR="00C11A8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FB953B7" w14:textId="77777777" w:rsidR="00C11A8A"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23CD68AD" w14:textId="77777777" w:rsidR="00C11A8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A357C7B" w14:textId="77777777" w:rsidR="00C11A8A"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0F5470A" w14:textId="77777777" w:rsidR="00C11A8A"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CB301A2" w14:textId="77777777" w:rsidR="00C11A8A"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C11A8A" w14:paraId="29D437BE"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A5263C3"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276" w:type="dxa"/>
            <w:tcBorders>
              <w:top w:val="single" w:sz="4" w:space="0" w:color="auto"/>
              <w:left w:val="nil"/>
              <w:bottom w:val="single" w:sz="4" w:space="0" w:color="auto"/>
              <w:right w:val="single" w:sz="4" w:space="0" w:color="auto"/>
            </w:tcBorders>
            <w:noWrap/>
            <w:vAlign w:val="center"/>
          </w:tcPr>
          <w:p w14:paraId="75CA2DB7"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848CBAD"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4BBA91F9"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4F7EED66"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53664A21"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636B94B"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C6F3BE6"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6259D599"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2B642FC4"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D893C3C"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4D88EF4"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2F11995"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66F3508"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3524DD2"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78049ED"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FA104BC"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F3F48AF"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11A8A" w14:paraId="651C01D4"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4D6B4984" w14:textId="77777777" w:rsidR="00C11A8A" w:rsidRDefault="00000000">
            <w:pPr>
              <w:jc w:val="center"/>
              <w:rPr>
                <w:rFonts w:ascii="仿宋" w:eastAsia="仿宋" w:hAnsi="仿宋" w:cs="Arial"/>
                <w:color w:val="000000"/>
              </w:rPr>
            </w:pPr>
            <w:r>
              <w:rPr>
                <w:rFonts w:ascii="仿宋" w:eastAsia="仿宋" w:hAnsi="仿宋" w:cs="Arial" w:hint="eastAsia"/>
                <w:color w:val="000000"/>
              </w:rPr>
              <w:t>1</w:t>
            </w:r>
          </w:p>
        </w:tc>
        <w:tc>
          <w:tcPr>
            <w:tcW w:w="1276" w:type="dxa"/>
            <w:vMerge w:val="restart"/>
            <w:tcBorders>
              <w:top w:val="single" w:sz="4" w:space="0" w:color="auto"/>
              <w:left w:val="single" w:sz="4" w:space="0" w:color="auto"/>
              <w:right w:val="single" w:sz="4" w:space="0" w:color="auto"/>
            </w:tcBorders>
            <w:noWrap/>
            <w:vAlign w:val="center"/>
          </w:tcPr>
          <w:p w14:paraId="27F03076" w14:textId="77777777" w:rsidR="00C11A8A"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无菌敷贴</w:t>
            </w:r>
          </w:p>
        </w:tc>
        <w:tc>
          <w:tcPr>
            <w:tcW w:w="1276" w:type="dxa"/>
            <w:tcBorders>
              <w:top w:val="single" w:sz="4" w:space="0" w:color="auto"/>
              <w:left w:val="single" w:sz="4" w:space="0" w:color="auto"/>
              <w:bottom w:val="single" w:sz="4" w:space="0" w:color="auto"/>
              <w:right w:val="single" w:sz="4" w:space="0" w:color="auto"/>
            </w:tcBorders>
            <w:noWrap/>
            <w:vAlign w:val="center"/>
          </w:tcPr>
          <w:p w14:paraId="447FDABC"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7F73D27"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2F1FFB8"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8EC2E1A"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B189BE"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FDFFE3"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7B4E7457" w14:textId="77777777" w:rsidR="00C11A8A" w:rsidRDefault="00000000">
            <w:pPr>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10cm</w:t>
            </w:r>
            <w:r>
              <w:rPr>
                <w:rFonts w:ascii="仿宋" w:eastAsia="仿宋" w:hAnsi="仿宋" w:cs="仿宋" w:hint="eastAsia"/>
                <w:kern w:val="0"/>
                <w:szCs w:val="21"/>
              </w:rPr>
              <w:t>*</w:t>
            </w:r>
            <w:r>
              <w:rPr>
                <w:rFonts w:ascii="仿宋" w:eastAsia="仿宋" w:hAnsi="仿宋" w:cs="Arial"/>
                <w:color w:val="000000"/>
                <w:kern w:val="0"/>
                <w:szCs w:val="21"/>
                <w:lang w:bidi="ar"/>
              </w:rPr>
              <w:t>10cm</w:t>
            </w:r>
          </w:p>
        </w:tc>
        <w:tc>
          <w:tcPr>
            <w:tcW w:w="567" w:type="dxa"/>
            <w:tcBorders>
              <w:top w:val="nil"/>
              <w:left w:val="nil"/>
              <w:bottom w:val="single" w:sz="4" w:space="0" w:color="auto"/>
              <w:right w:val="single" w:sz="4" w:space="0" w:color="auto"/>
            </w:tcBorders>
            <w:noWrap/>
            <w:vAlign w:val="center"/>
          </w:tcPr>
          <w:p w14:paraId="0BD21562" w14:textId="77777777" w:rsidR="00C11A8A" w:rsidRDefault="00000000">
            <w:pPr>
              <w:widowControl/>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张</w:t>
            </w:r>
          </w:p>
        </w:tc>
        <w:tc>
          <w:tcPr>
            <w:tcW w:w="850" w:type="dxa"/>
            <w:tcBorders>
              <w:top w:val="nil"/>
              <w:left w:val="nil"/>
              <w:bottom w:val="single" w:sz="4" w:space="0" w:color="auto"/>
              <w:right w:val="single" w:sz="4" w:space="0" w:color="auto"/>
            </w:tcBorders>
            <w:noWrap/>
            <w:vAlign w:val="center"/>
          </w:tcPr>
          <w:p w14:paraId="158B1A1C" w14:textId="77777777" w:rsidR="00C11A8A"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0.92</w:t>
            </w:r>
          </w:p>
        </w:tc>
        <w:tc>
          <w:tcPr>
            <w:tcW w:w="1134" w:type="dxa"/>
            <w:tcBorders>
              <w:top w:val="nil"/>
              <w:left w:val="nil"/>
              <w:bottom w:val="single" w:sz="4" w:space="0" w:color="auto"/>
              <w:right w:val="nil"/>
            </w:tcBorders>
            <w:noWrap/>
            <w:vAlign w:val="center"/>
          </w:tcPr>
          <w:p w14:paraId="14755EEB" w14:textId="77777777" w:rsidR="00C11A8A"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97560</w:t>
            </w:r>
          </w:p>
        </w:tc>
        <w:tc>
          <w:tcPr>
            <w:tcW w:w="851" w:type="dxa"/>
            <w:tcBorders>
              <w:top w:val="nil"/>
              <w:left w:val="single" w:sz="4" w:space="0" w:color="auto"/>
              <w:bottom w:val="single" w:sz="4" w:space="0" w:color="auto"/>
              <w:right w:val="single" w:sz="4" w:space="0" w:color="auto"/>
            </w:tcBorders>
            <w:noWrap/>
            <w:vAlign w:val="center"/>
          </w:tcPr>
          <w:p w14:paraId="75C7206E"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3340B9A" w14:textId="77777777" w:rsidR="00C11A8A" w:rsidRDefault="00C11A8A">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EAE05A9" w14:textId="37527FF3" w:rsidR="00C11A8A" w:rsidRDefault="004A5940">
            <w:pPr>
              <w:widowControl/>
              <w:jc w:val="center"/>
              <w:rPr>
                <w:rFonts w:ascii="仿宋" w:eastAsia="仿宋" w:hAnsi="仿宋" w:cs="宋体"/>
                <w:kern w:val="0"/>
                <w:szCs w:val="21"/>
              </w:rPr>
            </w:pPr>
            <w:r>
              <w:rPr>
                <w:rFonts w:ascii="仿宋" w:eastAsia="仿宋" w:hAnsi="仿宋" w:cs="宋体" w:hint="eastAsia"/>
                <w:kern w:val="0"/>
                <w:szCs w:val="21"/>
              </w:rPr>
              <w:t>合同期限</w:t>
            </w:r>
            <w:r w:rsidR="00000000">
              <w:rPr>
                <w:rFonts w:ascii="仿宋" w:eastAsia="仿宋" w:hAnsi="仿宋" w:cs="宋体" w:hint="eastAsia"/>
                <w:kern w:val="0"/>
                <w:szCs w:val="21"/>
              </w:rPr>
              <w:t>2年</w:t>
            </w:r>
          </w:p>
        </w:tc>
      </w:tr>
      <w:tr w:rsidR="00C11A8A" w14:paraId="05900DEE" w14:textId="77777777">
        <w:trPr>
          <w:trHeight w:val="282"/>
          <w:jc w:val="center"/>
        </w:trPr>
        <w:tc>
          <w:tcPr>
            <w:tcW w:w="704" w:type="dxa"/>
            <w:vMerge/>
            <w:tcBorders>
              <w:left w:val="single" w:sz="4" w:space="0" w:color="auto"/>
              <w:right w:val="single" w:sz="4" w:space="0" w:color="auto"/>
            </w:tcBorders>
            <w:noWrap/>
            <w:vAlign w:val="center"/>
          </w:tcPr>
          <w:p w14:paraId="7E7F0F42" w14:textId="77777777" w:rsidR="00C11A8A" w:rsidRDefault="00C11A8A">
            <w:pPr>
              <w:jc w:val="center"/>
              <w:rPr>
                <w:rFonts w:ascii="仿宋" w:eastAsia="仿宋" w:hAnsi="仿宋" w:cs="Arial"/>
                <w:color w:val="000000"/>
              </w:rPr>
            </w:pPr>
          </w:p>
        </w:tc>
        <w:tc>
          <w:tcPr>
            <w:tcW w:w="1276" w:type="dxa"/>
            <w:vMerge/>
            <w:tcBorders>
              <w:left w:val="single" w:sz="4" w:space="0" w:color="auto"/>
              <w:right w:val="single" w:sz="4" w:space="0" w:color="auto"/>
            </w:tcBorders>
            <w:noWrap/>
            <w:vAlign w:val="center"/>
          </w:tcPr>
          <w:p w14:paraId="6B7950BC" w14:textId="77777777" w:rsidR="00C11A8A" w:rsidRDefault="00C11A8A">
            <w:pPr>
              <w:ind w:firstLineChars="50" w:firstLine="110"/>
              <w:jc w:val="center"/>
              <w:rPr>
                <w:rFonts w:ascii="仿宋" w:eastAsia="仿宋" w:hAnsi="仿宋" w:cs="宋体"/>
                <w:kern w:val="0"/>
                <w:sz w:val="22"/>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81B1C95"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3244357"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113837D3"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4C25D9D"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F8E2036"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7678BB"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E0271DB" w14:textId="77777777" w:rsidR="00C11A8A" w:rsidRDefault="00000000">
            <w:pPr>
              <w:jc w:val="center"/>
              <w:rPr>
                <w:rFonts w:ascii="仿宋" w:eastAsia="仿宋" w:hAnsi="仿宋"/>
                <w:szCs w:val="21"/>
              </w:rPr>
            </w:pP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10cm</w:t>
            </w:r>
            <w:r>
              <w:rPr>
                <w:rFonts w:ascii="仿宋" w:eastAsia="仿宋" w:hAnsi="仿宋" w:cs="仿宋" w:hint="eastAsia"/>
                <w:kern w:val="0"/>
                <w:szCs w:val="21"/>
              </w:rPr>
              <w:t>*</w:t>
            </w:r>
            <w:r>
              <w:rPr>
                <w:rFonts w:ascii="仿宋" w:eastAsia="仿宋" w:hAnsi="仿宋" w:cs="Arial"/>
                <w:color w:val="000000"/>
                <w:kern w:val="0"/>
                <w:szCs w:val="21"/>
                <w:lang w:bidi="ar"/>
              </w:rPr>
              <w:t>15cm</w:t>
            </w:r>
          </w:p>
        </w:tc>
        <w:tc>
          <w:tcPr>
            <w:tcW w:w="567" w:type="dxa"/>
            <w:tcBorders>
              <w:top w:val="nil"/>
              <w:left w:val="nil"/>
              <w:bottom w:val="single" w:sz="4" w:space="0" w:color="auto"/>
              <w:right w:val="single" w:sz="4" w:space="0" w:color="auto"/>
            </w:tcBorders>
            <w:noWrap/>
            <w:vAlign w:val="center"/>
          </w:tcPr>
          <w:p w14:paraId="5ED6A2D1" w14:textId="77777777" w:rsidR="00C11A8A"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张</w:t>
            </w:r>
          </w:p>
        </w:tc>
        <w:tc>
          <w:tcPr>
            <w:tcW w:w="850" w:type="dxa"/>
            <w:tcBorders>
              <w:top w:val="nil"/>
              <w:left w:val="nil"/>
              <w:bottom w:val="single" w:sz="4" w:space="0" w:color="auto"/>
              <w:right w:val="single" w:sz="4" w:space="0" w:color="auto"/>
            </w:tcBorders>
            <w:noWrap/>
            <w:vAlign w:val="center"/>
          </w:tcPr>
          <w:p w14:paraId="6B3117F8" w14:textId="77777777" w:rsidR="00C11A8A"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1.05</w:t>
            </w:r>
          </w:p>
        </w:tc>
        <w:tc>
          <w:tcPr>
            <w:tcW w:w="1134" w:type="dxa"/>
            <w:tcBorders>
              <w:top w:val="nil"/>
              <w:left w:val="nil"/>
              <w:bottom w:val="single" w:sz="4" w:space="0" w:color="auto"/>
              <w:right w:val="nil"/>
            </w:tcBorders>
            <w:noWrap/>
            <w:vAlign w:val="center"/>
          </w:tcPr>
          <w:p w14:paraId="55718273" w14:textId="77777777" w:rsidR="00C11A8A"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61960</w:t>
            </w:r>
          </w:p>
        </w:tc>
        <w:tc>
          <w:tcPr>
            <w:tcW w:w="851" w:type="dxa"/>
            <w:tcBorders>
              <w:top w:val="nil"/>
              <w:left w:val="single" w:sz="4" w:space="0" w:color="auto"/>
              <w:bottom w:val="single" w:sz="4" w:space="0" w:color="auto"/>
              <w:right w:val="single" w:sz="4" w:space="0" w:color="auto"/>
            </w:tcBorders>
            <w:noWrap/>
            <w:vAlign w:val="center"/>
          </w:tcPr>
          <w:p w14:paraId="7EA64B44"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CA27992" w14:textId="77777777" w:rsidR="00C11A8A" w:rsidRDefault="00C11A8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01EB846" w14:textId="77777777" w:rsidR="00C11A8A" w:rsidRDefault="00C11A8A">
            <w:pPr>
              <w:widowControl/>
              <w:jc w:val="center"/>
              <w:rPr>
                <w:rFonts w:ascii="仿宋" w:eastAsia="仿宋" w:hAnsi="仿宋" w:cs="宋体"/>
                <w:kern w:val="0"/>
                <w:szCs w:val="21"/>
              </w:rPr>
            </w:pPr>
          </w:p>
        </w:tc>
      </w:tr>
      <w:tr w:rsidR="00C11A8A" w14:paraId="1D8EE371" w14:textId="77777777">
        <w:trPr>
          <w:trHeight w:val="244"/>
          <w:jc w:val="center"/>
        </w:trPr>
        <w:tc>
          <w:tcPr>
            <w:tcW w:w="704" w:type="dxa"/>
            <w:vMerge/>
            <w:tcBorders>
              <w:left w:val="single" w:sz="4" w:space="0" w:color="auto"/>
              <w:right w:val="single" w:sz="4" w:space="0" w:color="auto"/>
            </w:tcBorders>
            <w:noWrap/>
            <w:vAlign w:val="center"/>
          </w:tcPr>
          <w:p w14:paraId="0273154B" w14:textId="77777777" w:rsidR="00C11A8A" w:rsidRDefault="00C11A8A">
            <w:pPr>
              <w:jc w:val="center"/>
              <w:rPr>
                <w:rFonts w:ascii="仿宋" w:eastAsia="仿宋" w:hAnsi="仿宋" w:cs="Arial"/>
                <w:color w:val="000000"/>
              </w:rPr>
            </w:pPr>
          </w:p>
        </w:tc>
        <w:tc>
          <w:tcPr>
            <w:tcW w:w="1276" w:type="dxa"/>
            <w:vMerge/>
            <w:tcBorders>
              <w:left w:val="single" w:sz="4" w:space="0" w:color="auto"/>
              <w:right w:val="single" w:sz="4" w:space="0" w:color="auto"/>
            </w:tcBorders>
            <w:noWrap/>
            <w:vAlign w:val="center"/>
          </w:tcPr>
          <w:p w14:paraId="140489B5" w14:textId="77777777" w:rsidR="00C11A8A" w:rsidRDefault="00C11A8A">
            <w:pPr>
              <w:ind w:firstLineChars="50" w:firstLine="105"/>
              <w:jc w:val="center"/>
              <w:rPr>
                <w:rFonts w:ascii="仿宋" w:eastAsia="仿宋" w:hAnsi="仿宋" w:cs="Arial"/>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D23A5B9"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2B9960D5"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36248ED1"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3387ADAF"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71EF088"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8FE8910"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7DD2E29" w14:textId="77777777" w:rsidR="00C11A8A" w:rsidRDefault="00000000">
            <w:pPr>
              <w:jc w:val="center"/>
              <w:rPr>
                <w:rFonts w:ascii="仿宋" w:eastAsia="仿宋" w:hAnsi="仿宋"/>
                <w:szCs w:val="21"/>
              </w:rPr>
            </w:pP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10cm</w:t>
            </w:r>
            <w:r>
              <w:rPr>
                <w:rFonts w:ascii="仿宋" w:eastAsia="仿宋" w:hAnsi="仿宋" w:cs="仿宋" w:hint="eastAsia"/>
                <w:kern w:val="0"/>
                <w:szCs w:val="21"/>
              </w:rPr>
              <w:t>*</w:t>
            </w:r>
            <w:r>
              <w:rPr>
                <w:rFonts w:ascii="仿宋" w:eastAsia="仿宋" w:hAnsi="仿宋" w:cs="Arial"/>
                <w:color w:val="000000"/>
                <w:kern w:val="0"/>
                <w:szCs w:val="21"/>
                <w:lang w:bidi="ar"/>
              </w:rPr>
              <w:t>20cm</w:t>
            </w:r>
          </w:p>
        </w:tc>
        <w:tc>
          <w:tcPr>
            <w:tcW w:w="567" w:type="dxa"/>
            <w:tcBorders>
              <w:top w:val="nil"/>
              <w:left w:val="nil"/>
              <w:bottom w:val="single" w:sz="4" w:space="0" w:color="auto"/>
              <w:right w:val="single" w:sz="4" w:space="0" w:color="auto"/>
            </w:tcBorders>
            <w:noWrap/>
            <w:vAlign w:val="center"/>
          </w:tcPr>
          <w:p w14:paraId="5B40C4C4" w14:textId="77777777" w:rsidR="00C11A8A" w:rsidRDefault="00000000">
            <w:pPr>
              <w:widowControl/>
              <w:jc w:val="center"/>
              <w:rPr>
                <w:rFonts w:ascii="仿宋" w:eastAsia="仿宋" w:hAnsi="仿宋" w:cs="Arial"/>
                <w:color w:val="000000"/>
                <w:kern w:val="0"/>
                <w:szCs w:val="21"/>
                <w:lang w:bidi="ar"/>
              </w:rPr>
            </w:pPr>
            <w:r>
              <w:rPr>
                <w:rFonts w:ascii="仿宋" w:eastAsia="仿宋" w:hAnsi="仿宋" w:cs="宋体" w:hint="eastAsia"/>
                <w:color w:val="000000"/>
                <w:kern w:val="0"/>
                <w:szCs w:val="21"/>
                <w:lang w:bidi="ar"/>
              </w:rPr>
              <w:t>张</w:t>
            </w:r>
          </w:p>
        </w:tc>
        <w:tc>
          <w:tcPr>
            <w:tcW w:w="850" w:type="dxa"/>
            <w:tcBorders>
              <w:top w:val="nil"/>
              <w:left w:val="nil"/>
              <w:bottom w:val="single" w:sz="4" w:space="0" w:color="auto"/>
              <w:right w:val="single" w:sz="4" w:space="0" w:color="auto"/>
            </w:tcBorders>
            <w:noWrap/>
            <w:vAlign w:val="center"/>
          </w:tcPr>
          <w:p w14:paraId="5EC9864B"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1.75</w:t>
            </w:r>
          </w:p>
        </w:tc>
        <w:tc>
          <w:tcPr>
            <w:tcW w:w="1134" w:type="dxa"/>
            <w:tcBorders>
              <w:top w:val="nil"/>
              <w:left w:val="nil"/>
              <w:bottom w:val="single" w:sz="4" w:space="0" w:color="auto"/>
              <w:right w:val="nil"/>
            </w:tcBorders>
            <w:noWrap/>
            <w:vAlign w:val="center"/>
          </w:tcPr>
          <w:p w14:paraId="7431C515"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47760</w:t>
            </w:r>
          </w:p>
        </w:tc>
        <w:tc>
          <w:tcPr>
            <w:tcW w:w="851" w:type="dxa"/>
            <w:tcBorders>
              <w:top w:val="nil"/>
              <w:left w:val="single" w:sz="4" w:space="0" w:color="auto"/>
              <w:bottom w:val="single" w:sz="4" w:space="0" w:color="auto"/>
              <w:right w:val="single" w:sz="4" w:space="0" w:color="auto"/>
            </w:tcBorders>
            <w:noWrap/>
            <w:vAlign w:val="center"/>
          </w:tcPr>
          <w:p w14:paraId="3462AEAA"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8D3894C" w14:textId="77777777" w:rsidR="00C11A8A" w:rsidRDefault="00C11A8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64704C5" w14:textId="77777777" w:rsidR="00C11A8A" w:rsidRDefault="00C11A8A">
            <w:pPr>
              <w:widowControl/>
              <w:jc w:val="center"/>
              <w:rPr>
                <w:rFonts w:ascii="仿宋" w:eastAsia="仿宋" w:hAnsi="仿宋" w:cs="宋体"/>
                <w:kern w:val="0"/>
                <w:szCs w:val="21"/>
              </w:rPr>
            </w:pPr>
          </w:p>
        </w:tc>
      </w:tr>
      <w:tr w:rsidR="00C11A8A" w14:paraId="74EC7A8C" w14:textId="77777777">
        <w:trPr>
          <w:trHeight w:val="192"/>
          <w:jc w:val="center"/>
        </w:trPr>
        <w:tc>
          <w:tcPr>
            <w:tcW w:w="704" w:type="dxa"/>
            <w:vMerge/>
            <w:tcBorders>
              <w:left w:val="single" w:sz="4" w:space="0" w:color="auto"/>
              <w:right w:val="single" w:sz="4" w:space="0" w:color="auto"/>
            </w:tcBorders>
            <w:noWrap/>
            <w:vAlign w:val="center"/>
          </w:tcPr>
          <w:p w14:paraId="0DB832DB" w14:textId="77777777" w:rsidR="00C11A8A" w:rsidRDefault="00C11A8A">
            <w:pPr>
              <w:jc w:val="center"/>
              <w:rPr>
                <w:rFonts w:ascii="仿宋" w:eastAsia="仿宋" w:hAnsi="仿宋" w:cs="Arial"/>
                <w:color w:val="000000"/>
              </w:rPr>
            </w:pPr>
          </w:p>
        </w:tc>
        <w:tc>
          <w:tcPr>
            <w:tcW w:w="1276" w:type="dxa"/>
            <w:vMerge/>
            <w:tcBorders>
              <w:left w:val="single" w:sz="4" w:space="0" w:color="auto"/>
              <w:right w:val="single" w:sz="4" w:space="0" w:color="auto"/>
            </w:tcBorders>
            <w:noWrap/>
            <w:vAlign w:val="center"/>
          </w:tcPr>
          <w:p w14:paraId="6E83B600" w14:textId="77777777" w:rsidR="00C11A8A" w:rsidRDefault="00C11A8A">
            <w:pPr>
              <w:ind w:firstLineChars="50" w:firstLine="105"/>
              <w:jc w:val="center"/>
              <w:rPr>
                <w:rFonts w:ascii="仿宋" w:eastAsia="仿宋" w:hAnsi="仿宋" w:cs="Arial"/>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DEA11EA"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27BE17D9"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42A5B181"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9977B40"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603AD6"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DBE15DC"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05964FA" w14:textId="77777777" w:rsidR="00C11A8A" w:rsidRDefault="00000000">
            <w:pPr>
              <w:jc w:val="center"/>
              <w:rPr>
                <w:rFonts w:ascii="仿宋" w:eastAsia="仿宋" w:hAnsi="仿宋"/>
                <w:szCs w:val="21"/>
              </w:rPr>
            </w:pP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10cm</w:t>
            </w:r>
            <w:r>
              <w:rPr>
                <w:rFonts w:ascii="仿宋" w:eastAsia="仿宋" w:hAnsi="仿宋" w:cs="仿宋" w:hint="eastAsia"/>
                <w:kern w:val="0"/>
                <w:szCs w:val="21"/>
              </w:rPr>
              <w:t>*</w:t>
            </w:r>
            <w:r>
              <w:rPr>
                <w:rFonts w:ascii="仿宋" w:eastAsia="仿宋" w:hAnsi="仿宋" w:cs="Arial"/>
                <w:color w:val="000000"/>
                <w:kern w:val="0"/>
                <w:szCs w:val="21"/>
                <w:lang w:bidi="ar"/>
              </w:rPr>
              <w:t>25cm</w:t>
            </w:r>
          </w:p>
        </w:tc>
        <w:tc>
          <w:tcPr>
            <w:tcW w:w="567" w:type="dxa"/>
            <w:tcBorders>
              <w:top w:val="nil"/>
              <w:left w:val="nil"/>
              <w:bottom w:val="single" w:sz="4" w:space="0" w:color="auto"/>
              <w:right w:val="single" w:sz="4" w:space="0" w:color="auto"/>
            </w:tcBorders>
            <w:noWrap/>
            <w:vAlign w:val="center"/>
          </w:tcPr>
          <w:p w14:paraId="50838C4F" w14:textId="77777777" w:rsidR="00C11A8A" w:rsidRDefault="00000000">
            <w:pPr>
              <w:widowControl/>
              <w:jc w:val="center"/>
              <w:rPr>
                <w:rFonts w:ascii="仿宋" w:eastAsia="仿宋" w:hAnsi="仿宋" w:cs="Arial"/>
                <w:color w:val="000000"/>
                <w:kern w:val="0"/>
                <w:szCs w:val="21"/>
                <w:lang w:bidi="ar"/>
              </w:rPr>
            </w:pPr>
            <w:r>
              <w:rPr>
                <w:rFonts w:ascii="仿宋" w:eastAsia="仿宋" w:hAnsi="仿宋" w:cs="宋体" w:hint="eastAsia"/>
                <w:color w:val="000000"/>
                <w:kern w:val="0"/>
                <w:szCs w:val="21"/>
                <w:lang w:bidi="ar"/>
              </w:rPr>
              <w:t>张</w:t>
            </w:r>
          </w:p>
        </w:tc>
        <w:tc>
          <w:tcPr>
            <w:tcW w:w="850" w:type="dxa"/>
            <w:tcBorders>
              <w:top w:val="nil"/>
              <w:left w:val="nil"/>
              <w:bottom w:val="single" w:sz="4" w:space="0" w:color="auto"/>
              <w:right w:val="single" w:sz="4" w:space="0" w:color="auto"/>
            </w:tcBorders>
            <w:noWrap/>
            <w:vAlign w:val="center"/>
          </w:tcPr>
          <w:p w14:paraId="61AA8318"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2.08</w:t>
            </w:r>
          </w:p>
        </w:tc>
        <w:tc>
          <w:tcPr>
            <w:tcW w:w="1134" w:type="dxa"/>
            <w:tcBorders>
              <w:top w:val="nil"/>
              <w:left w:val="nil"/>
              <w:bottom w:val="single" w:sz="4" w:space="0" w:color="auto"/>
              <w:right w:val="nil"/>
            </w:tcBorders>
            <w:noWrap/>
            <w:vAlign w:val="center"/>
          </w:tcPr>
          <w:p w14:paraId="65742C19"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43020</w:t>
            </w:r>
          </w:p>
        </w:tc>
        <w:tc>
          <w:tcPr>
            <w:tcW w:w="851" w:type="dxa"/>
            <w:tcBorders>
              <w:top w:val="nil"/>
              <w:left w:val="single" w:sz="4" w:space="0" w:color="auto"/>
              <w:bottom w:val="single" w:sz="4" w:space="0" w:color="auto"/>
              <w:right w:val="single" w:sz="4" w:space="0" w:color="auto"/>
            </w:tcBorders>
            <w:noWrap/>
            <w:vAlign w:val="center"/>
          </w:tcPr>
          <w:p w14:paraId="34CCA901"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A7C50C0" w14:textId="77777777" w:rsidR="00C11A8A" w:rsidRDefault="00C11A8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E3290DD" w14:textId="77777777" w:rsidR="00C11A8A" w:rsidRDefault="00C11A8A">
            <w:pPr>
              <w:widowControl/>
              <w:jc w:val="center"/>
              <w:rPr>
                <w:rFonts w:ascii="仿宋" w:eastAsia="仿宋" w:hAnsi="仿宋" w:cs="宋体"/>
                <w:kern w:val="0"/>
                <w:szCs w:val="21"/>
              </w:rPr>
            </w:pPr>
          </w:p>
        </w:tc>
      </w:tr>
      <w:tr w:rsidR="00C11A8A" w14:paraId="1E1E996F" w14:textId="77777777">
        <w:trPr>
          <w:trHeight w:val="310"/>
          <w:jc w:val="center"/>
        </w:trPr>
        <w:tc>
          <w:tcPr>
            <w:tcW w:w="704" w:type="dxa"/>
            <w:vMerge/>
            <w:tcBorders>
              <w:left w:val="single" w:sz="4" w:space="0" w:color="auto"/>
              <w:right w:val="single" w:sz="4" w:space="0" w:color="auto"/>
            </w:tcBorders>
            <w:noWrap/>
            <w:vAlign w:val="center"/>
          </w:tcPr>
          <w:p w14:paraId="2F264E43" w14:textId="77777777" w:rsidR="00C11A8A" w:rsidRDefault="00C11A8A">
            <w:pPr>
              <w:jc w:val="center"/>
              <w:rPr>
                <w:rFonts w:ascii="仿宋" w:eastAsia="仿宋" w:hAnsi="仿宋" w:cs="Arial"/>
                <w:color w:val="000000"/>
              </w:rPr>
            </w:pPr>
          </w:p>
        </w:tc>
        <w:tc>
          <w:tcPr>
            <w:tcW w:w="1276" w:type="dxa"/>
            <w:vMerge/>
            <w:tcBorders>
              <w:left w:val="single" w:sz="4" w:space="0" w:color="auto"/>
              <w:right w:val="single" w:sz="4" w:space="0" w:color="auto"/>
            </w:tcBorders>
            <w:noWrap/>
            <w:vAlign w:val="center"/>
          </w:tcPr>
          <w:p w14:paraId="6B952E7D" w14:textId="77777777" w:rsidR="00C11A8A" w:rsidRDefault="00C11A8A">
            <w:pPr>
              <w:ind w:firstLineChars="50" w:firstLine="105"/>
              <w:jc w:val="center"/>
              <w:rPr>
                <w:rFonts w:ascii="仿宋" w:eastAsia="仿宋" w:hAnsi="仿宋" w:cs="Arial"/>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5255C8F"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55CAA33"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1EFA2E9C"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EDAE678"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C87498"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2DAD61"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2614AFE" w14:textId="77777777" w:rsidR="00C11A8A" w:rsidRDefault="00000000">
            <w:pPr>
              <w:jc w:val="center"/>
              <w:rPr>
                <w:rFonts w:ascii="仿宋" w:eastAsia="仿宋" w:hAnsi="仿宋"/>
                <w:szCs w:val="21"/>
              </w:rPr>
            </w:pP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10cm</w:t>
            </w:r>
            <w:r>
              <w:rPr>
                <w:rFonts w:ascii="仿宋" w:eastAsia="仿宋" w:hAnsi="仿宋" w:cs="仿宋" w:hint="eastAsia"/>
                <w:kern w:val="0"/>
                <w:szCs w:val="21"/>
              </w:rPr>
              <w:t>*</w:t>
            </w:r>
            <w:r>
              <w:rPr>
                <w:rFonts w:ascii="仿宋" w:eastAsia="仿宋" w:hAnsi="仿宋" w:cs="Arial"/>
                <w:color w:val="000000"/>
                <w:kern w:val="0"/>
                <w:szCs w:val="21"/>
                <w:lang w:bidi="ar"/>
              </w:rPr>
              <w:t>30cm</w:t>
            </w:r>
          </w:p>
        </w:tc>
        <w:tc>
          <w:tcPr>
            <w:tcW w:w="567" w:type="dxa"/>
            <w:tcBorders>
              <w:top w:val="nil"/>
              <w:left w:val="nil"/>
              <w:bottom w:val="single" w:sz="4" w:space="0" w:color="auto"/>
              <w:right w:val="single" w:sz="4" w:space="0" w:color="auto"/>
            </w:tcBorders>
            <w:noWrap/>
            <w:vAlign w:val="center"/>
          </w:tcPr>
          <w:p w14:paraId="6986A333" w14:textId="77777777" w:rsidR="00C11A8A" w:rsidRDefault="00000000">
            <w:pPr>
              <w:widowControl/>
              <w:jc w:val="center"/>
              <w:rPr>
                <w:rFonts w:ascii="仿宋" w:eastAsia="仿宋" w:hAnsi="仿宋" w:cs="Arial"/>
                <w:color w:val="000000"/>
                <w:kern w:val="0"/>
                <w:szCs w:val="21"/>
                <w:lang w:bidi="ar"/>
              </w:rPr>
            </w:pPr>
            <w:r>
              <w:rPr>
                <w:rFonts w:ascii="仿宋" w:eastAsia="仿宋" w:hAnsi="仿宋" w:cs="宋体" w:hint="eastAsia"/>
                <w:color w:val="000000"/>
                <w:kern w:val="0"/>
                <w:szCs w:val="21"/>
                <w:lang w:bidi="ar"/>
              </w:rPr>
              <w:t>张</w:t>
            </w:r>
          </w:p>
        </w:tc>
        <w:tc>
          <w:tcPr>
            <w:tcW w:w="850" w:type="dxa"/>
            <w:tcBorders>
              <w:top w:val="nil"/>
              <w:left w:val="nil"/>
              <w:bottom w:val="single" w:sz="4" w:space="0" w:color="auto"/>
              <w:right w:val="single" w:sz="4" w:space="0" w:color="auto"/>
            </w:tcBorders>
            <w:noWrap/>
            <w:vAlign w:val="center"/>
          </w:tcPr>
          <w:p w14:paraId="6D2FCCD2"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2.4</w:t>
            </w:r>
          </w:p>
        </w:tc>
        <w:tc>
          <w:tcPr>
            <w:tcW w:w="1134" w:type="dxa"/>
            <w:tcBorders>
              <w:top w:val="nil"/>
              <w:left w:val="nil"/>
              <w:bottom w:val="single" w:sz="4" w:space="0" w:color="auto"/>
              <w:right w:val="nil"/>
            </w:tcBorders>
            <w:noWrap/>
            <w:vAlign w:val="center"/>
          </w:tcPr>
          <w:p w14:paraId="5DD17758"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32560</w:t>
            </w:r>
          </w:p>
        </w:tc>
        <w:tc>
          <w:tcPr>
            <w:tcW w:w="851" w:type="dxa"/>
            <w:tcBorders>
              <w:top w:val="nil"/>
              <w:left w:val="single" w:sz="4" w:space="0" w:color="auto"/>
              <w:bottom w:val="single" w:sz="4" w:space="0" w:color="auto"/>
              <w:right w:val="single" w:sz="4" w:space="0" w:color="auto"/>
            </w:tcBorders>
            <w:noWrap/>
            <w:vAlign w:val="center"/>
          </w:tcPr>
          <w:p w14:paraId="47DC49E7"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90C0213" w14:textId="77777777" w:rsidR="00C11A8A" w:rsidRDefault="00C11A8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CB886F8" w14:textId="77777777" w:rsidR="00C11A8A" w:rsidRDefault="00C11A8A">
            <w:pPr>
              <w:widowControl/>
              <w:jc w:val="center"/>
              <w:rPr>
                <w:rFonts w:ascii="仿宋" w:eastAsia="仿宋" w:hAnsi="仿宋" w:cs="宋体"/>
                <w:kern w:val="0"/>
                <w:szCs w:val="21"/>
              </w:rPr>
            </w:pPr>
          </w:p>
        </w:tc>
      </w:tr>
      <w:tr w:rsidR="00C11A8A" w14:paraId="0D4BFAF8"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16F0F9CA" w14:textId="77777777" w:rsidR="00C11A8A"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35AB7248" w14:textId="77777777" w:rsidR="00C11A8A"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11A8A" w14:paraId="3B0E2614"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36E7A229" w14:textId="77777777" w:rsidR="00C11A8A" w:rsidRDefault="00C11A8A">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6F44BCDC" w14:textId="77777777" w:rsidR="00C11A8A"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8D7A54F" w14:textId="77777777" w:rsidR="00C11A8A"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3ED8B95" w14:textId="77777777" w:rsidR="00C11A8A"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 w:eastAsia="仿宋" w:hAnsi="仿宋" w:hint="eastAsia"/>
          <w:sz w:val="24"/>
        </w:rPr>
        <w:t xml:space="preserve"> </w:t>
      </w:r>
      <w:r>
        <w:rPr>
          <w:rFonts w:ascii="仿宋_GB2312" w:eastAsia="仿宋_GB2312" w:hAnsi="宋体" w:hint="eastAsia"/>
          <w:sz w:val="24"/>
        </w:rPr>
        <w:t>1.表中统一代码是指浙江省“智慧医保”招采子系统耗材产品统一代码</w:t>
      </w:r>
    </w:p>
    <w:p w14:paraId="7B10C2B2" w14:textId="77777777" w:rsidR="00C11A8A"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4D0A1256" w14:textId="77777777" w:rsidR="00C11A8A"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66E47D5" w14:textId="77777777" w:rsidR="00C11A8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FC68103" w14:textId="77777777" w:rsidR="00C11A8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D500045" w14:textId="77777777" w:rsidR="00C11A8A"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127290A" w14:textId="77777777" w:rsidR="00C11A8A" w:rsidRDefault="00C11A8A">
      <w:pPr>
        <w:snapToGrid w:val="0"/>
        <w:spacing w:before="50" w:after="50"/>
        <w:rPr>
          <w:rFonts w:ascii="仿宋" w:eastAsia="仿宋" w:hAnsi="仿宋" w:cs="仿宋"/>
          <w:sz w:val="24"/>
        </w:rPr>
      </w:pPr>
    </w:p>
    <w:p w14:paraId="765E3388" w14:textId="77777777" w:rsidR="00C11A8A"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6EBCC83" w14:textId="77777777" w:rsidR="00C11A8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6F118AD7" w14:textId="77777777" w:rsidR="00C11A8A"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F083E5D" w14:textId="77777777" w:rsidR="00C11A8A"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A4D2AC2" w14:textId="77777777" w:rsidR="00C11A8A"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C11A8A" w14:paraId="1D497DE6"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D6E3E6E"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276" w:type="dxa"/>
            <w:tcBorders>
              <w:top w:val="single" w:sz="4" w:space="0" w:color="auto"/>
              <w:left w:val="nil"/>
              <w:bottom w:val="single" w:sz="4" w:space="0" w:color="auto"/>
              <w:right w:val="single" w:sz="4" w:space="0" w:color="auto"/>
            </w:tcBorders>
            <w:noWrap/>
            <w:vAlign w:val="center"/>
          </w:tcPr>
          <w:p w14:paraId="595DAF4B"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A1AA5F6"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6B5DC6C6"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079F963D"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105362D4"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A030920"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181ED9D"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40856379"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845DEB7"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B7DF072"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97DF058"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F7A633E"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53E245B"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C058102"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A3334A4"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9776ECB"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5E214ED" w14:textId="77777777" w:rsidR="00C11A8A"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11A8A" w14:paraId="1EBDEB12"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276FA411" w14:textId="77777777" w:rsidR="00C11A8A" w:rsidRDefault="00000000">
            <w:pPr>
              <w:jc w:val="center"/>
              <w:rPr>
                <w:rFonts w:ascii="仿宋" w:eastAsia="仿宋" w:hAnsi="仿宋" w:cs="Arial"/>
                <w:color w:val="000000"/>
              </w:rPr>
            </w:pPr>
            <w:r>
              <w:rPr>
                <w:rFonts w:ascii="仿宋" w:eastAsia="仿宋" w:hAnsi="仿宋" w:cs="Arial" w:hint="eastAsia"/>
                <w:color w:val="000000"/>
              </w:rPr>
              <w:t>2</w:t>
            </w:r>
          </w:p>
        </w:tc>
        <w:tc>
          <w:tcPr>
            <w:tcW w:w="1276" w:type="dxa"/>
            <w:vMerge w:val="restart"/>
            <w:tcBorders>
              <w:top w:val="single" w:sz="4" w:space="0" w:color="auto"/>
              <w:left w:val="single" w:sz="4" w:space="0" w:color="auto"/>
              <w:right w:val="single" w:sz="4" w:space="0" w:color="auto"/>
            </w:tcBorders>
            <w:noWrap/>
            <w:vAlign w:val="center"/>
          </w:tcPr>
          <w:p w14:paraId="00F5ECE8" w14:textId="77777777" w:rsidR="00C11A8A"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经外周插管的中心静脉导管套件及附件(耐高压）</w:t>
            </w:r>
          </w:p>
        </w:tc>
        <w:tc>
          <w:tcPr>
            <w:tcW w:w="1276" w:type="dxa"/>
            <w:tcBorders>
              <w:top w:val="single" w:sz="4" w:space="0" w:color="auto"/>
              <w:left w:val="single" w:sz="4" w:space="0" w:color="auto"/>
              <w:bottom w:val="single" w:sz="4" w:space="0" w:color="auto"/>
              <w:right w:val="single" w:sz="4" w:space="0" w:color="auto"/>
            </w:tcBorders>
            <w:noWrap/>
            <w:vAlign w:val="center"/>
          </w:tcPr>
          <w:p w14:paraId="758E33C1"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B646B26"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66F75BD"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D047A8B"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FDE311D"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0F00DF"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2CA154F6" w14:textId="77777777" w:rsidR="00C11A8A" w:rsidRDefault="00000000">
            <w:pPr>
              <w:widowControl/>
              <w:jc w:val="center"/>
              <w:rPr>
                <w:rFonts w:ascii="仿宋" w:eastAsia="仿宋" w:hAnsi="仿宋"/>
                <w:szCs w:val="21"/>
              </w:rPr>
            </w:pPr>
            <w:r>
              <w:rPr>
                <w:rFonts w:ascii="仿宋" w:eastAsia="仿宋" w:hAnsi="仿宋" w:cs="仿宋" w:hint="eastAsia"/>
                <w:kern w:val="0"/>
                <w:szCs w:val="21"/>
              </w:rPr>
              <w:t>耐高压 单腔（含穿刺针）</w:t>
            </w:r>
          </w:p>
        </w:tc>
        <w:tc>
          <w:tcPr>
            <w:tcW w:w="567" w:type="dxa"/>
            <w:tcBorders>
              <w:top w:val="nil"/>
              <w:left w:val="nil"/>
              <w:bottom w:val="single" w:sz="4" w:space="0" w:color="auto"/>
              <w:right w:val="single" w:sz="4" w:space="0" w:color="auto"/>
            </w:tcBorders>
            <w:noWrap/>
            <w:vAlign w:val="center"/>
          </w:tcPr>
          <w:p w14:paraId="44453536" w14:textId="77777777" w:rsidR="00C11A8A"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套</w:t>
            </w:r>
          </w:p>
        </w:tc>
        <w:tc>
          <w:tcPr>
            <w:tcW w:w="850" w:type="dxa"/>
            <w:tcBorders>
              <w:top w:val="nil"/>
              <w:left w:val="nil"/>
              <w:bottom w:val="single" w:sz="4" w:space="0" w:color="auto"/>
              <w:right w:val="single" w:sz="4" w:space="0" w:color="auto"/>
            </w:tcBorders>
            <w:noWrap/>
            <w:vAlign w:val="center"/>
          </w:tcPr>
          <w:p w14:paraId="2E173C46" w14:textId="77777777" w:rsidR="00C11A8A"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1790</w:t>
            </w:r>
          </w:p>
        </w:tc>
        <w:tc>
          <w:tcPr>
            <w:tcW w:w="1134" w:type="dxa"/>
            <w:tcBorders>
              <w:top w:val="nil"/>
              <w:left w:val="nil"/>
              <w:bottom w:val="single" w:sz="4" w:space="0" w:color="auto"/>
              <w:right w:val="nil"/>
            </w:tcBorders>
            <w:noWrap/>
            <w:vAlign w:val="center"/>
          </w:tcPr>
          <w:p w14:paraId="4C70133C" w14:textId="77777777" w:rsidR="00C11A8A"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800</w:t>
            </w:r>
          </w:p>
        </w:tc>
        <w:tc>
          <w:tcPr>
            <w:tcW w:w="851" w:type="dxa"/>
            <w:tcBorders>
              <w:top w:val="nil"/>
              <w:left w:val="single" w:sz="4" w:space="0" w:color="auto"/>
              <w:bottom w:val="single" w:sz="4" w:space="0" w:color="auto"/>
              <w:right w:val="single" w:sz="4" w:space="0" w:color="auto"/>
            </w:tcBorders>
            <w:noWrap/>
            <w:vAlign w:val="center"/>
          </w:tcPr>
          <w:p w14:paraId="029EBB6B"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E88AA73" w14:textId="77777777" w:rsidR="00C11A8A" w:rsidRDefault="00C11A8A">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BFFC88E" w14:textId="7A2C1448" w:rsidR="00C11A8A" w:rsidRDefault="004A5940">
            <w:pPr>
              <w:widowControl/>
              <w:jc w:val="center"/>
              <w:rPr>
                <w:rFonts w:ascii="仿宋" w:eastAsia="仿宋" w:hAnsi="仿宋" w:cs="宋体"/>
                <w:kern w:val="0"/>
                <w:szCs w:val="21"/>
              </w:rPr>
            </w:pPr>
            <w:r>
              <w:rPr>
                <w:rFonts w:ascii="仿宋" w:eastAsia="仿宋" w:hAnsi="仿宋" w:cs="宋体" w:hint="eastAsia"/>
                <w:kern w:val="0"/>
                <w:szCs w:val="21"/>
              </w:rPr>
              <w:t>合同期限</w:t>
            </w:r>
            <w:r w:rsidR="00000000">
              <w:rPr>
                <w:rFonts w:ascii="仿宋" w:eastAsia="仿宋" w:hAnsi="仿宋" w:cs="宋体" w:hint="eastAsia"/>
                <w:kern w:val="0"/>
                <w:szCs w:val="21"/>
              </w:rPr>
              <w:t>2年</w:t>
            </w:r>
          </w:p>
        </w:tc>
      </w:tr>
      <w:tr w:rsidR="00C11A8A" w14:paraId="63E25F02" w14:textId="77777777">
        <w:trPr>
          <w:trHeight w:val="244"/>
          <w:jc w:val="center"/>
        </w:trPr>
        <w:tc>
          <w:tcPr>
            <w:tcW w:w="704" w:type="dxa"/>
            <w:vMerge/>
            <w:tcBorders>
              <w:left w:val="single" w:sz="4" w:space="0" w:color="auto"/>
              <w:right w:val="single" w:sz="4" w:space="0" w:color="auto"/>
            </w:tcBorders>
            <w:noWrap/>
            <w:vAlign w:val="center"/>
          </w:tcPr>
          <w:p w14:paraId="76EFD233" w14:textId="77777777" w:rsidR="00C11A8A" w:rsidRDefault="00C11A8A">
            <w:pPr>
              <w:jc w:val="center"/>
              <w:rPr>
                <w:rFonts w:ascii="仿宋" w:eastAsia="仿宋" w:hAnsi="仿宋" w:cs="Arial"/>
                <w:color w:val="000000"/>
              </w:rPr>
            </w:pPr>
          </w:p>
        </w:tc>
        <w:tc>
          <w:tcPr>
            <w:tcW w:w="1276" w:type="dxa"/>
            <w:vMerge/>
            <w:tcBorders>
              <w:left w:val="single" w:sz="4" w:space="0" w:color="auto"/>
              <w:right w:val="single" w:sz="4" w:space="0" w:color="auto"/>
            </w:tcBorders>
            <w:noWrap/>
            <w:vAlign w:val="center"/>
          </w:tcPr>
          <w:p w14:paraId="695FE55D" w14:textId="77777777" w:rsidR="00C11A8A" w:rsidRDefault="00C11A8A">
            <w:pPr>
              <w:ind w:firstLineChars="50" w:firstLine="105"/>
              <w:jc w:val="center"/>
              <w:rPr>
                <w:rFonts w:ascii="仿宋" w:eastAsia="仿宋" w:hAnsi="仿宋" w:cs="Arial"/>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EEFDEC"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5190181B" w14:textId="77777777" w:rsidR="00C11A8A" w:rsidRDefault="00C11A8A">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1FF9A7B1" w14:textId="77777777" w:rsidR="00C11A8A" w:rsidRDefault="00C11A8A">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7A2E9A6" w14:textId="77777777" w:rsidR="00C11A8A" w:rsidRDefault="00C11A8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EA4F8F" w14:textId="77777777" w:rsidR="00C11A8A" w:rsidRDefault="00C11A8A">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AFAFB03" w14:textId="77777777" w:rsidR="00C11A8A" w:rsidRDefault="00C11A8A">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97C88AB" w14:textId="77777777" w:rsidR="00C11A8A" w:rsidRDefault="00000000">
            <w:pPr>
              <w:widowControl/>
              <w:jc w:val="center"/>
              <w:rPr>
                <w:rFonts w:ascii="仿宋" w:eastAsia="仿宋" w:hAnsi="仿宋"/>
                <w:szCs w:val="21"/>
              </w:rPr>
            </w:pPr>
            <w:r>
              <w:rPr>
                <w:rFonts w:ascii="仿宋" w:eastAsia="仿宋" w:hAnsi="仿宋" w:cs="仿宋" w:hint="eastAsia"/>
                <w:kern w:val="0"/>
                <w:szCs w:val="21"/>
              </w:rPr>
              <w:t>耐高压 双腔（含穿刺针）</w:t>
            </w:r>
          </w:p>
        </w:tc>
        <w:tc>
          <w:tcPr>
            <w:tcW w:w="567" w:type="dxa"/>
            <w:tcBorders>
              <w:top w:val="nil"/>
              <w:left w:val="nil"/>
              <w:bottom w:val="single" w:sz="4" w:space="0" w:color="auto"/>
              <w:right w:val="single" w:sz="4" w:space="0" w:color="auto"/>
            </w:tcBorders>
            <w:noWrap/>
            <w:vAlign w:val="center"/>
          </w:tcPr>
          <w:p w14:paraId="7993D538" w14:textId="77777777" w:rsidR="00C11A8A" w:rsidRDefault="00000000">
            <w:pPr>
              <w:widowControl/>
              <w:jc w:val="center"/>
              <w:rPr>
                <w:rFonts w:ascii="仿宋" w:eastAsia="仿宋" w:hAnsi="仿宋" w:cs="Arial"/>
                <w:color w:val="000000"/>
                <w:kern w:val="0"/>
                <w:szCs w:val="21"/>
                <w:lang w:bidi="ar"/>
              </w:rPr>
            </w:pPr>
            <w:r>
              <w:rPr>
                <w:rFonts w:ascii="仿宋" w:eastAsia="仿宋" w:hAnsi="仿宋" w:cs="宋体" w:hint="eastAsia"/>
                <w:color w:val="000000"/>
                <w:kern w:val="0"/>
                <w:szCs w:val="21"/>
                <w:lang w:bidi="ar"/>
              </w:rPr>
              <w:t>套</w:t>
            </w:r>
          </w:p>
        </w:tc>
        <w:tc>
          <w:tcPr>
            <w:tcW w:w="850" w:type="dxa"/>
            <w:tcBorders>
              <w:top w:val="nil"/>
              <w:left w:val="nil"/>
              <w:bottom w:val="single" w:sz="4" w:space="0" w:color="auto"/>
              <w:right w:val="single" w:sz="4" w:space="0" w:color="auto"/>
            </w:tcBorders>
            <w:noWrap/>
            <w:vAlign w:val="center"/>
          </w:tcPr>
          <w:p w14:paraId="3767C206" w14:textId="77777777" w:rsidR="00C11A8A" w:rsidRDefault="00000000">
            <w:pPr>
              <w:widowControl/>
              <w:jc w:val="center"/>
              <w:rPr>
                <w:rFonts w:ascii="仿宋" w:eastAsia="仿宋" w:hAnsi="仿宋" w:cs="Arial"/>
                <w:szCs w:val="21"/>
              </w:rPr>
            </w:pPr>
            <w:r>
              <w:rPr>
                <w:rFonts w:ascii="仿宋" w:eastAsia="仿宋" w:hAnsi="仿宋" w:cs="Arial"/>
                <w:color w:val="000000"/>
                <w:kern w:val="0"/>
                <w:szCs w:val="21"/>
                <w:lang w:bidi="ar"/>
              </w:rPr>
              <w:t>1880</w:t>
            </w:r>
          </w:p>
        </w:tc>
        <w:tc>
          <w:tcPr>
            <w:tcW w:w="1134" w:type="dxa"/>
            <w:tcBorders>
              <w:top w:val="nil"/>
              <w:left w:val="nil"/>
              <w:bottom w:val="single" w:sz="4" w:space="0" w:color="auto"/>
              <w:right w:val="nil"/>
            </w:tcBorders>
            <w:noWrap/>
            <w:vAlign w:val="center"/>
          </w:tcPr>
          <w:p w14:paraId="228B439D" w14:textId="77777777" w:rsidR="00C11A8A" w:rsidRDefault="00000000">
            <w:pPr>
              <w:widowControl/>
              <w:jc w:val="center"/>
              <w:rPr>
                <w:rFonts w:ascii="仿宋" w:eastAsia="仿宋" w:hAnsi="仿宋" w:cs="Arial"/>
                <w:szCs w:val="21"/>
              </w:rPr>
            </w:pPr>
            <w:r>
              <w:rPr>
                <w:rFonts w:ascii="仿宋" w:eastAsia="仿宋" w:hAnsi="仿宋" w:cs="Arial" w:hint="eastAsia"/>
                <w:color w:val="000000"/>
                <w:kern w:val="0"/>
                <w:szCs w:val="21"/>
                <w:lang w:bidi="ar"/>
              </w:rPr>
              <w:t>400</w:t>
            </w:r>
          </w:p>
        </w:tc>
        <w:tc>
          <w:tcPr>
            <w:tcW w:w="851" w:type="dxa"/>
            <w:tcBorders>
              <w:top w:val="nil"/>
              <w:left w:val="single" w:sz="4" w:space="0" w:color="auto"/>
              <w:bottom w:val="single" w:sz="4" w:space="0" w:color="auto"/>
              <w:right w:val="single" w:sz="4" w:space="0" w:color="auto"/>
            </w:tcBorders>
            <w:noWrap/>
            <w:vAlign w:val="center"/>
          </w:tcPr>
          <w:p w14:paraId="53AD92EF" w14:textId="77777777" w:rsidR="00C11A8A" w:rsidRDefault="00C11A8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4EABDCE" w14:textId="77777777" w:rsidR="00C11A8A" w:rsidRDefault="00C11A8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C805FA6" w14:textId="77777777" w:rsidR="00C11A8A" w:rsidRDefault="00C11A8A">
            <w:pPr>
              <w:widowControl/>
              <w:jc w:val="center"/>
              <w:rPr>
                <w:rFonts w:ascii="仿宋" w:eastAsia="仿宋" w:hAnsi="仿宋" w:cs="宋体"/>
                <w:kern w:val="0"/>
                <w:szCs w:val="21"/>
              </w:rPr>
            </w:pPr>
          </w:p>
        </w:tc>
      </w:tr>
      <w:tr w:rsidR="00C11A8A" w14:paraId="6BE05B03"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7E63CBBB" w14:textId="77777777" w:rsidR="00C11A8A"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558BB660" w14:textId="77777777" w:rsidR="00C11A8A"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11A8A" w14:paraId="1E79F9BB"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19106FA3" w14:textId="77777777" w:rsidR="00C11A8A" w:rsidRDefault="00C11A8A">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26978946" w14:textId="77777777" w:rsidR="00C11A8A"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86E305B" w14:textId="77777777" w:rsidR="00C11A8A"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6420074" w14:textId="77777777" w:rsidR="00C11A8A" w:rsidRDefault="00000000">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w:t>
      </w:r>
      <w:r>
        <w:rPr>
          <w:rFonts w:ascii="仿宋" w:eastAsia="仿宋" w:hAnsi="仿宋" w:hint="eastAsia"/>
          <w:sz w:val="24"/>
        </w:rPr>
        <w:t xml:space="preserve"> </w:t>
      </w:r>
      <w:r>
        <w:rPr>
          <w:rFonts w:ascii="仿宋_GB2312" w:eastAsia="仿宋_GB2312" w:hAnsi="宋体" w:hint="eastAsia"/>
          <w:sz w:val="24"/>
        </w:rPr>
        <w:t>1.表中统一代码是指浙江省“智慧医保”招采子系统耗材产品统一代码</w:t>
      </w:r>
    </w:p>
    <w:p w14:paraId="6D184378" w14:textId="77777777" w:rsidR="00C11A8A"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56E150EC" w14:textId="77777777" w:rsidR="00C11A8A"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CEA512B" w14:textId="77777777" w:rsidR="00C11A8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4389385" w14:textId="77777777" w:rsidR="00C11A8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980384B" w14:textId="77777777" w:rsidR="00C11A8A"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6FC936C" w14:textId="77777777" w:rsidR="00C11A8A" w:rsidRDefault="00C11A8A">
      <w:pPr>
        <w:snapToGrid w:val="0"/>
        <w:spacing w:before="50" w:after="50"/>
        <w:rPr>
          <w:rFonts w:ascii="仿宋" w:eastAsia="仿宋" w:hAnsi="仿宋" w:cs="仿宋"/>
          <w:sz w:val="24"/>
        </w:rPr>
      </w:pPr>
    </w:p>
    <w:p w14:paraId="52B091F1" w14:textId="77777777" w:rsidR="00C11A8A"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ADBA031" w14:textId="77777777" w:rsidR="00C11A8A" w:rsidRDefault="00C11A8A">
      <w:pPr>
        <w:snapToGrid w:val="0"/>
        <w:spacing w:before="50" w:after="50"/>
        <w:rPr>
          <w:color w:val="FF0000"/>
        </w:rPr>
        <w:sectPr w:rsidR="00C11A8A">
          <w:headerReference w:type="default" r:id="rId11"/>
          <w:pgSz w:w="16840" w:h="11907" w:orient="landscape"/>
          <w:pgMar w:top="1361" w:right="1361" w:bottom="1361" w:left="1361" w:header="765" w:footer="822" w:gutter="0"/>
          <w:cols w:space="720"/>
          <w:docGrid w:type="lines" w:linePitch="312"/>
        </w:sectPr>
      </w:pPr>
    </w:p>
    <w:p w14:paraId="369D693E" w14:textId="77777777" w:rsidR="00C11A8A"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4FDB4983"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2AA00633" w14:textId="77777777" w:rsidR="00C11A8A"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81AA3AC" w14:textId="77777777" w:rsidR="00C11A8A"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105F2D3" w14:textId="77777777" w:rsidR="00C11A8A"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2C414D5D" w14:textId="77777777" w:rsidR="00C11A8A"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041B1EA" w14:textId="77777777" w:rsidR="00C11A8A"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35342A3" w14:textId="77777777" w:rsidR="00C11A8A"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3C303EE2"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1E92B83"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936F80A" w14:textId="77777777" w:rsidR="00C11A8A"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CD65AFF"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666DA76D"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17BCE2AE" w14:textId="77777777" w:rsidR="00C11A8A"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4450FE22" w14:textId="77777777" w:rsidR="00C11A8A"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2323EC8" w14:textId="77777777" w:rsidR="00C11A8A"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0C9F7618" w14:textId="77777777" w:rsidR="00C11A8A"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C823EE0"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BB2EE25" w14:textId="77777777" w:rsidR="00C11A8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A66C1F4" w14:textId="77777777" w:rsidR="00C11A8A"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32B968B" w14:textId="77777777" w:rsidR="00C11A8A"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A3B115D" w14:textId="77777777" w:rsidR="00C11A8A"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715DF7A" w14:textId="77777777" w:rsidR="00C11A8A"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D2B08C2" w14:textId="77777777" w:rsidR="00C11A8A"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26FBF895" w14:textId="77777777" w:rsidR="00C11A8A"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B7C3A95" w14:textId="77777777" w:rsidR="00C11A8A"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7E0206C" w14:textId="77777777" w:rsidR="00C11A8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4C48B536"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C5CBAA0"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C705615"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CA321D1"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495545FD"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76AC683"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64E73FF" w14:textId="77777777" w:rsidR="00C11A8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AC4C067" w14:textId="77777777" w:rsidR="00C11A8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915DCD3" w14:textId="77777777" w:rsidR="00C11A8A" w:rsidRDefault="00C11A8A">
      <w:pPr>
        <w:widowControl/>
        <w:snapToGrid w:val="0"/>
        <w:spacing w:line="480" w:lineRule="exact"/>
        <w:rPr>
          <w:rFonts w:ascii="仿宋" w:eastAsia="仿宋" w:hAnsi="仿宋" w:cs="仿宋"/>
          <w:b/>
          <w:bCs/>
          <w:kern w:val="0"/>
          <w:sz w:val="24"/>
          <w:szCs w:val="24"/>
        </w:rPr>
      </w:pPr>
    </w:p>
    <w:p w14:paraId="16C56757" w14:textId="77777777" w:rsidR="00C11A8A"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E1A4288" w14:textId="77777777" w:rsidR="00C11A8A"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407731A6" w14:textId="77777777" w:rsidR="00C11A8A"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7B889C4"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D8A0396"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72B87418"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94ABE6C"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377F8E5" w14:textId="77777777" w:rsidR="00C11A8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C9443DB"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EFBFA27"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3B8A2F4"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7D503CFC"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0A40814B" w14:textId="77777777" w:rsidR="00C11A8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7ACC388"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9D61577"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550266FF"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8362CA3"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15B478D"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5D4BA00" w14:textId="77777777" w:rsidR="00C11A8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CF05A4F"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BC5470A" w14:textId="77777777" w:rsidR="00C11A8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A432944" w14:textId="77777777" w:rsidR="00C11A8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D92FF5A" w14:textId="77777777" w:rsidR="00C11A8A"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B5AFDE0" w14:textId="77777777" w:rsidR="00C11A8A" w:rsidRDefault="00C11A8A">
      <w:pPr>
        <w:adjustRightInd w:val="0"/>
        <w:snapToGrid w:val="0"/>
        <w:spacing w:line="360" w:lineRule="auto"/>
        <w:rPr>
          <w:rFonts w:ascii="仿宋" w:eastAsia="仿宋" w:hAnsi="仿宋" w:cs="仿宋"/>
          <w:sz w:val="24"/>
          <w:szCs w:val="24"/>
          <w:u w:val="dotted"/>
        </w:rPr>
      </w:pPr>
    </w:p>
    <w:p w14:paraId="6CCA86F0" w14:textId="77777777" w:rsidR="00C11A8A"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0A79C1A" w14:textId="77777777" w:rsidR="00C11A8A" w:rsidRDefault="00000000">
      <w:pPr>
        <w:rPr>
          <w:rFonts w:ascii="仿宋" w:eastAsia="仿宋" w:hAnsi="仿宋" w:cs="仿宋"/>
          <w:sz w:val="24"/>
          <w:szCs w:val="24"/>
        </w:rPr>
      </w:pPr>
      <w:r>
        <w:rPr>
          <w:rFonts w:ascii="仿宋" w:eastAsia="仿宋" w:hAnsi="仿宋" w:cs="仿宋" w:hint="eastAsia"/>
          <w:sz w:val="24"/>
          <w:szCs w:val="24"/>
        </w:rPr>
        <w:t>日期：</w:t>
      </w:r>
    </w:p>
    <w:p w14:paraId="291C4F1D" w14:textId="77777777" w:rsidR="00C11A8A" w:rsidRDefault="00C11A8A">
      <w:pPr>
        <w:adjustRightInd w:val="0"/>
        <w:snapToGrid w:val="0"/>
        <w:spacing w:line="360" w:lineRule="auto"/>
        <w:rPr>
          <w:rFonts w:ascii="仿宋" w:eastAsia="仿宋" w:hAnsi="仿宋" w:cs="仿宋"/>
          <w:sz w:val="24"/>
          <w:szCs w:val="24"/>
        </w:rPr>
      </w:pPr>
    </w:p>
    <w:p w14:paraId="3E13D1D1" w14:textId="77777777" w:rsidR="00C11A8A" w:rsidRDefault="00C11A8A">
      <w:pPr>
        <w:adjustRightInd w:val="0"/>
        <w:snapToGrid w:val="0"/>
        <w:spacing w:line="360" w:lineRule="auto"/>
        <w:rPr>
          <w:rFonts w:ascii="仿宋" w:eastAsia="仿宋" w:hAnsi="仿宋" w:cs="仿宋"/>
          <w:kern w:val="0"/>
          <w:sz w:val="24"/>
          <w:szCs w:val="24"/>
        </w:rPr>
      </w:pPr>
    </w:p>
    <w:p w14:paraId="1965274E" w14:textId="77777777" w:rsidR="00C11A8A" w:rsidRDefault="00C11A8A">
      <w:pPr>
        <w:widowControl/>
        <w:snapToGrid w:val="0"/>
        <w:spacing w:line="480" w:lineRule="exact"/>
        <w:rPr>
          <w:rFonts w:ascii="仿宋" w:eastAsia="仿宋" w:hAnsi="仿宋" w:cs="仿宋"/>
          <w:kern w:val="0"/>
          <w:sz w:val="24"/>
          <w:szCs w:val="24"/>
        </w:rPr>
      </w:pPr>
    </w:p>
    <w:sectPr w:rsidR="00C11A8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1D29" w14:textId="77777777" w:rsidR="00367CE0" w:rsidRDefault="00367CE0">
      <w:r>
        <w:separator/>
      </w:r>
    </w:p>
  </w:endnote>
  <w:endnote w:type="continuationSeparator" w:id="0">
    <w:p w14:paraId="0BD90D4C" w14:textId="77777777" w:rsidR="00367CE0" w:rsidRDefault="0036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EB1" w14:textId="77777777" w:rsidR="00C11A8A"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31</w:t>
    </w:r>
    <w:r>
      <w:rPr>
        <w:rStyle w:val="af3"/>
      </w:rPr>
      <w:fldChar w:fldCharType="end"/>
    </w:r>
  </w:p>
  <w:p w14:paraId="4869DB0B" w14:textId="77777777" w:rsidR="00C11A8A" w:rsidRDefault="00C11A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8BAF" w14:textId="77777777" w:rsidR="00367CE0" w:rsidRDefault="00367CE0">
      <w:r>
        <w:separator/>
      </w:r>
    </w:p>
  </w:footnote>
  <w:footnote w:type="continuationSeparator" w:id="0">
    <w:p w14:paraId="3A7A7079" w14:textId="77777777" w:rsidR="00367CE0" w:rsidRDefault="0036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C09D" w14:textId="77777777" w:rsidR="00C11A8A" w:rsidRDefault="00000000">
    <w:pPr>
      <w:pStyle w:val="ae"/>
      <w:jc w:val="left"/>
    </w:pPr>
    <w:r>
      <w:rPr>
        <w:rFonts w:hint="eastAsia"/>
      </w:rPr>
      <w:t>绍兴市人民医院无菌敷贴、经外周插管的中心静脉导管套件及附件</w:t>
    </w:r>
    <w:r>
      <w:rPr>
        <w:rFonts w:hint="eastAsia"/>
      </w:rPr>
      <w:t>(</w:t>
    </w:r>
    <w:r>
      <w:rPr>
        <w:rFonts w:hint="eastAsia"/>
      </w:rPr>
      <w:t>耐高压）耗材采购项目（</w:t>
    </w:r>
    <w:r>
      <w:t>SXRMYY-2023-36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EA3C" w14:textId="77777777" w:rsidR="00C11A8A" w:rsidRDefault="00C11A8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AA2" w14:textId="77777777" w:rsidR="00C11A8A" w:rsidRDefault="00000000">
    <w:pPr>
      <w:pStyle w:val="ae"/>
      <w:jc w:val="left"/>
    </w:pPr>
    <w:r>
      <w:rPr>
        <w:rFonts w:hint="eastAsia"/>
      </w:rPr>
      <w:t>绍兴市人民医院无菌敷贴、经外周插管的中心静脉导管套件及附件</w:t>
    </w:r>
    <w:r>
      <w:rPr>
        <w:rFonts w:hint="eastAsia"/>
      </w:rPr>
      <w:t>(</w:t>
    </w:r>
    <w:r>
      <w:rPr>
        <w:rFonts w:hint="eastAsia"/>
      </w:rPr>
      <w:t>耐高压）耗材采购项目（</w:t>
    </w:r>
    <w:r>
      <w:t>SXRMYY-2023-36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461D" w14:textId="77777777" w:rsidR="00C11A8A" w:rsidRDefault="00000000">
    <w:pPr>
      <w:pStyle w:val="ae"/>
      <w:jc w:val="left"/>
    </w:pPr>
    <w:r>
      <w:rPr>
        <w:rFonts w:hint="eastAsia"/>
      </w:rPr>
      <w:t>绍兴市人民医院无菌敷贴、经外周插管的中心静脉导管套件及附件</w:t>
    </w:r>
    <w:r>
      <w:rPr>
        <w:rFonts w:hint="eastAsia"/>
      </w:rPr>
      <w:t>(</w:t>
    </w:r>
    <w:r>
      <w:rPr>
        <w:rFonts w:hint="eastAsia"/>
      </w:rPr>
      <w:t>耐高压）耗材采购项目（</w:t>
    </w:r>
    <w:r>
      <w:t>SXRMYY-2023-36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14469471">
    <w:abstractNumId w:val="2"/>
  </w:num>
  <w:num w:numId="2" w16cid:durableId="304161374">
    <w:abstractNumId w:val="3"/>
  </w:num>
  <w:num w:numId="3" w16cid:durableId="472454285">
    <w:abstractNumId w:val="1"/>
  </w:num>
  <w:num w:numId="4" w16cid:durableId="96862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B6D52"/>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05D5"/>
    <w:rsid w:val="001E2189"/>
    <w:rsid w:val="001E6DE3"/>
    <w:rsid w:val="001E7F28"/>
    <w:rsid w:val="00200053"/>
    <w:rsid w:val="002010FC"/>
    <w:rsid w:val="002123E8"/>
    <w:rsid w:val="00212ACA"/>
    <w:rsid w:val="00215221"/>
    <w:rsid w:val="0021799F"/>
    <w:rsid w:val="0022220F"/>
    <w:rsid w:val="002238FB"/>
    <w:rsid w:val="002260BE"/>
    <w:rsid w:val="00227AC0"/>
    <w:rsid w:val="00227B5B"/>
    <w:rsid w:val="0023079E"/>
    <w:rsid w:val="002332B4"/>
    <w:rsid w:val="002462AC"/>
    <w:rsid w:val="002550D0"/>
    <w:rsid w:val="0025753B"/>
    <w:rsid w:val="002638B7"/>
    <w:rsid w:val="00275AA1"/>
    <w:rsid w:val="002806F3"/>
    <w:rsid w:val="00282DA7"/>
    <w:rsid w:val="0028657C"/>
    <w:rsid w:val="002870FB"/>
    <w:rsid w:val="002878AE"/>
    <w:rsid w:val="00290C61"/>
    <w:rsid w:val="00295618"/>
    <w:rsid w:val="00296BE9"/>
    <w:rsid w:val="002A1E89"/>
    <w:rsid w:val="002A5187"/>
    <w:rsid w:val="002A5AF5"/>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07CC1"/>
    <w:rsid w:val="0032292D"/>
    <w:rsid w:val="00323FF4"/>
    <w:rsid w:val="00324483"/>
    <w:rsid w:val="00330E2A"/>
    <w:rsid w:val="00337BB9"/>
    <w:rsid w:val="00344ADC"/>
    <w:rsid w:val="00351ECB"/>
    <w:rsid w:val="00353D89"/>
    <w:rsid w:val="00355FAE"/>
    <w:rsid w:val="003563AC"/>
    <w:rsid w:val="0035653F"/>
    <w:rsid w:val="003663D5"/>
    <w:rsid w:val="00367CE0"/>
    <w:rsid w:val="0037192E"/>
    <w:rsid w:val="00390358"/>
    <w:rsid w:val="00391CFD"/>
    <w:rsid w:val="003A0AB3"/>
    <w:rsid w:val="003A7E69"/>
    <w:rsid w:val="003B3C10"/>
    <w:rsid w:val="003B430A"/>
    <w:rsid w:val="003C5057"/>
    <w:rsid w:val="003D3AC9"/>
    <w:rsid w:val="003D7C5A"/>
    <w:rsid w:val="003E4E6C"/>
    <w:rsid w:val="003E56C1"/>
    <w:rsid w:val="004013D0"/>
    <w:rsid w:val="004027E9"/>
    <w:rsid w:val="00404F37"/>
    <w:rsid w:val="004102DA"/>
    <w:rsid w:val="004128E3"/>
    <w:rsid w:val="0043144A"/>
    <w:rsid w:val="00431C58"/>
    <w:rsid w:val="0044101C"/>
    <w:rsid w:val="00442390"/>
    <w:rsid w:val="0044364C"/>
    <w:rsid w:val="00451A53"/>
    <w:rsid w:val="00453CC2"/>
    <w:rsid w:val="00461175"/>
    <w:rsid w:val="00464727"/>
    <w:rsid w:val="00466C34"/>
    <w:rsid w:val="0046792C"/>
    <w:rsid w:val="00472330"/>
    <w:rsid w:val="00480800"/>
    <w:rsid w:val="00483C3C"/>
    <w:rsid w:val="00484C7D"/>
    <w:rsid w:val="00485881"/>
    <w:rsid w:val="004A16B6"/>
    <w:rsid w:val="004A4591"/>
    <w:rsid w:val="004A4D16"/>
    <w:rsid w:val="004A5940"/>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3C89"/>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41D1"/>
    <w:rsid w:val="005B5CF0"/>
    <w:rsid w:val="005C5A6F"/>
    <w:rsid w:val="005C7C8D"/>
    <w:rsid w:val="005D434D"/>
    <w:rsid w:val="005E02CA"/>
    <w:rsid w:val="005F7473"/>
    <w:rsid w:val="00602519"/>
    <w:rsid w:val="00603994"/>
    <w:rsid w:val="0060435B"/>
    <w:rsid w:val="00613118"/>
    <w:rsid w:val="006231D2"/>
    <w:rsid w:val="00625731"/>
    <w:rsid w:val="00626070"/>
    <w:rsid w:val="00631611"/>
    <w:rsid w:val="00640E99"/>
    <w:rsid w:val="0065285F"/>
    <w:rsid w:val="00654086"/>
    <w:rsid w:val="006545FB"/>
    <w:rsid w:val="006630D0"/>
    <w:rsid w:val="00667A59"/>
    <w:rsid w:val="006700C5"/>
    <w:rsid w:val="00672AB9"/>
    <w:rsid w:val="00674F22"/>
    <w:rsid w:val="00681676"/>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38DD"/>
    <w:rsid w:val="006F62CD"/>
    <w:rsid w:val="006F6C50"/>
    <w:rsid w:val="006F6F0F"/>
    <w:rsid w:val="00703F70"/>
    <w:rsid w:val="00704CFE"/>
    <w:rsid w:val="007052F4"/>
    <w:rsid w:val="007176E6"/>
    <w:rsid w:val="0072107F"/>
    <w:rsid w:val="007227A8"/>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4C03"/>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1512"/>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4C6E"/>
    <w:rsid w:val="00976F41"/>
    <w:rsid w:val="0099679C"/>
    <w:rsid w:val="009A4B94"/>
    <w:rsid w:val="009B6F86"/>
    <w:rsid w:val="009D6F98"/>
    <w:rsid w:val="009D77F2"/>
    <w:rsid w:val="009E204D"/>
    <w:rsid w:val="009E423C"/>
    <w:rsid w:val="009E78BE"/>
    <w:rsid w:val="009F67E8"/>
    <w:rsid w:val="00A04B73"/>
    <w:rsid w:val="00A06684"/>
    <w:rsid w:val="00A1770F"/>
    <w:rsid w:val="00A20544"/>
    <w:rsid w:val="00A22B0F"/>
    <w:rsid w:val="00A23B4B"/>
    <w:rsid w:val="00A27BB5"/>
    <w:rsid w:val="00A3049A"/>
    <w:rsid w:val="00A42660"/>
    <w:rsid w:val="00A42793"/>
    <w:rsid w:val="00A42BA8"/>
    <w:rsid w:val="00A5115C"/>
    <w:rsid w:val="00A51266"/>
    <w:rsid w:val="00A52ABE"/>
    <w:rsid w:val="00A5375C"/>
    <w:rsid w:val="00A53E49"/>
    <w:rsid w:val="00A5792B"/>
    <w:rsid w:val="00A65C69"/>
    <w:rsid w:val="00A72EFC"/>
    <w:rsid w:val="00A7774D"/>
    <w:rsid w:val="00A77CF3"/>
    <w:rsid w:val="00A80396"/>
    <w:rsid w:val="00A82DDF"/>
    <w:rsid w:val="00A8562B"/>
    <w:rsid w:val="00A95ACD"/>
    <w:rsid w:val="00A96540"/>
    <w:rsid w:val="00A965B2"/>
    <w:rsid w:val="00AA21AC"/>
    <w:rsid w:val="00AA3748"/>
    <w:rsid w:val="00AB3A26"/>
    <w:rsid w:val="00AB6AF4"/>
    <w:rsid w:val="00AC09FF"/>
    <w:rsid w:val="00AC6498"/>
    <w:rsid w:val="00B01FAD"/>
    <w:rsid w:val="00B124A6"/>
    <w:rsid w:val="00B211AA"/>
    <w:rsid w:val="00B241BD"/>
    <w:rsid w:val="00B3104B"/>
    <w:rsid w:val="00B3393B"/>
    <w:rsid w:val="00B4255F"/>
    <w:rsid w:val="00B43174"/>
    <w:rsid w:val="00B55440"/>
    <w:rsid w:val="00B55A04"/>
    <w:rsid w:val="00B65202"/>
    <w:rsid w:val="00B6650D"/>
    <w:rsid w:val="00B70008"/>
    <w:rsid w:val="00B77BBD"/>
    <w:rsid w:val="00B804CD"/>
    <w:rsid w:val="00B92777"/>
    <w:rsid w:val="00B94652"/>
    <w:rsid w:val="00B957D9"/>
    <w:rsid w:val="00BA0271"/>
    <w:rsid w:val="00BA051C"/>
    <w:rsid w:val="00BA6C0E"/>
    <w:rsid w:val="00BB29AA"/>
    <w:rsid w:val="00BB49F2"/>
    <w:rsid w:val="00BB5530"/>
    <w:rsid w:val="00BC3B1F"/>
    <w:rsid w:val="00BD34BE"/>
    <w:rsid w:val="00BD4E62"/>
    <w:rsid w:val="00BE2BAB"/>
    <w:rsid w:val="00BE6EEE"/>
    <w:rsid w:val="00BE7AB8"/>
    <w:rsid w:val="00BF2551"/>
    <w:rsid w:val="00BF5722"/>
    <w:rsid w:val="00C02E6D"/>
    <w:rsid w:val="00C07617"/>
    <w:rsid w:val="00C10584"/>
    <w:rsid w:val="00C11A8A"/>
    <w:rsid w:val="00C1426C"/>
    <w:rsid w:val="00C171D1"/>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2DCA"/>
    <w:rsid w:val="00CC33BD"/>
    <w:rsid w:val="00CC7E8C"/>
    <w:rsid w:val="00CD0064"/>
    <w:rsid w:val="00CD4307"/>
    <w:rsid w:val="00CD6A95"/>
    <w:rsid w:val="00CD6AF7"/>
    <w:rsid w:val="00CE1A43"/>
    <w:rsid w:val="00CE1B29"/>
    <w:rsid w:val="00CE5E68"/>
    <w:rsid w:val="00CF0E16"/>
    <w:rsid w:val="00D003B5"/>
    <w:rsid w:val="00D03CEC"/>
    <w:rsid w:val="00D224E1"/>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0392"/>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71F32"/>
    <w:rsid w:val="00F80D42"/>
    <w:rsid w:val="00F90071"/>
    <w:rsid w:val="00F9090E"/>
    <w:rsid w:val="00F90D25"/>
    <w:rsid w:val="00F912E6"/>
    <w:rsid w:val="00F9184A"/>
    <w:rsid w:val="00F92B88"/>
    <w:rsid w:val="00F92CDB"/>
    <w:rsid w:val="00FA1756"/>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243941"/>
    <w:rsid w:val="05CA23B0"/>
    <w:rsid w:val="05D57D43"/>
    <w:rsid w:val="068154EF"/>
    <w:rsid w:val="072440CC"/>
    <w:rsid w:val="090E193F"/>
    <w:rsid w:val="098B54E5"/>
    <w:rsid w:val="099417A6"/>
    <w:rsid w:val="0A2A233E"/>
    <w:rsid w:val="0A360C8C"/>
    <w:rsid w:val="0A5819C8"/>
    <w:rsid w:val="0A736BA0"/>
    <w:rsid w:val="0ACE4FD1"/>
    <w:rsid w:val="0B464611"/>
    <w:rsid w:val="0B674587"/>
    <w:rsid w:val="0BB023D2"/>
    <w:rsid w:val="0BC03B57"/>
    <w:rsid w:val="0BD75BB1"/>
    <w:rsid w:val="0C5D60B6"/>
    <w:rsid w:val="0CA84E57"/>
    <w:rsid w:val="0CF2536E"/>
    <w:rsid w:val="0D1D1A10"/>
    <w:rsid w:val="0D6C6A92"/>
    <w:rsid w:val="0D935B75"/>
    <w:rsid w:val="0D9C7B4D"/>
    <w:rsid w:val="0DF60573"/>
    <w:rsid w:val="0E04763A"/>
    <w:rsid w:val="0E81553B"/>
    <w:rsid w:val="0EC35D4B"/>
    <w:rsid w:val="0F4D6BE8"/>
    <w:rsid w:val="0F825E34"/>
    <w:rsid w:val="0F841BAC"/>
    <w:rsid w:val="0FC010DF"/>
    <w:rsid w:val="102D6D8C"/>
    <w:rsid w:val="108A584D"/>
    <w:rsid w:val="10D54539"/>
    <w:rsid w:val="112E18B0"/>
    <w:rsid w:val="1186198E"/>
    <w:rsid w:val="12411FD6"/>
    <w:rsid w:val="12F636C2"/>
    <w:rsid w:val="143A62A9"/>
    <w:rsid w:val="149752AF"/>
    <w:rsid w:val="14FC37EE"/>
    <w:rsid w:val="150B775C"/>
    <w:rsid w:val="15431BC1"/>
    <w:rsid w:val="154871D8"/>
    <w:rsid w:val="154F67B8"/>
    <w:rsid w:val="163F7FB8"/>
    <w:rsid w:val="171D3FE1"/>
    <w:rsid w:val="183413D5"/>
    <w:rsid w:val="19CB4EF3"/>
    <w:rsid w:val="1A465C99"/>
    <w:rsid w:val="1A8C0435"/>
    <w:rsid w:val="1B2D39EA"/>
    <w:rsid w:val="1BB24AE4"/>
    <w:rsid w:val="1C0455BD"/>
    <w:rsid w:val="1C1918CE"/>
    <w:rsid w:val="1C437687"/>
    <w:rsid w:val="1CD12094"/>
    <w:rsid w:val="1E282FCF"/>
    <w:rsid w:val="1E5B7F9A"/>
    <w:rsid w:val="1E994C6A"/>
    <w:rsid w:val="1EBB32E5"/>
    <w:rsid w:val="1EED74EA"/>
    <w:rsid w:val="1F4E5759"/>
    <w:rsid w:val="1F9E6C9F"/>
    <w:rsid w:val="1FBA4334"/>
    <w:rsid w:val="1FEA1105"/>
    <w:rsid w:val="206311C1"/>
    <w:rsid w:val="209850D3"/>
    <w:rsid w:val="20F40D11"/>
    <w:rsid w:val="21335302"/>
    <w:rsid w:val="217F7B07"/>
    <w:rsid w:val="224C60FA"/>
    <w:rsid w:val="22767FB8"/>
    <w:rsid w:val="231737BD"/>
    <w:rsid w:val="23524AF1"/>
    <w:rsid w:val="23571659"/>
    <w:rsid w:val="235C3A76"/>
    <w:rsid w:val="241D4193"/>
    <w:rsid w:val="24252989"/>
    <w:rsid w:val="24F3085B"/>
    <w:rsid w:val="250E0EB7"/>
    <w:rsid w:val="25EB63FD"/>
    <w:rsid w:val="26321A29"/>
    <w:rsid w:val="26955FF5"/>
    <w:rsid w:val="27483DC1"/>
    <w:rsid w:val="27857EB1"/>
    <w:rsid w:val="27E64D5A"/>
    <w:rsid w:val="28CF0993"/>
    <w:rsid w:val="296C0B74"/>
    <w:rsid w:val="29720E36"/>
    <w:rsid w:val="298417E2"/>
    <w:rsid w:val="2A2371A3"/>
    <w:rsid w:val="2A2734E4"/>
    <w:rsid w:val="2A420242"/>
    <w:rsid w:val="2AB7755F"/>
    <w:rsid w:val="2B1A583B"/>
    <w:rsid w:val="2B547467"/>
    <w:rsid w:val="2BB44E8C"/>
    <w:rsid w:val="2BCC73E2"/>
    <w:rsid w:val="2C60493C"/>
    <w:rsid w:val="2D0B4103"/>
    <w:rsid w:val="2DB97DBD"/>
    <w:rsid w:val="2DCD42C6"/>
    <w:rsid w:val="2DF950BB"/>
    <w:rsid w:val="2E8D3FCA"/>
    <w:rsid w:val="2F342BDB"/>
    <w:rsid w:val="2F6D7B0F"/>
    <w:rsid w:val="304C7B53"/>
    <w:rsid w:val="316867E0"/>
    <w:rsid w:val="317F56D5"/>
    <w:rsid w:val="31F17EB6"/>
    <w:rsid w:val="32004C6A"/>
    <w:rsid w:val="3268280F"/>
    <w:rsid w:val="337D2CBC"/>
    <w:rsid w:val="342A7047"/>
    <w:rsid w:val="352D221A"/>
    <w:rsid w:val="3553498C"/>
    <w:rsid w:val="35626231"/>
    <w:rsid w:val="357F469A"/>
    <w:rsid w:val="360D6D47"/>
    <w:rsid w:val="36BE1319"/>
    <w:rsid w:val="37235D83"/>
    <w:rsid w:val="379072A9"/>
    <w:rsid w:val="382A0C8B"/>
    <w:rsid w:val="388047C1"/>
    <w:rsid w:val="39A405D1"/>
    <w:rsid w:val="39C80763"/>
    <w:rsid w:val="3A405C7B"/>
    <w:rsid w:val="3A8C7023"/>
    <w:rsid w:val="3A98143C"/>
    <w:rsid w:val="3ABB5337"/>
    <w:rsid w:val="3B62605C"/>
    <w:rsid w:val="3C30773C"/>
    <w:rsid w:val="3C9B5361"/>
    <w:rsid w:val="3D070054"/>
    <w:rsid w:val="3DBC6E21"/>
    <w:rsid w:val="3E5F71BC"/>
    <w:rsid w:val="3E6B371F"/>
    <w:rsid w:val="3E86299B"/>
    <w:rsid w:val="3F7E3672"/>
    <w:rsid w:val="4003279C"/>
    <w:rsid w:val="40F92C38"/>
    <w:rsid w:val="41410DFB"/>
    <w:rsid w:val="41AA4BF2"/>
    <w:rsid w:val="41DC2D21"/>
    <w:rsid w:val="41E37861"/>
    <w:rsid w:val="420057D5"/>
    <w:rsid w:val="428611BC"/>
    <w:rsid w:val="42DA58EF"/>
    <w:rsid w:val="42F2004C"/>
    <w:rsid w:val="42FC5332"/>
    <w:rsid w:val="4319030C"/>
    <w:rsid w:val="438B1109"/>
    <w:rsid w:val="440525B4"/>
    <w:rsid w:val="445144FB"/>
    <w:rsid w:val="44641089"/>
    <w:rsid w:val="44692B43"/>
    <w:rsid w:val="449C4333"/>
    <w:rsid w:val="46AE3112"/>
    <w:rsid w:val="48253212"/>
    <w:rsid w:val="48730530"/>
    <w:rsid w:val="48D04F3E"/>
    <w:rsid w:val="48DF137D"/>
    <w:rsid w:val="49FB55B2"/>
    <w:rsid w:val="4A6D6C6D"/>
    <w:rsid w:val="4A8F44DC"/>
    <w:rsid w:val="4B432979"/>
    <w:rsid w:val="4D3D562C"/>
    <w:rsid w:val="4E3D3E73"/>
    <w:rsid w:val="4E9E5ADF"/>
    <w:rsid w:val="4EB90C9B"/>
    <w:rsid w:val="4ECC42D1"/>
    <w:rsid w:val="4F6D5C73"/>
    <w:rsid w:val="503A35E5"/>
    <w:rsid w:val="50746242"/>
    <w:rsid w:val="50815089"/>
    <w:rsid w:val="510F05CE"/>
    <w:rsid w:val="51492D6D"/>
    <w:rsid w:val="515801C7"/>
    <w:rsid w:val="517662E3"/>
    <w:rsid w:val="51B939A4"/>
    <w:rsid w:val="522307D5"/>
    <w:rsid w:val="52666914"/>
    <w:rsid w:val="532A2A37"/>
    <w:rsid w:val="5346796B"/>
    <w:rsid w:val="535278B5"/>
    <w:rsid w:val="53A20364"/>
    <w:rsid w:val="558D41B7"/>
    <w:rsid w:val="55BD38B0"/>
    <w:rsid w:val="55F13577"/>
    <w:rsid w:val="56E46343"/>
    <w:rsid w:val="571B13F2"/>
    <w:rsid w:val="57462FE6"/>
    <w:rsid w:val="57E655D5"/>
    <w:rsid w:val="57FB365A"/>
    <w:rsid w:val="581D7A74"/>
    <w:rsid w:val="59502697"/>
    <w:rsid w:val="59E807A2"/>
    <w:rsid w:val="5A647BDD"/>
    <w:rsid w:val="5A79155C"/>
    <w:rsid w:val="5B6F6839"/>
    <w:rsid w:val="5BC713AA"/>
    <w:rsid w:val="5C4B0CDE"/>
    <w:rsid w:val="5C7335C4"/>
    <w:rsid w:val="5C982996"/>
    <w:rsid w:val="5D081B2B"/>
    <w:rsid w:val="5F7268F8"/>
    <w:rsid w:val="5FDC1428"/>
    <w:rsid w:val="5FF6446D"/>
    <w:rsid w:val="60F635C7"/>
    <w:rsid w:val="61566C51"/>
    <w:rsid w:val="61B2747F"/>
    <w:rsid w:val="61DF02F6"/>
    <w:rsid w:val="63416D0D"/>
    <w:rsid w:val="639532D5"/>
    <w:rsid w:val="63E322D9"/>
    <w:rsid w:val="63FB4E0D"/>
    <w:rsid w:val="643207A1"/>
    <w:rsid w:val="64665646"/>
    <w:rsid w:val="65C60088"/>
    <w:rsid w:val="66F978FF"/>
    <w:rsid w:val="67845082"/>
    <w:rsid w:val="68004D9F"/>
    <w:rsid w:val="68A3173F"/>
    <w:rsid w:val="68A7265B"/>
    <w:rsid w:val="696F3637"/>
    <w:rsid w:val="69B24315"/>
    <w:rsid w:val="6AEB0E59"/>
    <w:rsid w:val="6B1F671E"/>
    <w:rsid w:val="6B743BAE"/>
    <w:rsid w:val="6BE24E05"/>
    <w:rsid w:val="6C070794"/>
    <w:rsid w:val="6C6829A9"/>
    <w:rsid w:val="6C7C10D3"/>
    <w:rsid w:val="6CC427E7"/>
    <w:rsid w:val="6D3A22EB"/>
    <w:rsid w:val="6D80231A"/>
    <w:rsid w:val="6E7042B8"/>
    <w:rsid w:val="6F073BDF"/>
    <w:rsid w:val="6F6168EB"/>
    <w:rsid w:val="6FBA1ED4"/>
    <w:rsid w:val="6FCC19FC"/>
    <w:rsid w:val="708B3A0B"/>
    <w:rsid w:val="718916D4"/>
    <w:rsid w:val="71DB3DE4"/>
    <w:rsid w:val="723E5536"/>
    <w:rsid w:val="72D354B6"/>
    <w:rsid w:val="735F32CC"/>
    <w:rsid w:val="738B5D82"/>
    <w:rsid w:val="739A0FED"/>
    <w:rsid w:val="743F7BCA"/>
    <w:rsid w:val="7460720F"/>
    <w:rsid w:val="747F58E7"/>
    <w:rsid w:val="74A470FC"/>
    <w:rsid w:val="74C17D21"/>
    <w:rsid w:val="74E5529D"/>
    <w:rsid w:val="75866801"/>
    <w:rsid w:val="75A97807"/>
    <w:rsid w:val="76835092"/>
    <w:rsid w:val="76A01B45"/>
    <w:rsid w:val="77651D23"/>
    <w:rsid w:val="77935928"/>
    <w:rsid w:val="78933E70"/>
    <w:rsid w:val="79647116"/>
    <w:rsid w:val="79B576B5"/>
    <w:rsid w:val="7A4D5B16"/>
    <w:rsid w:val="7A631723"/>
    <w:rsid w:val="7A8227E7"/>
    <w:rsid w:val="7AB756AF"/>
    <w:rsid w:val="7ABB0CFB"/>
    <w:rsid w:val="7AF34939"/>
    <w:rsid w:val="7BFC43B0"/>
    <w:rsid w:val="7CFD1A9F"/>
    <w:rsid w:val="7DD5231C"/>
    <w:rsid w:val="7E1D2B1E"/>
    <w:rsid w:val="7E6A4C97"/>
    <w:rsid w:val="7FB70CE9"/>
    <w:rsid w:val="7FC66853"/>
    <w:rsid w:val="7FCC2BD5"/>
    <w:rsid w:val="7FED6037"/>
    <w:rsid w:val="7FFD5912"/>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E5A3C"/>
  <w15:docId w15:val="{2AE57F34-BDC7-4043-8821-37C40DAE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E6C5-3C92-49CB-A5A7-41E6EB58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3657</Words>
  <Characters>20850</Characters>
  <Application>Microsoft Office Word</Application>
  <DocSecurity>0</DocSecurity>
  <Lines>173</Lines>
  <Paragraphs>48</Paragraphs>
  <ScaleCrop>false</ScaleCrop>
  <Company>Sky123.Org</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62</cp:revision>
  <cp:lastPrinted>2023-09-27T08:10:00Z</cp:lastPrinted>
  <dcterms:created xsi:type="dcterms:W3CDTF">2023-04-13T02:15:00Z</dcterms:created>
  <dcterms:modified xsi:type="dcterms:W3CDTF">2023-11-15T09:12:00Z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63578110F7CA45F0BA169B7E977A60F1_13</vt:lpwstr>
  </property>
</Properties>
</file>